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1112" w14:textId="3C7DDDB8" w:rsidR="006943A0" w:rsidRDefault="006943A0" w:rsidP="00CA7C8E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CA7C8E" w:rsidRPr="00486DF0">
        <w:rPr>
          <w:rFonts w:cs="Times New Roman"/>
          <w:szCs w:val="28"/>
        </w:rPr>
        <w:t>Компьютерная графика</w:t>
      </w:r>
      <w:r w:rsidRPr="00BB4E23">
        <w:t>»</w:t>
      </w:r>
    </w:p>
    <w:p w14:paraId="47879640" w14:textId="77777777" w:rsidR="00874B3E" w:rsidRDefault="00874B3E" w:rsidP="00874B3E"/>
    <w:p w14:paraId="3B336B8F" w14:textId="44C0446E" w:rsidR="00874B3E" w:rsidRDefault="00874B3E" w:rsidP="00840510">
      <w:pPr>
        <w:pStyle w:val="3"/>
      </w:pPr>
      <w:r w:rsidRPr="00840510">
        <w:t>Задания закрытого типа</w:t>
      </w:r>
    </w:p>
    <w:p w14:paraId="50E64351" w14:textId="12224C85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52521F2B" w14:textId="77777777" w:rsidR="00CA7C8E" w:rsidRPr="00486DF0" w:rsidRDefault="00CA7C8E" w:rsidP="00CA7C8E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1. </w:t>
      </w:r>
      <w:r w:rsidRPr="00486DF0">
        <w:rPr>
          <w:rFonts w:cs="Times New Roman"/>
          <w:i/>
          <w:szCs w:val="28"/>
        </w:rPr>
        <w:t>Выберите один правильный ответ.</w:t>
      </w:r>
    </w:p>
    <w:p w14:paraId="33829EA6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Вид компьютерной графики, в котором изображение представляется в виде набора окрашенных точек:</w:t>
      </w:r>
    </w:p>
    <w:p w14:paraId="350D0612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растровая графика;</w:t>
      </w:r>
    </w:p>
    <w:p w14:paraId="4FAEAA1E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векторная графика;</w:t>
      </w:r>
    </w:p>
    <w:p w14:paraId="7AC128F8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фрактальная графика;</w:t>
      </w:r>
    </w:p>
    <w:p w14:paraId="5F4DBDC2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научная графика.</w:t>
      </w:r>
    </w:p>
    <w:p w14:paraId="4475AB7F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А</w:t>
      </w:r>
    </w:p>
    <w:p w14:paraId="7140EFD1" w14:textId="4BCB10C7" w:rsidR="00CA7C8E" w:rsidRPr="00486DF0" w:rsidRDefault="002605B5" w:rsidP="00CA7C8E">
      <w:pPr>
        <w:spacing w:after="28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ОПК-5</w:t>
      </w:r>
      <w:r w:rsidR="00CA7C8E" w:rsidRPr="00486DF0">
        <w:rPr>
          <w:rFonts w:cs="Times New Roman"/>
          <w:szCs w:val="28"/>
        </w:rPr>
        <w:t xml:space="preserve"> </w:t>
      </w:r>
    </w:p>
    <w:p w14:paraId="633D061B" w14:textId="77777777" w:rsidR="00CA7C8E" w:rsidRPr="00486DF0" w:rsidRDefault="00CA7C8E" w:rsidP="00CA7C8E">
      <w:pPr>
        <w:rPr>
          <w:rFonts w:cs="Times New Roman"/>
          <w:szCs w:val="28"/>
        </w:rPr>
      </w:pPr>
    </w:p>
    <w:p w14:paraId="37202A47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2. </w:t>
      </w:r>
      <w:r w:rsidRPr="00486DF0">
        <w:rPr>
          <w:rFonts w:cs="Times New Roman"/>
          <w:i/>
          <w:szCs w:val="28"/>
        </w:rPr>
        <w:t>Выберите один правильный ответ.</w:t>
      </w:r>
    </w:p>
    <w:p w14:paraId="6802B1EB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Модели объектов и их изображения являются:</w:t>
      </w:r>
    </w:p>
    <w:p w14:paraId="4A707331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компьютерной графикой;</w:t>
      </w:r>
    </w:p>
    <w:p w14:paraId="56FFEB14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визуализацией;</w:t>
      </w:r>
    </w:p>
    <w:p w14:paraId="32EA34A9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графической информацией;</w:t>
      </w:r>
    </w:p>
    <w:p w14:paraId="5DF2FB6E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деловой графикой.</w:t>
      </w:r>
    </w:p>
    <w:p w14:paraId="4DA4821A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В</w:t>
      </w:r>
    </w:p>
    <w:p w14:paraId="3B2002CD" w14:textId="2D204D1A" w:rsidR="00CA7C8E" w:rsidRPr="00486DF0" w:rsidRDefault="002605B5" w:rsidP="00CA7C8E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ОПК-5</w:t>
      </w:r>
      <w:r w:rsidR="00CA7C8E" w:rsidRPr="00486DF0">
        <w:rPr>
          <w:rFonts w:cs="Times New Roman"/>
          <w:szCs w:val="28"/>
        </w:rPr>
        <w:t xml:space="preserve"> </w:t>
      </w:r>
    </w:p>
    <w:p w14:paraId="561846C4" w14:textId="77777777" w:rsidR="00CA7C8E" w:rsidRPr="00486DF0" w:rsidRDefault="00CA7C8E" w:rsidP="00CA7C8E">
      <w:pPr>
        <w:rPr>
          <w:rFonts w:cs="Times New Roman"/>
          <w:szCs w:val="28"/>
        </w:rPr>
      </w:pPr>
    </w:p>
    <w:p w14:paraId="7C5FB44D" w14:textId="77777777" w:rsidR="00CA7C8E" w:rsidRPr="00486DF0" w:rsidRDefault="00CA7C8E" w:rsidP="00CA7C8E">
      <w:pPr>
        <w:spacing w:after="28"/>
        <w:ind w:left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3. </w:t>
      </w:r>
      <w:r w:rsidRPr="00486DF0">
        <w:rPr>
          <w:rFonts w:cs="Times New Roman"/>
          <w:i/>
          <w:szCs w:val="28"/>
        </w:rPr>
        <w:t>Выберите один правильный ответ.</w:t>
      </w:r>
    </w:p>
    <w:p w14:paraId="7E94EBC6" w14:textId="77777777" w:rsidR="00CA7C8E" w:rsidRPr="00486DF0" w:rsidRDefault="00CA7C8E" w:rsidP="00CA7C8E">
      <w:pPr>
        <w:spacing w:after="28"/>
        <w:ind w:left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Произвольное рисование и черчение на экране компьютера – это…</w:t>
      </w:r>
    </w:p>
    <w:p w14:paraId="32260A3C" w14:textId="77777777" w:rsidR="00CA7C8E" w:rsidRPr="00486DF0" w:rsidRDefault="00CA7C8E" w:rsidP="00CA7C8E">
      <w:pPr>
        <w:spacing w:after="28"/>
        <w:ind w:left="28"/>
        <w:rPr>
          <w:rFonts w:cs="Times New Roman"/>
          <w:bCs/>
          <w:szCs w:val="28"/>
        </w:rPr>
      </w:pPr>
      <w:r w:rsidRPr="00486DF0">
        <w:rPr>
          <w:rFonts w:cs="Times New Roman"/>
          <w:szCs w:val="28"/>
        </w:rPr>
        <w:t xml:space="preserve">А) </w:t>
      </w:r>
      <w:r w:rsidRPr="00486DF0">
        <w:rPr>
          <w:rFonts w:cs="Times New Roman"/>
          <w:bCs/>
          <w:szCs w:val="28"/>
        </w:rPr>
        <w:t>конструкторская графика;</w:t>
      </w:r>
    </w:p>
    <w:p w14:paraId="78636AA6" w14:textId="77777777" w:rsidR="00CA7C8E" w:rsidRPr="00486DF0" w:rsidRDefault="00CA7C8E" w:rsidP="00CA7C8E">
      <w:pPr>
        <w:spacing w:after="28"/>
        <w:ind w:left="28"/>
        <w:rPr>
          <w:rFonts w:cs="Times New Roman"/>
          <w:bCs/>
          <w:szCs w:val="28"/>
        </w:rPr>
      </w:pPr>
      <w:r w:rsidRPr="00486DF0">
        <w:rPr>
          <w:rFonts w:cs="Times New Roman"/>
          <w:bCs/>
          <w:szCs w:val="28"/>
        </w:rPr>
        <w:t>Б) художественная графика;</w:t>
      </w:r>
    </w:p>
    <w:p w14:paraId="18FF4DC1" w14:textId="77777777" w:rsidR="00CA7C8E" w:rsidRPr="00486DF0" w:rsidRDefault="00CA7C8E" w:rsidP="00CA7C8E">
      <w:pPr>
        <w:spacing w:after="28"/>
        <w:ind w:left="28"/>
        <w:rPr>
          <w:rFonts w:cs="Times New Roman"/>
          <w:bCs/>
          <w:szCs w:val="28"/>
        </w:rPr>
      </w:pPr>
      <w:r w:rsidRPr="00486DF0">
        <w:rPr>
          <w:rFonts w:cs="Times New Roman"/>
          <w:bCs/>
          <w:szCs w:val="28"/>
        </w:rPr>
        <w:t>В) рекламная графика;</w:t>
      </w:r>
    </w:p>
    <w:p w14:paraId="1556AAE0" w14:textId="77777777" w:rsidR="00CA7C8E" w:rsidRPr="00486DF0" w:rsidRDefault="00CA7C8E" w:rsidP="00CA7C8E">
      <w:pPr>
        <w:spacing w:after="28"/>
        <w:ind w:left="28"/>
        <w:rPr>
          <w:rFonts w:cs="Times New Roman"/>
          <w:bCs/>
          <w:szCs w:val="28"/>
        </w:rPr>
      </w:pPr>
      <w:r w:rsidRPr="00486DF0">
        <w:rPr>
          <w:rFonts w:cs="Times New Roman"/>
          <w:bCs/>
          <w:szCs w:val="28"/>
        </w:rPr>
        <w:t>Г) иллюстративная графика.</w:t>
      </w:r>
    </w:p>
    <w:p w14:paraId="38E60AF9" w14:textId="77777777" w:rsidR="00CA7C8E" w:rsidRPr="00486DF0" w:rsidRDefault="00CA7C8E" w:rsidP="00CA7C8E">
      <w:pPr>
        <w:spacing w:after="28"/>
        <w:ind w:left="28"/>
        <w:rPr>
          <w:rFonts w:cs="Times New Roman"/>
          <w:bCs/>
          <w:szCs w:val="28"/>
        </w:rPr>
      </w:pPr>
      <w:r w:rsidRPr="00486DF0">
        <w:rPr>
          <w:rFonts w:cs="Times New Roman"/>
          <w:bCs/>
          <w:szCs w:val="28"/>
        </w:rPr>
        <w:t>Правильный ответ: Г</w:t>
      </w:r>
    </w:p>
    <w:p w14:paraId="6C3FC3C0" w14:textId="244CD642" w:rsidR="00CA7C8E" w:rsidRPr="00486DF0" w:rsidRDefault="002605B5" w:rsidP="00CA7C8E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ОПК-5</w:t>
      </w:r>
      <w:r w:rsidR="00CA7C8E" w:rsidRPr="00486DF0">
        <w:rPr>
          <w:rFonts w:cs="Times New Roman"/>
          <w:szCs w:val="28"/>
        </w:rPr>
        <w:t xml:space="preserve"> </w:t>
      </w:r>
    </w:p>
    <w:p w14:paraId="6545A006" w14:textId="77777777" w:rsidR="00CA7C8E" w:rsidRPr="00486DF0" w:rsidRDefault="00CA7C8E" w:rsidP="00CA7C8E">
      <w:pPr>
        <w:rPr>
          <w:rFonts w:cs="Times New Roman"/>
          <w:szCs w:val="28"/>
        </w:rPr>
      </w:pPr>
    </w:p>
    <w:p w14:paraId="3B18E903" w14:textId="77777777" w:rsidR="00CA7C8E" w:rsidRPr="00486DF0" w:rsidRDefault="00CA7C8E" w:rsidP="00CA7C8E">
      <w:pPr>
        <w:spacing w:after="28"/>
        <w:ind w:left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4. </w:t>
      </w:r>
      <w:r w:rsidRPr="00486DF0">
        <w:rPr>
          <w:rFonts w:cs="Times New Roman"/>
          <w:i/>
          <w:szCs w:val="28"/>
        </w:rPr>
        <w:t>Выберите один правильный ответ.</w:t>
      </w:r>
      <w:r w:rsidRPr="00486DF0">
        <w:rPr>
          <w:rFonts w:cs="Times New Roman"/>
          <w:szCs w:val="28"/>
        </w:rPr>
        <w:t xml:space="preserve"> </w:t>
      </w:r>
    </w:p>
    <w:p w14:paraId="45AFE1F8" w14:textId="77777777" w:rsidR="00CA7C8E" w:rsidRPr="00486DF0" w:rsidRDefault="00CA7C8E" w:rsidP="00CA7C8E">
      <w:pPr>
        <w:spacing w:after="28"/>
        <w:ind w:left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Формат, специально разработанный для сканированных изображений:</w:t>
      </w:r>
    </w:p>
    <w:p w14:paraId="077CC4AF" w14:textId="77777777" w:rsidR="00CA7C8E" w:rsidRPr="00486DF0" w:rsidRDefault="00CA7C8E" w:rsidP="00CA7C8E">
      <w:pPr>
        <w:spacing w:after="28"/>
        <w:ind w:left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TIFF;</w:t>
      </w:r>
    </w:p>
    <w:p w14:paraId="58921C07" w14:textId="77777777" w:rsidR="00CA7C8E" w:rsidRPr="00486DF0" w:rsidRDefault="00CA7C8E" w:rsidP="00CA7C8E">
      <w:pPr>
        <w:spacing w:after="28"/>
        <w:ind w:left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PSD;</w:t>
      </w:r>
    </w:p>
    <w:p w14:paraId="784A2A0E" w14:textId="77777777" w:rsidR="00CA7C8E" w:rsidRPr="00486DF0" w:rsidRDefault="00CA7C8E" w:rsidP="00CA7C8E">
      <w:pPr>
        <w:spacing w:after="28"/>
        <w:ind w:left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BMP;</w:t>
      </w:r>
    </w:p>
    <w:p w14:paraId="503C6268" w14:textId="77777777" w:rsidR="00CA7C8E" w:rsidRPr="00486DF0" w:rsidRDefault="00CA7C8E" w:rsidP="00CA7C8E">
      <w:pPr>
        <w:spacing w:after="28"/>
        <w:ind w:left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PNG.</w:t>
      </w:r>
    </w:p>
    <w:p w14:paraId="37980B6B" w14:textId="77777777" w:rsidR="00CA7C8E" w:rsidRPr="00486DF0" w:rsidRDefault="00CA7C8E" w:rsidP="00CA7C8E">
      <w:pPr>
        <w:spacing w:after="28"/>
        <w:ind w:left="28"/>
        <w:rPr>
          <w:rFonts w:cs="Times New Roman"/>
          <w:bCs/>
          <w:szCs w:val="28"/>
        </w:rPr>
      </w:pPr>
      <w:r w:rsidRPr="00486DF0">
        <w:rPr>
          <w:rFonts w:cs="Times New Roman"/>
          <w:bCs/>
          <w:szCs w:val="28"/>
        </w:rPr>
        <w:t>Правильный ответ: А</w:t>
      </w:r>
    </w:p>
    <w:p w14:paraId="5EFAE754" w14:textId="32C6E107" w:rsidR="00CA7C8E" w:rsidRPr="00486DF0" w:rsidRDefault="002605B5" w:rsidP="00CA7C8E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Компетенции: ОПК-5</w:t>
      </w:r>
      <w:r w:rsidR="00CA7C8E" w:rsidRPr="00486DF0">
        <w:rPr>
          <w:rFonts w:cs="Times New Roman"/>
          <w:szCs w:val="28"/>
        </w:rPr>
        <w:t xml:space="preserve"> </w:t>
      </w:r>
    </w:p>
    <w:p w14:paraId="5A896B17" w14:textId="77777777" w:rsidR="00CA7C8E" w:rsidRPr="00486DF0" w:rsidRDefault="00CA7C8E" w:rsidP="00CA7C8E">
      <w:pPr>
        <w:rPr>
          <w:rFonts w:cs="Times New Roman"/>
          <w:szCs w:val="28"/>
        </w:rPr>
      </w:pPr>
    </w:p>
    <w:p w14:paraId="64DE2892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5. </w:t>
      </w:r>
      <w:r w:rsidRPr="00486DF0">
        <w:rPr>
          <w:rFonts w:cs="Times New Roman"/>
          <w:i/>
          <w:szCs w:val="28"/>
        </w:rPr>
        <w:t>Выберите все правильные варианты ответов.</w:t>
      </w:r>
    </w:p>
    <w:p w14:paraId="39C7535D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Выберите правильные утверждения:</w:t>
      </w:r>
    </w:p>
    <w:p w14:paraId="2ED5E6F6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растровое изображение строится из множества пикселей;</w:t>
      </w:r>
    </w:p>
    <w:p w14:paraId="5F0A2C7A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векторные изображения могут быть легко преобразованы без потери качества;</w:t>
      </w:r>
    </w:p>
    <w:p w14:paraId="24593E9B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при масштабировании и вращении растровых картинок не возникает никаких искажений;</w:t>
      </w:r>
    </w:p>
    <w:p w14:paraId="0EC38492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растровые рисунки могут быть легко напечатаны на принтерах.</w:t>
      </w:r>
    </w:p>
    <w:p w14:paraId="7DC19AB8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А, Б, Г</w:t>
      </w:r>
    </w:p>
    <w:p w14:paraId="07598234" w14:textId="0DFD75E4" w:rsidR="00CA7C8E" w:rsidRPr="00486DF0" w:rsidRDefault="002605B5" w:rsidP="00CA7C8E">
      <w:pPr>
        <w:spacing w:after="28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ОПК-5</w:t>
      </w:r>
      <w:r w:rsidR="00CA7C8E" w:rsidRPr="00486DF0">
        <w:rPr>
          <w:rFonts w:cs="Times New Roman"/>
          <w:szCs w:val="28"/>
        </w:rPr>
        <w:t xml:space="preserve"> </w:t>
      </w:r>
    </w:p>
    <w:p w14:paraId="0FE4B406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</w:p>
    <w:p w14:paraId="53DB0752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6. </w:t>
      </w:r>
      <w:r w:rsidRPr="00486DF0">
        <w:rPr>
          <w:rFonts w:cs="Times New Roman"/>
          <w:i/>
          <w:szCs w:val="28"/>
        </w:rPr>
        <w:t>Выберите все правильные варианты ответов.</w:t>
      </w:r>
    </w:p>
    <w:p w14:paraId="14B4B706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Форматы графических файлов, которые применяются в компьютерной графике:</w:t>
      </w:r>
    </w:p>
    <w:p w14:paraId="73DE19AC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DOCX;</w:t>
      </w:r>
    </w:p>
    <w:p w14:paraId="2A8BDA0A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TIFF;</w:t>
      </w:r>
    </w:p>
    <w:p w14:paraId="52388387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JPEG;</w:t>
      </w:r>
    </w:p>
    <w:p w14:paraId="5D1AC056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WAV;</w:t>
      </w:r>
    </w:p>
    <w:p w14:paraId="66518B77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Д) GIF.</w:t>
      </w:r>
    </w:p>
    <w:p w14:paraId="61604778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Б, В, Д.</w:t>
      </w:r>
    </w:p>
    <w:p w14:paraId="45A2AE5F" w14:textId="59D63E14" w:rsidR="00CA7C8E" w:rsidRPr="00486DF0" w:rsidRDefault="002605B5" w:rsidP="00CA7C8E">
      <w:pPr>
        <w:spacing w:after="28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ОПК-5</w:t>
      </w:r>
      <w:r w:rsidR="00CA7C8E" w:rsidRPr="00486DF0">
        <w:rPr>
          <w:rFonts w:cs="Times New Roman"/>
          <w:szCs w:val="28"/>
        </w:rPr>
        <w:t xml:space="preserve"> </w:t>
      </w:r>
    </w:p>
    <w:p w14:paraId="0D083BF2" w14:textId="77777777" w:rsidR="00CA7C8E" w:rsidRPr="00486DF0" w:rsidRDefault="00CA7C8E" w:rsidP="00CA7C8E">
      <w:pPr>
        <w:rPr>
          <w:rFonts w:cs="Times New Roman"/>
          <w:szCs w:val="28"/>
        </w:rPr>
      </w:pPr>
    </w:p>
    <w:p w14:paraId="0FF066B1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7. </w:t>
      </w:r>
      <w:r w:rsidRPr="00486DF0">
        <w:rPr>
          <w:rFonts w:cs="Times New Roman"/>
          <w:i/>
          <w:szCs w:val="28"/>
        </w:rPr>
        <w:t>Выберите все правильные варианты ответов.</w:t>
      </w:r>
    </w:p>
    <w:p w14:paraId="14A05B7C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К аппаратно-зависимым цветовым моделям относятся:</w:t>
      </w:r>
    </w:p>
    <w:p w14:paraId="66E26CF3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RGB;</w:t>
      </w:r>
    </w:p>
    <w:p w14:paraId="177A9C5E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Lab;</w:t>
      </w:r>
    </w:p>
    <w:p w14:paraId="55CD7FD0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CMYK;</w:t>
      </w:r>
    </w:p>
    <w:p w14:paraId="47AD3B35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HSB.</w:t>
      </w:r>
    </w:p>
    <w:p w14:paraId="5BC548A1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А, В, Г.</w:t>
      </w:r>
    </w:p>
    <w:p w14:paraId="48DE4D87" w14:textId="44C85528" w:rsidR="00CA7C8E" w:rsidRDefault="002605B5" w:rsidP="00CA7C8E">
      <w:r>
        <w:rPr>
          <w:rFonts w:cs="Times New Roman"/>
          <w:szCs w:val="28"/>
        </w:rPr>
        <w:t>Компетенции: ОПК-5</w:t>
      </w:r>
    </w:p>
    <w:p w14:paraId="3138A182" w14:textId="77777777" w:rsidR="00CA7C8E" w:rsidRPr="00CA7C8E" w:rsidRDefault="00CA7C8E" w:rsidP="00CA7C8E"/>
    <w:p w14:paraId="2CB15910" w14:textId="6498BDF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1CDD647" w14:textId="66DDA0F5" w:rsidR="00CA7C8E" w:rsidRDefault="00CA7C8E" w:rsidP="00CA7C8E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1. </w:t>
      </w:r>
      <w:r w:rsidRPr="00EC2A50">
        <w:rPr>
          <w:rFonts w:cs="Times New Roman"/>
          <w:i/>
          <w:szCs w:val="28"/>
        </w:rPr>
        <w:t>Установите соответствие между понятием и его содержанием</w:t>
      </w:r>
      <w:r w:rsidRPr="00486DF0">
        <w:rPr>
          <w:rFonts w:cs="Times New Roman"/>
          <w:szCs w:val="28"/>
        </w:rPr>
        <w:t>:</w:t>
      </w:r>
    </w:p>
    <w:p w14:paraId="5F74C96B" w14:textId="77777777" w:rsidR="00CA7C8E" w:rsidRPr="00486DF0" w:rsidRDefault="00CA7C8E" w:rsidP="00CA7C8E">
      <w:pPr>
        <w:rPr>
          <w:rFonts w:cs="Times New Roman"/>
          <w:szCs w:val="28"/>
        </w:rPr>
      </w:pP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5691"/>
      </w:tblGrid>
      <w:tr w:rsidR="00CA7C8E" w:rsidRPr="00486DF0" w14:paraId="45A35ECC" w14:textId="77777777" w:rsidTr="00CA7C8E">
        <w:tc>
          <w:tcPr>
            <w:tcW w:w="3948" w:type="dxa"/>
          </w:tcPr>
          <w:p w14:paraId="60A25602" w14:textId="77777777" w:rsidR="00CA7C8E" w:rsidRPr="00486DF0" w:rsidRDefault="00CA7C8E" w:rsidP="00CA7C8E">
            <w:pPr>
              <w:spacing w:after="160" w:line="259" w:lineRule="auto"/>
              <w:ind w:firstLine="34"/>
              <w:jc w:val="left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1) Распознавание образов</w:t>
            </w:r>
          </w:p>
        </w:tc>
        <w:tc>
          <w:tcPr>
            <w:tcW w:w="5691" w:type="dxa"/>
          </w:tcPr>
          <w:p w14:paraId="4ECA6577" w14:textId="77777777" w:rsidR="00CA7C8E" w:rsidRPr="00486DF0" w:rsidRDefault="00CA7C8E" w:rsidP="00CA7C8E">
            <w:pPr>
              <w:spacing w:after="160" w:line="259" w:lineRule="auto"/>
              <w:ind w:firstLine="34"/>
              <w:jc w:val="left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А) воспроизводит изображение в случае, когда исходной является информация неизобразительной природы</w:t>
            </w:r>
          </w:p>
        </w:tc>
      </w:tr>
      <w:tr w:rsidR="00CA7C8E" w:rsidRPr="00486DF0" w14:paraId="2430D882" w14:textId="77777777" w:rsidTr="00CA7C8E">
        <w:tc>
          <w:tcPr>
            <w:tcW w:w="3948" w:type="dxa"/>
          </w:tcPr>
          <w:p w14:paraId="27788669" w14:textId="77777777" w:rsidR="00CA7C8E" w:rsidRPr="00486DF0" w:rsidRDefault="00CA7C8E" w:rsidP="00CA7C8E">
            <w:pPr>
              <w:spacing w:after="160" w:line="259" w:lineRule="auto"/>
              <w:ind w:firstLine="34"/>
              <w:jc w:val="left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lastRenderedPageBreak/>
              <w:t>2) Обработка изображений</w:t>
            </w:r>
          </w:p>
        </w:tc>
        <w:tc>
          <w:tcPr>
            <w:tcW w:w="5691" w:type="dxa"/>
          </w:tcPr>
          <w:p w14:paraId="55C93CDD" w14:textId="77777777" w:rsidR="00CA7C8E" w:rsidRPr="00486DF0" w:rsidRDefault="00CA7C8E" w:rsidP="00CA7C8E">
            <w:pPr>
              <w:spacing w:after="160" w:line="259" w:lineRule="auto"/>
              <w:ind w:firstLine="34"/>
              <w:jc w:val="left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Б) совокупность методов, позволяющих получить описание изображения, поданного на вход, либо отнести заданное изображение к некоторому классу</w:t>
            </w:r>
          </w:p>
        </w:tc>
      </w:tr>
      <w:tr w:rsidR="00CA7C8E" w:rsidRPr="00486DF0" w14:paraId="4BCF4761" w14:textId="77777777" w:rsidTr="00CA7C8E">
        <w:tc>
          <w:tcPr>
            <w:tcW w:w="3948" w:type="dxa"/>
          </w:tcPr>
          <w:p w14:paraId="00EEAE20" w14:textId="77777777" w:rsidR="00CA7C8E" w:rsidRPr="00486DF0" w:rsidRDefault="00CA7C8E" w:rsidP="00CA7C8E">
            <w:pPr>
              <w:spacing w:after="160" w:line="259" w:lineRule="auto"/>
              <w:ind w:firstLine="34"/>
              <w:jc w:val="left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3) Компьютерная (машинная) графика</w:t>
            </w:r>
          </w:p>
        </w:tc>
        <w:tc>
          <w:tcPr>
            <w:tcW w:w="5691" w:type="dxa"/>
          </w:tcPr>
          <w:p w14:paraId="5F9AAC42" w14:textId="77777777" w:rsidR="00CA7C8E" w:rsidRPr="00486DF0" w:rsidRDefault="00CA7C8E" w:rsidP="00CA7C8E">
            <w:pPr>
              <w:spacing w:after="160" w:line="259" w:lineRule="auto"/>
              <w:ind w:firstLine="34"/>
              <w:jc w:val="left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В) рассматривает задачи, в которых и входные и выходные данные являются изображениями</w:t>
            </w:r>
          </w:p>
        </w:tc>
      </w:tr>
    </w:tbl>
    <w:p w14:paraId="69F22CA7" w14:textId="77777777" w:rsidR="00CA7C8E" w:rsidRPr="00486DF0" w:rsidRDefault="00CA7C8E" w:rsidP="00CA7C8E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</w:t>
      </w:r>
    </w:p>
    <w:tbl>
      <w:tblPr>
        <w:tblStyle w:val="af1"/>
        <w:tblW w:w="9634" w:type="dxa"/>
        <w:tblLook w:val="01E0" w:firstRow="1" w:lastRow="1" w:firstColumn="1" w:lastColumn="1" w:noHBand="0" w:noVBand="0"/>
      </w:tblPr>
      <w:tblGrid>
        <w:gridCol w:w="3397"/>
        <w:gridCol w:w="3261"/>
        <w:gridCol w:w="2976"/>
      </w:tblGrid>
      <w:tr w:rsidR="00CA7C8E" w:rsidRPr="00486DF0" w14:paraId="3E25FD04" w14:textId="77777777" w:rsidTr="00CA7C8E">
        <w:trPr>
          <w:trHeight w:val="249"/>
        </w:trPr>
        <w:tc>
          <w:tcPr>
            <w:tcW w:w="3397" w:type="dxa"/>
          </w:tcPr>
          <w:p w14:paraId="0AA7E966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1</w:t>
            </w:r>
          </w:p>
        </w:tc>
        <w:tc>
          <w:tcPr>
            <w:tcW w:w="3261" w:type="dxa"/>
          </w:tcPr>
          <w:p w14:paraId="66B1A2A7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2</w:t>
            </w:r>
          </w:p>
        </w:tc>
        <w:tc>
          <w:tcPr>
            <w:tcW w:w="2976" w:type="dxa"/>
          </w:tcPr>
          <w:p w14:paraId="47B9CE23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3</w:t>
            </w:r>
          </w:p>
        </w:tc>
      </w:tr>
      <w:tr w:rsidR="00CA7C8E" w:rsidRPr="00486DF0" w14:paraId="084990D9" w14:textId="77777777" w:rsidTr="00CA7C8E">
        <w:tc>
          <w:tcPr>
            <w:tcW w:w="3397" w:type="dxa"/>
          </w:tcPr>
          <w:p w14:paraId="5268564C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Б</w:t>
            </w:r>
          </w:p>
        </w:tc>
        <w:tc>
          <w:tcPr>
            <w:tcW w:w="3261" w:type="dxa"/>
          </w:tcPr>
          <w:p w14:paraId="07C38545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В</w:t>
            </w:r>
          </w:p>
        </w:tc>
        <w:tc>
          <w:tcPr>
            <w:tcW w:w="2976" w:type="dxa"/>
          </w:tcPr>
          <w:p w14:paraId="72DC4B81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А</w:t>
            </w:r>
          </w:p>
        </w:tc>
      </w:tr>
    </w:tbl>
    <w:p w14:paraId="0946876A" w14:textId="1012230F" w:rsidR="00CA7C8E" w:rsidRPr="00486DF0" w:rsidRDefault="002605B5" w:rsidP="00CA7C8E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ОПК-5</w:t>
      </w:r>
      <w:r w:rsidR="00CA7C8E" w:rsidRPr="00486DF0">
        <w:rPr>
          <w:rFonts w:cs="Times New Roman"/>
          <w:szCs w:val="28"/>
        </w:rPr>
        <w:t xml:space="preserve"> </w:t>
      </w:r>
    </w:p>
    <w:p w14:paraId="71C591EC" w14:textId="77777777" w:rsidR="00CA7C8E" w:rsidRPr="00486DF0" w:rsidRDefault="00CA7C8E" w:rsidP="00CA7C8E">
      <w:pPr>
        <w:rPr>
          <w:rFonts w:cs="Times New Roman"/>
          <w:szCs w:val="28"/>
        </w:rPr>
      </w:pPr>
    </w:p>
    <w:p w14:paraId="437BEF37" w14:textId="14656DBA" w:rsidR="00CA7C8E" w:rsidRDefault="00CA7C8E" w:rsidP="00CA7C8E">
      <w:pPr>
        <w:rPr>
          <w:rFonts w:cs="Times New Roman"/>
          <w:i/>
          <w:szCs w:val="28"/>
        </w:rPr>
      </w:pPr>
      <w:r w:rsidRPr="00486DF0">
        <w:rPr>
          <w:rFonts w:cs="Times New Roman"/>
          <w:szCs w:val="28"/>
        </w:rPr>
        <w:t xml:space="preserve">2. </w:t>
      </w:r>
      <w:r w:rsidRPr="00EC2A50">
        <w:rPr>
          <w:rFonts w:cs="Times New Roman"/>
          <w:i/>
          <w:szCs w:val="28"/>
        </w:rPr>
        <w:t>Установите соответствие между атрибутом цвета и его характеристикой:</w:t>
      </w:r>
    </w:p>
    <w:p w14:paraId="122F27A1" w14:textId="77777777" w:rsidR="00CA7C8E" w:rsidRDefault="00CA7C8E" w:rsidP="00CA7C8E">
      <w:pPr>
        <w:rPr>
          <w:rFonts w:cs="Times New Roman"/>
          <w:i/>
          <w:szCs w:val="28"/>
        </w:rPr>
      </w:pP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CA7C8E" w:rsidRPr="00486DF0" w14:paraId="7DEF7127" w14:textId="77777777" w:rsidTr="00CA7C8E">
        <w:tc>
          <w:tcPr>
            <w:tcW w:w="3686" w:type="dxa"/>
          </w:tcPr>
          <w:p w14:paraId="0494DACA" w14:textId="77777777" w:rsidR="00CA7C8E" w:rsidRPr="00486DF0" w:rsidRDefault="00CA7C8E" w:rsidP="00CA7C8E">
            <w:pPr>
              <w:spacing w:after="160"/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1) Цветовой тон</w:t>
            </w:r>
          </w:p>
        </w:tc>
        <w:tc>
          <w:tcPr>
            <w:tcW w:w="5953" w:type="dxa"/>
          </w:tcPr>
          <w:p w14:paraId="5D9A27A3" w14:textId="77777777" w:rsidR="00CA7C8E" w:rsidRPr="00486DF0" w:rsidRDefault="00CA7C8E" w:rsidP="00CA7C8E">
            <w:pPr>
              <w:spacing w:after="160"/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А) выражается долей присутствия белого цвета</w:t>
            </w:r>
          </w:p>
        </w:tc>
      </w:tr>
      <w:tr w:rsidR="00CA7C8E" w:rsidRPr="00486DF0" w14:paraId="5EF1632E" w14:textId="77777777" w:rsidTr="00CA7C8E">
        <w:tc>
          <w:tcPr>
            <w:tcW w:w="3686" w:type="dxa"/>
          </w:tcPr>
          <w:p w14:paraId="65D4D64F" w14:textId="77777777" w:rsidR="00CA7C8E" w:rsidRPr="00486DF0" w:rsidRDefault="00CA7C8E" w:rsidP="00CA7C8E">
            <w:pPr>
              <w:spacing w:after="160"/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2) Насыщенность</w:t>
            </w:r>
          </w:p>
        </w:tc>
        <w:tc>
          <w:tcPr>
            <w:tcW w:w="5953" w:type="dxa"/>
          </w:tcPr>
          <w:p w14:paraId="312E7954" w14:textId="77777777" w:rsidR="00CA7C8E" w:rsidRPr="00486DF0" w:rsidRDefault="00CA7C8E" w:rsidP="00CA7C8E">
            <w:pPr>
              <w:spacing w:after="160"/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Б) определяется энергией, интенсивностью светового излучения; выражает количество воспринимаемого света</w:t>
            </w:r>
          </w:p>
        </w:tc>
      </w:tr>
      <w:tr w:rsidR="00CA7C8E" w:rsidRPr="00486DF0" w14:paraId="366F3880" w14:textId="77777777" w:rsidTr="00CA7C8E">
        <w:trPr>
          <w:trHeight w:val="803"/>
        </w:trPr>
        <w:tc>
          <w:tcPr>
            <w:tcW w:w="3686" w:type="dxa"/>
          </w:tcPr>
          <w:p w14:paraId="6D76C97A" w14:textId="77777777" w:rsidR="00CA7C8E" w:rsidRPr="00486DF0" w:rsidRDefault="00CA7C8E" w:rsidP="00CA7C8E">
            <w:pPr>
              <w:spacing w:after="160"/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3) Яркость</w:t>
            </w:r>
          </w:p>
        </w:tc>
        <w:tc>
          <w:tcPr>
            <w:tcW w:w="5953" w:type="dxa"/>
          </w:tcPr>
          <w:p w14:paraId="011C517F" w14:textId="77777777" w:rsidR="00CA7C8E" w:rsidRPr="00486DF0" w:rsidRDefault="00CA7C8E" w:rsidP="00CA7C8E">
            <w:pPr>
              <w:spacing w:after="160"/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В) определяется преобладающей длиной волны в спектре излучения, позволяет отличать один цвет от другого – например, зеленый от красного, желтого и других</w:t>
            </w:r>
          </w:p>
        </w:tc>
      </w:tr>
    </w:tbl>
    <w:p w14:paraId="63D7454A" w14:textId="77777777" w:rsidR="00CA7C8E" w:rsidRPr="00486DF0" w:rsidRDefault="00CA7C8E" w:rsidP="00CA7C8E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</w:t>
      </w:r>
    </w:p>
    <w:tbl>
      <w:tblPr>
        <w:tblStyle w:val="af1"/>
        <w:tblW w:w="9634" w:type="dxa"/>
        <w:tblLook w:val="01E0" w:firstRow="1" w:lastRow="1" w:firstColumn="1" w:lastColumn="1" w:noHBand="0" w:noVBand="0"/>
      </w:tblPr>
      <w:tblGrid>
        <w:gridCol w:w="3256"/>
        <w:gridCol w:w="3118"/>
        <w:gridCol w:w="3260"/>
      </w:tblGrid>
      <w:tr w:rsidR="00CA7C8E" w:rsidRPr="00486DF0" w14:paraId="4919318A" w14:textId="77777777" w:rsidTr="00CA7C8E">
        <w:tc>
          <w:tcPr>
            <w:tcW w:w="3256" w:type="dxa"/>
          </w:tcPr>
          <w:p w14:paraId="548A156D" w14:textId="77777777" w:rsidR="00CA7C8E" w:rsidRPr="00486DF0" w:rsidRDefault="00CA7C8E" w:rsidP="00CA7C8E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1</w:t>
            </w:r>
          </w:p>
        </w:tc>
        <w:tc>
          <w:tcPr>
            <w:tcW w:w="3118" w:type="dxa"/>
          </w:tcPr>
          <w:p w14:paraId="5064E5DE" w14:textId="77777777" w:rsidR="00CA7C8E" w:rsidRPr="00486DF0" w:rsidRDefault="00CA7C8E" w:rsidP="00CA7C8E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2</w:t>
            </w:r>
          </w:p>
        </w:tc>
        <w:tc>
          <w:tcPr>
            <w:tcW w:w="3260" w:type="dxa"/>
          </w:tcPr>
          <w:p w14:paraId="49D3455F" w14:textId="77777777" w:rsidR="00CA7C8E" w:rsidRPr="00486DF0" w:rsidRDefault="00CA7C8E" w:rsidP="00CA7C8E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3</w:t>
            </w:r>
          </w:p>
        </w:tc>
      </w:tr>
      <w:tr w:rsidR="00CA7C8E" w:rsidRPr="00486DF0" w14:paraId="7A650F5B" w14:textId="77777777" w:rsidTr="00CA7C8E">
        <w:tc>
          <w:tcPr>
            <w:tcW w:w="3256" w:type="dxa"/>
          </w:tcPr>
          <w:p w14:paraId="668E67C7" w14:textId="77777777" w:rsidR="00CA7C8E" w:rsidRPr="00486DF0" w:rsidRDefault="00CA7C8E" w:rsidP="00CA7C8E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В</w:t>
            </w:r>
          </w:p>
        </w:tc>
        <w:tc>
          <w:tcPr>
            <w:tcW w:w="3118" w:type="dxa"/>
          </w:tcPr>
          <w:p w14:paraId="003025AC" w14:textId="77777777" w:rsidR="00CA7C8E" w:rsidRPr="00486DF0" w:rsidRDefault="00CA7C8E" w:rsidP="00CA7C8E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А</w:t>
            </w:r>
          </w:p>
        </w:tc>
        <w:tc>
          <w:tcPr>
            <w:tcW w:w="3260" w:type="dxa"/>
          </w:tcPr>
          <w:p w14:paraId="5221EBEF" w14:textId="77777777" w:rsidR="00CA7C8E" w:rsidRPr="00486DF0" w:rsidRDefault="00CA7C8E" w:rsidP="00CA7C8E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Б</w:t>
            </w:r>
          </w:p>
        </w:tc>
      </w:tr>
    </w:tbl>
    <w:p w14:paraId="120B14FE" w14:textId="45EF62A9" w:rsidR="00CA7C8E" w:rsidRPr="00486DF0" w:rsidRDefault="002605B5" w:rsidP="00CA7C8E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ОПК-5</w:t>
      </w:r>
      <w:r w:rsidR="00CA7C8E" w:rsidRPr="00486DF0">
        <w:rPr>
          <w:rFonts w:cs="Times New Roman"/>
          <w:szCs w:val="28"/>
        </w:rPr>
        <w:t xml:space="preserve"> </w:t>
      </w:r>
    </w:p>
    <w:p w14:paraId="4E30FC5C" w14:textId="77777777" w:rsidR="00CA7C8E" w:rsidRDefault="00CA7C8E" w:rsidP="00CA7C8E">
      <w:pPr>
        <w:rPr>
          <w:rFonts w:cs="Times New Roman"/>
          <w:szCs w:val="28"/>
        </w:rPr>
      </w:pPr>
    </w:p>
    <w:p w14:paraId="18FA025D" w14:textId="31960CAA" w:rsidR="00CA7C8E" w:rsidRDefault="00CA7C8E" w:rsidP="00CA7C8E">
      <w:pPr>
        <w:rPr>
          <w:rFonts w:cs="Times New Roman"/>
          <w:i/>
          <w:szCs w:val="28"/>
        </w:rPr>
      </w:pPr>
      <w:r w:rsidRPr="00486DF0">
        <w:rPr>
          <w:rFonts w:cs="Times New Roman"/>
          <w:szCs w:val="28"/>
        </w:rPr>
        <w:t xml:space="preserve">3. </w:t>
      </w:r>
      <w:r w:rsidRPr="00EC2A50">
        <w:rPr>
          <w:rFonts w:cs="Times New Roman"/>
          <w:i/>
          <w:szCs w:val="28"/>
        </w:rPr>
        <w:t>Установите соответствие между графическим редактором и его описанием:</w:t>
      </w:r>
    </w:p>
    <w:p w14:paraId="6470AB06" w14:textId="77777777" w:rsidR="00CA7C8E" w:rsidRDefault="00CA7C8E" w:rsidP="00CA7C8E">
      <w:pPr>
        <w:rPr>
          <w:rFonts w:cs="Times New Roman"/>
          <w:i/>
          <w:szCs w:val="28"/>
        </w:rPr>
      </w:pP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33"/>
      </w:tblGrid>
      <w:tr w:rsidR="00CA7C8E" w:rsidRPr="00486DF0" w14:paraId="1367B53E" w14:textId="77777777" w:rsidTr="00CA7C8E">
        <w:tc>
          <w:tcPr>
            <w:tcW w:w="4106" w:type="dxa"/>
          </w:tcPr>
          <w:p w14:paraId="4A3967FA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486DF0">
              <w:rPr>
                <w:rFonts w:cs="Times New Roman"/>
                <w:szCs w:val="28"/>
                <w:lang w:val="en-US"/>
              </w:rPr>
              <w:t>1) Adobe Photoshop</w:t>
            </w:r>
          </w:p>
          <w:p w14:paraId="740B63D7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533" w:type="dxa"/>
          </w:tcPr>
          <w:p w14:paraId="740232E7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А) мощный векторный графический редактор, известный своими возможностями работы с типографикой и векторной графикой</w:t>
            </w:r>
          </w:p>
        </w:tc>
      </w:tr>
      <w:tr w:rsidR="00CA7C8E" w:rsidRPr="00486DF0" w14:paraId="6040D2FF" w14:textId="77777777" w:rsidTr="00CA7C8E">
        <w:tc>
          <w:tcPr>
            <w:tcW w:w="4106" w:type="dxa"/>
          </w:tcPr>
          <w:p w14:paraId="0CA0BF9A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 xml:space="preserve">2) </w:t>
            </w:r>
            <w:r w:rsidRPr="00486DF0">
              <w:rPr>
                <w:rFonts w:cs="Times New Roman"/>
                <w:szCs w:val="28"/>
                <w:lang w:val="en-US"/>
              </w:rPr>
              <w:t>GIMP</w:t>
            </w:r>
          </w:p>
        </w:tc>
        <w:tc>
          <w:tcPr>
            <w:tcW w:w="5533" w:type="dxa"/>
          </w:tcPr>
          <w:p w14:paraId="0DE333A4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Б) бесплатный редактор с открытым исходным кодом, который предлагает множество функций для редактирования растровых изображений</w:t>
            </w:r>
          </w:p>
        </w:tc>
      </w:tr>
      <w:tr w:rsidR="00CA7C8E" w:rsidRPr="00486DF0" w14:paraId="165BB07C" w14:textId="77777777" w:rsidTr="00CA7C8E">
        <w:tc>
          <w:tcPr>
            <w:tcW w:w="4106" w:type="dxa"/>
          </w:tcPr>
          <w:p w14:paraId="31EB7839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486DF0">
              <w:rPr>
                <w:rFonts w:cs="Times New Roman"/>
                <w:szCs w:val="28"/>
              </w:rPr>
              <w:t xml:space="preserve">3) </w:t>
            </w:r>
            <w:r w:rsidRPr="00486DF0">
              <w:rPr>
                <w:rFonts w:cs="Times New Roman"/>
                <w:szCs w:val="28"/>
                <w:lang w:val="en-US"/>
              </w:rPr>
              <w:t>CorelDRAW</w:t>
            </w:r>
          </w:p>
          <w:p w14:paraId="316FF8A7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533" w:type="dxa"/>
          </w:tcPr>
          <w:p w14:paraId="2FA2DF42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 xml:space="preserve">В) простой и доступный редактор, который поддерживает основные функции </w:t>
            </w:r>
            <w:r w:rsidRPr="00486DF0">
              <w:rPr>
                <w:rFonts w:cs="Times New Roman"/>
                <w:szCs w:val="28"/>
              </w:rPr>
              <w:lastRenderedPageBreak/>
              <w:t>редактирования и имеет дружелюбный интерфейс</w:t>
            </w:r>
          </w:p>
        </w:tc>
      </w:tr>
      <w:tr w:rsidR="00CA7C8E" w:rsidRPr="00486DF0" w14:paraId="417969E3" w14:textId="77777777" w:rsidTr="00CA7C8E">
        <w:tc>
          <w:tcPr>
            <w:tcW w:w="4106" w:type="dxa"/>
          </w:tcPr>
          <w:p w14:paraId="568E3FCA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486DF0">
              <w:rPr>
                <w:rFonts w:cs="Times New Roman"/>
                <w:szCs w:val="28"/>
              </w:rPr>
              <w:lastRenderedPageBreak/>
              <w:t xml:space="preserve">4) </w:t>
            </w:r>
            <w:r w:rsidRPr="00486DF0">
              <w:rPr>
                <w:rFonts w:cs="Times New Roman"/>
                <w:szCs w:val="28"/>
                <w:lang w:val="en-US"/>
              </w:rPr>
              <w:t>Adobe Illustrator</w:t>
            </w:r>
          </w:p>
          <w:p w14:paraId="2A3211CF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533" w:type="dxa"/>
          </w:tcPr>
          <w:p w14:paraId="5DE1FB7A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Г) профессиональный редактор растровой графики, используемый для обработки и создания изображений, поддерживающий множество функций и плагинов</w:t>
            </w:r>
          </w:p>
        </w:tc>
      </w:tr>
      <w:tr w:rsidR="00CA7C8E" w:rsidRPr="00486DF0" w14:paraId="761E3C50" w14:textId="77777777" w:rsidTr="00CA7C8E">
        <w:tc>
          <w:tcPr>
            <w:tcW w:w="4106" w:type="dxa"/>
          </w:tcPr>
          <w:p w14:paraId="69DFF8E3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5) Paint.NET</w:t>
            </w:r>
          </w:p>
        </w:tc>
        <w:tc>
          <w:tcPr>
            <w:tcW w:w="5533" w:type="dxa"/>
          </w:tcPr>
          <w:p w14:paraId="505C0AFC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Д) векторный редактор, который часто используется для дизайна логотипов, иллюстраций и другой графики, нуждающейся в масштабировании без потери качества</w:t>
            </w:r>
          </w:p>
        </w:tc>
      </w:tr>
    </w:tbl>
    <w:p w14:paraId="00FCAFF1" w14:textId="77777777" w:rsidR="00CA7C8E" w:rsidRPr="00486DF0" w:rsidRDefault="00CA7C8E" w:rsidP="00CA7C8E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43"/>
        <w:gridCol w:w="1953"/>
        <w:gridCol w:w="1949"/>
        <w:gridCol w:w="1909"/>
        <w:gridCol w:w="1873"/>
      </w:tblGrid>
      <w:tr w:rsidR="00CA7C8E" w:rsidRPr="00486DF0" w14:paraId="2B46BDD0" w14:textId="77777777" w:rsidTr="00B12008">
        <w:tc>
          <w:tcPr>
            <w:tcW w:w="2001" w:type="dxa"/>
          </w:tcPr>
          <w:p w14:paraId="78F67329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1</w:t>
            </w:r>
          </w:p>
        </w:tc>
        <w:tc>
          <w:tcPr>
            <w:tcW w:w="2012" w:type="dxa"/>
          </w:tcPr>
          <w:p w14:paraId="21ACD818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2</w:t>
            </w:r>
          </w:p>
        </w:tc>
        <w:tc>
          <w:tcPr>
            <w:tcW w:w="2006" w:type="dxa"/>
          </w:tcPr>
          <w:p w14:paraId="7EEADAD2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3</w:t>
            </w:r>
          </w:p>
        </w:tc>
        <w:tc>
          <w:tcPr>
            <w:tcW w:w="1964" w:type="dxa"/>
          </w:tcPr>
          <w:p w14:paraId="12D99CC8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86DF0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1928" w:type="dxa"/>
          </w:tcPr>
          <w:p w14:paraId="41606D1D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5</w:t>
            </w:r>
          </w:p>
        </w:tc>
      </w:tr>
      <w:tr w:rsidR="00CA7C8E" w:rsidRPr="00486DF0" w14:paraId="0E2F08AB" w14:textId="77777777" w:rsidTr="00B12008">
        <w:tc>
          <w:tcPr>
            <w:tcW w:w="2001" w:type="dxa"/>
          </w:tcPr>
          <w:p w14:paraId="53ECAAF4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Г</w:t>
            </w:r>
          </w:p>
        </w:tc>
        <w:tc>
          <w:tcPr>
            <w:tcW w:w="2012" w:type="dxa"/>
          </w:tcPr>
          <w:p w14:paraId="39673D0A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Б</w:t>
            </w:r>
          </w:p>
        </w:tc>
        <w:tc>
          <w:tcPr>
            <w:tcW w:w="2006" w:type="dxa"/>
          </w:tcPr>
          <w:p w14:paraId="489D7FC6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Д</w:t>
            </w:r>
          </w:p>
        </w:tc>
        <w:tc>
          <w:tcPr>
            <w:tcW w:w="1964" w:type="dxa"/>
          </w:tcPr>
          <w:p w14:paraId="5D3BB248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А</w:t>
            </w:r>
          </w:p>
        </w:tc>
        <w:tc>
          <w:tcPr>
            <w:tcW w:w="1928" w:type="dxa"/>
          </w:tcPr>
          <w:p w14:paraId="56336ED0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В</w:t>
            </w:r>
          </w:p>
        </w:tc>
      </w:tr>
    </w:tbl>
    <w:p w14:paraId="3D6C3933" w14:textId="624C98DC" w:rsidR="00CA7C8E" w:rsidRPr="00486DF0" w:rsidRDefault="002605B5" w:rsidP="00CA7C8E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ОПК-5</w:t>
      </w:r>
      <w:r w:rsidR="00CA7C8E" w:rsidRPr="00486DF0">
        <w:rPr>
          <w:rFonts w:cs="Times New Roman"/>
          <w:szCs w:val="28"/>
        </w:rPr>
        <w:t xml:space="preserve"> </w:t>
      </w:r>
    </w:p>
    <w:p w14:paraId="52BD4A82" w14:textId="42E02E86" w:rsidR="00CA7C8E" w:rsidRDefault="00CA7C8E" w:rsidP="00CA7C8E"/>
    <w:p w14:paraId="2AB27E1A" w14:textId="7E89328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458300E2" w14:textId="77777777" w:rsidR="00FC3AF3" w:rsidRPr="00486DF0" w:rsidRDefault="00FC3AF3" w:rsidP="00FC3AF3">
      <w:pPr>
        <w:spacing w:after="28"/>
        <w:rPr>
          <w:rFonts w:cs="Times New Roman"/>
          <w:i/>
          <w:szCs w:val="28"/>
        </w:rPr>
      </w:pPr>
      <w:r w:rsidRPr="00486DF0">
        <w:rPr>
          <w:rFonts w:cs="Times New Roman"/>
          <w:szCs w:val="28"/>
        </w:rPr>
        <w:t xml:space="preserve">1. </w:t>
      </w:r>
      <w:r w:rsidRPr="00486DF0">
        <w:rPr>
          <w:rFonts w:cs="Times New Roman"/>
          <w:i/>
          <w:szCs w:val="28"/>
        </w:rPr>
        <w:t xml:space="preserve">Установите правильную последовательность действий при создании нового 2D изображения. Запишите правильную последовательность букв слева направо. </w:t>
      </w:r>
    </w:p>
    <w:p w14:paraId="4DC5CA13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выбрать инструменты рисования (кисть, карандаш и т.д.);</w:t>
      </w:r>
    </w:p>
    <w:p w14:paraId="37E60AED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начать рисовать элементы изображения;</w:t>
      </w:r>
    </w:p>
    <w:p w14:paraId="0F3DFFA4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создать новый файл с нужными размерами и разрешением;</w:t>
      </w:r>
    </w:p>
    <w:p w14:paraId="5884EC60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настроить цветовые палитры.</w:t>
      </w:r>
    </w:p>
    <w:p w14:paraId="7E6D08BF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В, Г, А, Б</w:t>
      </w:r>
    </w:p>
    <w:p w14:paraId="37F57A7A" w14:textId="6B86601F" w:rsidR="00FC3AF3" w:rsidRPr="00486DF0" w:rsidRDefault="002605B5" w:rsidP="00FC3AF3">
      <w:pPr>
        <w:spacing w:after="28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ОПК-5</w:t>
      </w:r>
      <w:r w:rsidR="00FC3AF3" w:rsidRPr="00486DF0">
        <w:rPr>
          <w:rFonts w:cs="Times New Roman"/>
          <w:szCs w:val="28"/>
        </w:rPr>
        <w:t xml:space="preserve"> </w:t>
      </w:r>
    </w:p>
    <w:p w14:paraId="5F687428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</w:p>
    <w:p w14:paraId="453D1A91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2. </w:t>
      </w:r>
      <w:r w:rsidRPr="00486DF0">
        <w:rPr>
          <w:rFonts w:cs="Times New Roman"/>
          <w:i/>
          <w:szCs w:val="28"/>
        </w:rPr>
        <w:t>Установите правильную последовательность этапов сохранения и экспортирования 2D изображения. Запишите правильную последовательность букв слева направо.</w:t>
      </w:r>
      <w:r w:rsidRPr="00486DF0">
        <w:rPr>
          <w:rFonts w:cs="Times New Roman"/>
          <w:szCs w:val="28"/>
        </w:rPr>
        <w:t xml:space="preserve"> </w:t>
      </w:r>
    </w:p>
    <w:p w14:paraId="54310610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выбрать формат файла для экспорта (JPEG, PNG и т.д.);</w:t>
      </w:r>
    </w:p>
    <w:p w14:paraId="77C28866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сохранить проект для дальнейшего редактирования (обычно в формате самого редактора);</w:t>
      </w:r>
    </w:p>
    <w:p w14:paraId="7CF7A32B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указать имя файла и окончательную папку для сохранения;</w:t>
      </w:r>
    </w:p>
    <w:p w14:paraId="433B9B09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выбрать параметры качества (если необходимо).</w:t>
      </w:r>
    </w:p>
    <w:p w14:paraId="60B79032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Б, А, Г, В</w:t>
      </w:r>
    </w:p>
    <w:p w14:paraId="7D23A587" w14:textId="4BD50C8A" w:rsidR="00FC3AF3" w:rsidRPr="00486DF0" w:rsidRDefault="002605B5" w:rsidP="00FC3AF3">
      <w:pPr>
        <w:spacing w:after="28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ОПК-5</w:t>
      </w:r>
      <w:r w:rsidR="00FC3AF3" w:rsidRPr="00486DF0">
        <w:rPr>
          <w:rFonts w:cs="Times New Roman"/>
          <w:szCs w:val="28"/>
        </w:rPr>
        <w:t xml:space="preserve"> </w:t>
      </w:r>
    </w:p>
    <w:p w14:paraId="5B92244D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</w:p>
    <w:p w14:paraId="10878C58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3. </w:t>
      </w:r>
      <w:r w:rsidRPr="00486DF0">
        <w:rPr>
          <w:rFonts w:cs="Times New Roman"/>
          <w:i/>
          <w:szCs w:val="28"/>
        </w:rPr>
        <w:t>Установите правильную последовательность этапы обработки растрового изображения. Запишите правильную последовательность букв слева направо.</w:t>
      </w:r>
    </w:p>
    <w:p w14:paraId="3B1FD4CD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lastRenderedPageBreak/>
        <w:t>А) фильтрация;</w:t>
      </w:r>
    </w:p>
    <w:p w14:paraId="4F33853A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захват изображения;</w:t>
      </w:r>
    </w:p>
    <w:p w14:paraId="068AEA39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редактирование;</w:t>
      </w:r>
    </w:p>
    <w:p w14:paraId="1A48529E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сжатие.</w:t>
      </w:r>
    </w:p>
    <w:p w14:paraId="63963CEE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Б, В, А, Г</w:t>
      </w:r>
    </w:p>
    <w:p w14:paraId="15AC65E2" w14:textId="36E04C66" w:rsidR="00FC3AF3" w:rsidRPr="00486DF0" w:rsidRDefault="002605B5" w:rsidP="00FC3AF3">
      <w:pPr>
        <w:spacing w:after="28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ОПК-5</w:t>
      </w:r>
      <w:r w:rsidR="00FC3AF3" w:rsidRPr="00486DF0">
        <w:rPr>
          <w:rFonts w:cs="Times New Roman"/>
          <w:szCs w:val="28"/>
        </w:rPr>
        <w:t xml:space="preserve"> </w:t>
      </w:r>
    </w:p>
    <w:p w14:paraId="11CD4667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</w:p>
    <w:p w14:paraId="0B1292D8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4. </w:t>
      </w:r>
      <w:r w:rsidRPr="00486DF0">
        <w:rPr>
          <w:rFonts w:cs="Times New Roman"/>
          <w:i/>
          <w:szCs w:val="28"/>
        </w:rPr>
        <w:t>Установите правильную последовательность как правильно применить эффект (например, размытие) к изображению. Запишите правильную последовательность букв слева направо.</w:t>
      </w:r>
    </w:p>
    <w:p w14:paraId="62982F80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выбрать слой, к которому будет применён эффект;</w:t>
      </w:r>
    </w:p>
    <w:p w14:paraId="036322D6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настроить параметры эффекта;</w:t>
      </w:r>
    </w:p>
    <w:p w14:paraId="0D3C1D59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найти и выбрать нужный эффект из меню эффектов;</w:t>
      </w:r>
    </w:p>
    <w:p w14:paraId="563E9C3F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применить эффект и оценить результат.</w:t>
      </w:r>
    </w:p>
    <w:p w14:paraId="3AFD1094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А, В, Б, Г</w:t>
      </w:r>
    </w:p>
    <w:p w14:paraId="7063A068" w14:textId="03A28941" w:rsidR="00CA7C8E" w:rsidRDefault="002605B5" w:rsidP="00FC3AF3">
      <w:r>
        <w:rPr>
          <w:rFonts w:cs="Times New Roman"/>
          <w:szCs w:val="28"/>
        </w:rPr>
        <w:t>Компетенции: ОПК-5</w:t>
      </w:r>
    </w:p>
    <w:p w14:paraId="5BD7EFA4" w14:textId="0611490A" w:rsidR="00CA7C8E" w:rsidRDefault="00CA7C8E" w:rsidP="00CA7C8E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2320D0DB" w:rsidR="00874B3E" w:rsidRDefault="00874B3E" w:rsidP="00840510">
      <w:pPr>
        <w:pStyle w:val="4"/>
      </w:pPr>
      <w:r>
        <w:t>Задания открытого типа на дополнение</w:t>
      </w:r>
    </w:p>
    <w:p w14:paraId="7B33EC2D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1. </w:t>
      </w:r>
      <w:r w:rsidRPr="00486DF0">
        <w:rPr>
          <w:rFonts w:cs="Times New Roman"/>
          <w:i/>
          <w:szCs w:val="28"/>
        </w:rPr>
        <w:t>Напишите пропущенное словосочетание.</w:t>
      </w:r>
    </w:p>
    <w:p w14:paraId="11F8832B" w14:textId="77777777" w:rsidR="00E94723" w:rsidRPr="00486DF0" w:rsidRDefault="00E94723" w:rsidP="00E94723">
      <w:pPr>
        <w:rPr>
          <w:rFonts w:eastAsiaTheme="minorEastAsia" w:cs="Times New Roman"/>
          <w:szCs w:val="28"/>
        </w:rPr>
      </w:pPr>
      <w:r w:rsidRPr="00486DF0">
        <w:rPr>
          <w:rFonts w:eastAsiaTheme="minorEastAsia" w:cs="Times New Roman"/>
          <w:szCs w:val="28"/>
        </w:rPr>
        <w:t>Использование компьютеров для подготовки и воспроизведения изображений, в случае, когда пользователь имеет возможность оперативно вносить изменения в изображение непосредственно в процессе его воспроизведения, т.е. предполагается возможность работы с графикой в режиме диалога в реальном масштабе времени, называется _____________________.</w:t>
      </w:r>
    </w:p>
    <w:p w14:paraId="05CCD62D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eastAsiaTheme="minorEastAsia" w:cs="Times New Roman"/>
          <w:szCs w:val="28"/>
        </w:rPr>
        <w:t>Правильный ответ: интерактивной графикой</w:t>
      </w:r>
    </w:p>
    <w:p w14:paraId="1E412FC0" w14:textId="5988ED77" w:rsidR="00E94723" w:rsidRPr="00486DF0" w:rsidRDefault="002605B5" w:rsidP="00E94723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ОПК-5</w:t>
      </w:r>
      <w:r w:rsidR="00E94723" w:rsidRPr="00486DF0">
        <w:rPr>
          <w:rFonts w:cs="Times New Roman"/>
          <w:szCs w:val="28"/>
        </w:rPr>
        <w:t xml:space="preserve"> </w:t>
      </w:r>
    </w:p>
    <w:p w14:paraId="45D1A374" w14:textId="77777777" w:rsidR="00E94723" w:rsidRPr="00486DF0" w:rsidRDefault="00E94723" w:rsidP="00E94723">
      <w:pPr>
        <w:rPr>
          <w:rFonts w:cs="Times New Roman"/>
          <w:szCs w:val="28"/>
        </w:rPr>
      </w:pPr>
    </w:p>
    <w:p w14:paraId="167876A7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2. </w:t>
      </w:r>
      <w:r w:rsidRPr="00486DF0">
        <w:rPr>
          <w:rFonts w:cs="Times New Roman"/>
          <w:i/>
          <w:szCs w:val="28"/>
        </w:rPr>
        <w:t>Напишите пропущенное слово.</w:t>
      </w:r>
    </w:p>
    <w:p w14:paraId="266CB285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Максимальное количество цветов, которое может быть использовано в изображении данного типа, называется _____________ цвета.</w:t>
      </w:r>
    </w:p>
    <w:p w14:paraId="33096797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глубиной</w:t>
      </w:r>
    </w:p>
    <w:p w14:paraId="0AD7EC71" w14:textId="3923124A" w:rsidR="00E94723" w:rsidRPr="00486DF0" w:rsidRDefault="002605B5" w:rsidP="00E94723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ОПК-5</w:t>
      </w:r>
      <w:r w:rsidR="00E94723" w:rsidRPr="00486DF0">
        <w:rPr>
          <w:rFonts w:cs="Times New Roman"/>
          <w:szCs w:val="28"/>
        </w:rPr>
        <w:t xml:space="preserve"> </w:t>
      </w:r>
    </w:p>
    <w:p w14:paraId="189663B3" w14:textId="77777777" w:rsidR="00E94723" w:rsidRPr="00486DF0" w:rsidRDefault="00E94723" w:rsidP="00E94723">
      <w:pPr>
        <w:rPr>
          <w:rFonts w:cs="Times New Roman"/>
          <w:szCs w:val="28"/>
        </w:rPr>
      </w:pPr>
    </w:p>
    <w:p w14:paraId="5C7B89CA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3. </w:t>
      </w:r>
      <w:r w:rsidRPr="00486DF0">
        <w:rPr>
          <w:rFonts w:cs="Times New Roman"/>
          <w:i/>
          <w:szCs w:val="28"/>
        </w:rPr>
        <w:t>Напишите пропущенное слово.</w:t>
      </w:r>
    </w:p>
    <w:p w14:paraId="0A61FA54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Цвета, с помощью которых можно получить практически весь спектр видимых цветов, называют ______________ цветами.</w:t>
      </w:r>
    </w:p>
    <w:p w14:paraId="6BCD2A3A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базовыми</w:t>
      </w:r>
    </w:p>
    <w:p w14:paraId="38D9D860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 </w:t>
      </w:r>
    </w:p>
    <w:p w14:paraId="184EA488" w14:textId="77777777" w:rsidR="00E94723" w:rsidRPr="00486DF0" w:rsidRDefault="00E94723" w:rsidP="00E94723">
      <w:pPr>
        <w:rPr>
          <w:rFonts w:cs="Times New Roman"/>
          <w:szCs w:val="28"/>
        </w:rPr>
      </w:pPr>
    </w:p>
    <w:p w14:paraId="1C0ABE17" w14:textId="77777777" w:rsidR="00E94723" w:rsidRPr="00486DF0" w:rsidRDefault="00E94723" w:rsidP="00E94723">
      <w:pPr>
        <w:rPr>
          <w:rFonts w:eastAsiaTheme="minorEastAsia" w:cs="Times New Roman"/>
          <w:szCs w:val="28"/>
        </w:rPr>
      </w:pPr>
      <w:r w:rsidRPr="00486DF0">
        <w:rPr>
          <w:rFonts w:eastAsiaTheme="minorEastAsia" w:cs="Times New Roman"/>
          <w:szCs w:val="28"/>
        </w:rPr>
        <w:t xml:space="preserve">4. </w:t>
      </w:r>
      <w:r w:rsidRPr="00486DF0">
        <w:rPr>
          <w:rFonts w:cs="Times New Roman"/>
          <w:i/>
          <w:szCs w:val="28"/>
        </w:rPr>
        <w:t>Напишите пропущенное слово.</w:t>
      </w:r>
    </w:p>
    <w:p w14:paraId="632B332C" w14:textId="77777777" w:rsidR="00E94723" w:rsidRPr="00486DF0" w:rsidRDefault="00E94723" w:rsidP="00E94723">
      <w:pPr>
        <w:rPr>
          <w:rFonts w:cs="Times New Roman"/>
          <w:iCs/>
          <w:szCs w:val="28"/>
        </w:rPr>
      </w:pPr>
      <w:r w:rsidRPr="00486DF0">
        <w:rPr>
          <w:rFonts w:cs="Times New Roman"/>
          <w:szCs w:val="28"/>
        </w:rPr>
        <w:lastRenderedPageBreak/>
        <w:t xml:space="preserve">Цветовая модель </w:t>
      </w:r>
      <w:r w:rsidRPr="00486DF0">
        <w:rPr>
          <w:rFonts w:cs="Times New Roman"/>
          <w:szCs w:val="28"/>
          <w:lang w:val="en-US"/>
        </w:rPr>
        <w:t>RGB</w:t>
      </w:r>
      <w:r w:rsidRPr="00486DF0">
        <w:rPr>
          <w:rFonts w:cs="Times New Roman"/>
          <w:szCs w:val="28"/>
        </w:rPr>
        <w:t xml:space="preserve"> базируется на трех основных цветах: красном, зеленом и </w:t>
      </w:r>
      <w:r w:rsidRPr="00486DF0">
        <w:rPr>
          <w:rFonts w:cs="Times New Roman"/>
          <w:iCs/>
          <w:szCs w:val="28"/>
        </w:rPr>
        <w:t>_____________.</w:t>
      </w:r>
    </w:p>
    <w:p w14:paraId="0B570F61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синем</w:t>
      </w:r>
    </w:p>
    <w:p w14:paraId="3CF921EC" w14:textId="2F875A4B" w:rsidR="00FC3AF3" w:rsidRDefault="002605B5" w:rsidP="00E94723">
      <w:r>
        <w:rPr>
          <w:rFonts w:cs="Times New Roman"/>
          <w:szCs w:val="28"/>
        </w:rPr>
        <w:t>Компетенции: ОПК-5</w:t>
      </w:r>
    </w:p>
    <w:p w14:paraId="0FF3DB23" w14:textId="77777777" w:rsidR="00FC3AF3" w:rsidRPr="00FC3AF3" w:rsidRDefault="00FC3AF3" w:rsidP="00FC3AF3"/>
    <w:p w14:paraId="1B31A1F9" w14:textId="192A8FA8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75DCB757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1. </w:t>
      </w:r>
      <w:r w:rsidRPr="00486DF0">
        <w:rPr>
          <w:rFonts w:cs="Times New Roman"/>
          <w:i/>
          <w:szCs w:val="28"/>
        </w:rPr>
        <w:t>Напишите пропущенное слово.</w:t>
      </w:r>
    </w:p>
    <w:p w14:paraId="2F727A8B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Векторные изображения могут быть легко преобразованы без потери _______________.</w:t>
      </w:r>
    </w:p>
    <w:p w14:paraId="55D3FCBD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iCs/>
          <w:szCs w:val="28"/>
        </w:rPr>
        <w:t>Правильный ответ: качества/свойств/характеристик</w:t>
      </w:r>
    </w:p>
    <w:p w14:paraId="4093BB1F" w14:textId="6A066D44" w:rsidR="00E94723" w:rsidRPr="00486DF0" w:rsidRDefault="002605B5" w:rsidP="00E94723">
      <w:pPr>
        <w:rPr>
          <w:rFonts w:cs="Times New Roman"/>
          <w:iCs/>
          <w:szCs w:val="28"/>
        </w:rPr>
      </w:pPr>
      <w:r>
        <w:rPr>
          <w:rFonts w:cs="Times New Roman"/>
          <w:szCs w:val="28"/>
        </w:rPr>
        <w:t>Компетенции: ОПК-5</w:t>
      </w:r>
      <w:r w:rsidR="00E94723" w:rsidRPr="00486DF0">
        <w:rPr>
          <w:rFonts w:cs="Times New Roman"/>
          <w:szCs w:val="28"/>
        </w:rPr>
        <w:t xml:space="preserve"> </w:t>
      </w:r>
    </w:p>
    <w:p w14:paraId="7E7E73A4" w14:textId="77777777" w:rsidR="00E94723" w:rsidRPr="00486DF0" w:rsidRDefault="00E94723" w:rsidP="00E94723">
      <w:pPr>
        <w:rPr>
          <w:rFonts w:cs="Times New Roman"/>
          <w:szCs w:val="28"/>
        </w:rPr>
      </w:pPr>
    </w:p>
    <w:p w14:paraId="5427638C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2. </w:t>
      </w:r>
      <w:r w:rsidRPr="00486DF0">
        <w:rPr>
          <w:rFonts w:cs="Times New Roman"/>
          <w:i/>
          <w:szCs w:val="28"/>
        </w:rPr>
        <w:t>Напишите пропущенное</w:t>
      </w:r>
      <w:r>
        <w:rPr>
          <w:rFonts w:cs="Times New Roman"/>
          <w:i/>
          <w:szCs w:val="28"/>
        </w:rPr>
        <w:t xml:space="preserve"> слово (</w:t>
      </w:r>
      <w:r w:rsidRPr="00486DF0">
        <w:rPr>
          <w:rFonts w:cs="Times New Roman"/>
          <w:i/>
          <w:szCs w:val="28"/>
        </w:rPr>
        <w:t>словосочетание</w:t>
      </w:r>
      <w:r>
        <w:rPr>
          <w:rFonts w:cs="Times New Roman"/>
          <w:i/>
          <w:szCs w:val="28"/>
        </w:rPr>
        <w:t>)</w:t>
      </w:r>
      <w:r w:rsidRPr="00486DF0">
        <w:rPr>
          <w:rFonts w:cs="Times New Roman"/>
          <w:i/>
          <w:szCs w:val="28"/>
        </w:rPr>
        <w:t>.</w:t>
      </w:r>
    </w:p>
    <w:p w14:paraId="0622CD33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Для растровых изображений р</w:t>
      </w:r>
      <w:r w:rsidRPr="00486DF0">
        <w:rPr>
          <w:rFonts w:cs="Times New Roman"/>
          <w:iCs/>
          <w:szCs w:val="28"/>
        </w:rPr>
        <w:t>азрешение оригинала измеряется в _______________ и зависит от требований к качеству изображения и размеру файла, способу оцифровки и создания исходной иллюстрации, избранному формату файла и другим параметрам.</w:t>
      </w:r>
    </w:p>
    <w:p w14:paraId="0026E11E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Правильный ответ: </w:t>
      </w:r>
      <w:r w:rsidRPr="00486DF0">
        <w:rPr>
          <w:rFonts w:cs="Times New Roman"/>
          <w:iCs/>
          <w:szCs w:val="28"/>
        </w:rPr>
        <w:t>точках на дюйм</w:t>
      </w:r>
      <w:r w:rsidRPr="00486DF0">
        <w:rPr>
          <w:rFonts w:cs="Times New Roman"/>
          <w:szCs w:val="28"/>
        </w:rPr>
        <w:t>/</w:t>
      </w:r>
      <w:proofErr w:type="spellStart"/>
      <w:r w:rsidRPr="00486DF0">
        <w:rPr>
          <w:rFonts w:cs="Times New Roman"/>
          <w:iCs/>
          <w:szCs w:val="28"/>
        </w:rPr>
        <w:t>dpi</w:t>
      </w:r>
      <w:proofErr w:type="spellEnd"/>
      <w:r w:rsidRPr="00486DF0">
        <w:rPr>
          <w:rFonts w:cs="Times New Roman"/>
          <w:szCs w:val="28"/>
        </w:rPr>
        <w:t xml:space="preserve"> </w:t>
      </w:r>
    </w:p>
    <w:p w14:paraId="6E96E93A" w14:textId="3315A867" w:rsidR="00E94723" w:rsidRPr="00486DF0" w:rsidRDefault="002605B5" w:rsidP="00E94723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ОПК-5</w:t>
      </w:r>
      <w:r w:rsidR="00E94723" w:rsidRPr="00486DF0">
        <w:rPr>
          <w:rFonts w:cs="Times New Roman"/>
          <w:szCs w:val="28"/>
        </w:rPr>
        <w:t xml:space="preserve"> </w:t>
      </w:r>
    </w:p>
    <w:p w14:paraId="2E7E5228" w14:textId="77777777" w:rsidR="00E94723" w:rsidRPr="00486DF0" w:rsidRDefault="00E94723" w:rsidP="00E94723">
      <w:pPr>
        <w:rPr>
          <w:rFonts w:cs="Times New Roman"/>
          <w:szCs w:val="28"/>
        </w:rPr>
      </w:pPr>
    </w:p>
    <w:p w14:paraId="3F22829A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3. </w:t>
      </w:r>
      <w:r w:rsidRPr="00486DF0">
        <w:rPr>
          <w:rFonts w:cs="Times New Roman"/>
          <w:i/>
          <w:szCs w:val="28"/>
        </w:rPr>
        <w:t xml:space="preserve">Напишите пропущенное </w:t>
      </w:r>
      <w:r>
        <w:rPr>
          <w:rFonts w:cs="Times New Roman"/>
          <w:i/>
          <w:szCs w:val="28"/>
        </w:rPr>
        <w:t>слово (</w:t>
      </w:r>
      <w:r w:rsidRPr="00486DF0">
        <w:rPr>
          <w:rFonts w:cs="Times New Roman"/>
          <w:i/>
          <w:szCs w:val="28"/>
        </w:rPr>
        <w:t>словосочетание</w:t>
      </w:r>
      <w:r>
        <w:rPr>
          <w:rFonts w:cs="Times New Roman"/>
          <w:i/>
          <w:szCs w:val="28"/>
        </w:rPr>
        <w:t>)</w:t>
      </w:r>
      <w:r w:rsidRPr="00486DF0">
        <w:rPr>
          <w:rFonts w:cs="Times New Roman"/>
          <w:i/>
          <w:szCs w:val="28"/>
        </w:rPr>
        <w:t>.</w:t>
      </w:r>
    </w:p>
    <w:p w14:paraId="29F91F05" w14:textId="77777777" w:rsidR="00E94723" w:rsidRPr="00486DF0" w:rsidRDefault="00E94723" w:rsidP="00E94723">
      <w:pPr>
        <w:rPr>
          <w:rFonts w:eastAsiaTheme="minorEastAsia" w:cs="Times New Roman"/>
          <w:iCs/>
          <w:szCs w:val="28"/>
        </w:rPr>
      </w:pPr>
      <w:r w:rsidRPr="00486DF0">
        <w:rPr>
          <w:rFonts w:cs="Times New Roman"/>
          <w:iCs/>
          <w:szCs w:val="28"/>
        </w:rPr>
        <w:t>Основным элементом растровых изображений является _____________.</w:t>
      </w:r>
    </w:p>
    <w:p w14:paraId="5527CAD2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пиксел/пиксель/цветная точка</w:t>
      </w:r>
    </w:p>
    <w:p w14:paraId="729CC97B" w14:textId="1927D80C" w:rsidR="00E94723" w:rsidRPr="00486DF0" w:rsidRDefault="002605B5" w:rsidP="00E94723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ОПК-5</w:t>
      </w:r>
      <w:r w:rsidR="00E94723" w:rsidRPr="00486DF0">
        <w:rPr>
          <w:rFonts w:cs="Times New Roman"/>
          <w:szCs w:val="28"/>
        </w:rPr>
        <w:t xml:space="preserve"> </w:t>
      </w:r>
    </w:p>
    <w:p w14:paraId="03EA62CE" w14:textId="77777777" w:rsidR="00E94723" w:rsidRPr="00486DF0" w:rsidRDefault="00E94723" w:rsidP="00E94723">
      <w:pPr>
        <w:rPr>
          <w:rFonts w:cs="Times New Roman"/>
          <w:szCs w:val="28"/>
        </w:rPr>
      </w:pPr>
    </w:p>
    <w:p w14:paraId="51DD3AB2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4. </w:t>
      </w:r>
      <w:r w:rsidRPr="00486DF0">
        <w:rPr>
          <w:rFonts w:cs="Times New Roman"/>
          <w:i/>
          <w:szCs w:val="28"/>
        </w:rPr>
        <w:t xml:space="preserve">Напишите пропущенное </w:t>
      </w:r>
      <w:r>
        <w:rPr>
          <w:rFonts w:cs="Times New Roman"/>
          <w:i/>
          <w:szCs w:val="28"/>
        </w:rPr>
        <w:t>слово (</w:t>
      </w:r>
      <w:r w:rsidRPr="00486DF0">
        <w:rPr>
          <w:rFonts w:cs="Times New Roman"/>
          <w:i/>
          <w:szCs w:val="28"/>
        </w:rPr>
        <w:t>словосочетание</w:t>
      </w:r>
      <w:r>
        <w:rPr>
          <w:rFonts w:cs="Times New Roman"/>
          <w:i/>
          <w:szCs w:val="28"/>
        </w:rPr>
        <w:t>)</w:t>
      </w:r>
      <w:r w:rsidRPr="00486DF0">
        <w:rPr>
          <w:rFonts w:cs="Times New Roman"/>
          <w:i/>
          <w:szCs w:val="28"/>
        </w:rPr>
        <w:t>.</w:t>
      </w:r>
    </w:p>
    <w:p w14:paraId="2F21B1E8" w14:textId="77777777" w:rsidR="00E94723" w:rsidRPr="00486DF0" w:rsidRDefault="00E94723" w:rsidP="00E94723">
      <w:pPr>
        <w:rPr>
          <w:rFonts w:cs="Times New Roman"/>
          <w:iCs/>
          <w:szCs w:val="28"/>
        </w:rPr>
      </w:pPr>
      <w:r w:rsidRPr="00486DF0">
        <w:rPr>
          <w:rFonts w:cs="Times New Roman"/>
          <w:iCs/>
          <w:szCs w:val="28"/>
        </w:rPr>
        <w:t>Растр – это порядок расположения _____________.</w:t>
      </w:r>
    </w:p>
    <w:p w14:paraId="3AB2D2B2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Правильный ответ: </w:t>
      </w:r>
      <w:r w:rsidRPr="00486DF0">
        <w:rPr>
          <w:rFonts w:cs="Times New Roman"/>
          <w:iCs/>
          <w:szCs w:val="28"/>
        </w:rPr>
        <w:t>точек/растровых элементов</w:t>
      </w:r>
    </w:p>
    <w:p w14:paraId="10D5CD84" w14:textId="6A141284" w:rsidR="00FC3AF3" w:rsidRDefault="002605B5" w:rsidP="00E94723">
      <w:r>
        <w:rPr>
          <w:rFonts w:cs="Times New Roman"/>
          <w:szCs w:val="28"/>
        </w:rPr>
        <w:t>Компетенции: ОПК-5</w:t>
      </w:r>
    </w:p>
    <w:p w14:paraId="4CDB80B1" w14:textId="77777777" w:rsidR="00FC3AF3" w:rsidRPr="00FC3AF3" w:rsidRDefault="00FC3AF3" w:rsidP="00FC3AF3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31A31A7C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Этапы </w:t>
      </w:r>
      <w:r w:rsidRPr="003642B4">
        <w:rPr>
          <w:rFonts w:cs="Times New Roman"/>
          <w:szCs w:val="28"/>
        </w:rPr>
        <w:t>создания компьютерной графики</w:t>
      </w:r>
      <w:r>
        <w:rPr>
          <w:rFonts w:cs="Times New Roman"/>
          <w:szCs w:val="28"/>
        </w:rPr>
        <w:t>. Н</w:t>
      </w:r>
      <w:r w:rsidRPr="003642B4">
        <w:rPr>
          <w:rFonts w:cs="Times New Roman"/>
          <w:szCs w:val="28"/>
        </w:rPr>
        <w:t xml:space="preserve">еобходимо </w:t>
      </w:r>
      <w:r>
        <w:rPr>
          <w:rFonts w:cs="Times New Roman"/>
          <w:szCs w:val="28"/>
        </w:rPr>
        <w:t>расположить в правильном порядке</w:t>
      </w:r>
      <w:r w:rsidRPr="003642B4">
        <w:rPr>
          <w:rFonts w:cs="Times New Roman"/>
          <w:szCs w:val="28"/>
        </w:rPr>
        <w:t xml:space="preserve"> этап</w:t>
      </w:r>
      <w:r>
        <w:rPr>
          <w:rFonts w:cs="Times New Roman"/>
          <w:szCs w:val="28"/>
        </w:rPr>
        <w:t>ы</w:t>
      </w:r>
      <w:r w:rsidRPr="003642B4">
        <w:rPr>
          <w:rFonts w:cs="Times New Roman"/>
          <w:szCs w:val="28"/>
        </w:rPr>
        <w:t xml:space="preserve"> в процессе создания компьютерной графики. Ниже представлены элементы, которые нужно упорядочить. Постарайтесь указать их в логической последовательности от первого шага к последнему.</w:t>
      </w:r>
    </w:p>
    <w:p w14:paraId="593BCB28" w14:textId="77777777" w:rsidR="00D61FA7" w:rsidRPr="00C77CFE" w:rsidRDefault="00D61FA7" w:rsidP="00D61FA7">
      <w:pPr>
        <w:rPr>
          <w:rFonts w:cs="Times New Roman"/>
          <w:szCs w:val="28"/>
        </w:rPr>
      </w:pPr>
      <w:r w:rsidRPr="00C77CFE">
        <w:rPr>
          <w:rFonts w:cs="Times New Roman"/>
          <w:szCs w:val="28"/>
        </w:rPr>
        <w:t>Элементы для упорядочивания:</w:t>
      </w:r>
    </w:p>
    <w:p w14:paraId="65ED9BA4" w14:textId="77777777" w:rsidR="00D61FA7" w:rsidRPr="00C77CFE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C77CFE">
        <w:rPr>
          <w:rFonts w:cs="Times New Roman"/>
          <w:szCs w:val="28"/>
        </w:rPr>
        <w:t>Моделирование объектов</w:t>
      </w:r>
      <w:r>
        <w:rPr>
          <w:rFonts w:cs="Times New Roman"/>
          <w:szCs w:val="28"/>
        </w:rPr>
        <w:t>.</w:t>
      </w:r>
    </w:p>
    <w:p w14:paraId="6778C1CF" w14:textId="77777777" w:rsidR="00D61FA7" w:rsidRPr="00C77CFE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C77CFE">
        <w:rPr>
          <w:rFonts w:cs="Times New Roman"/>
          <w:szCs w:val="28"/>
        </w:rPr>
        <w:t>Текстурирование</w:t>
      </w:r>
      <w:r>
        <w:rPr>
          <w:rFonts w:cs="Times New Roman"/>
          <w:szCs w:val="28"/>
        </w:rPr>
        <w:t>.</w:t>
      </w:r>
    </w:p>
    <w:p w14:paraId="1EB01D3C" w14:textId="77777777" w:rsidR="00D61FA7" w:rsidRPr="00C77CFE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C77CFE">
        <w:rPr>
          <w:rFonts w:cs="Times New Roman"/>
          <w:szCs w:val="28"/>
        </w:rPr>
        <w:t>Освещение сцены</w:t>
      </w:r>
      <w:r>
        <w:rPr>
          <w:rFonts w:cs="Times New Roman"/>
          <w:szCs w:val="28"/>
        </w:rPr>
        <w:t>.</w:t>
      </w:r>
    </w:p>
    <w:p w14:paraId="655E4403" w14:textId="77777777" w:rsidR="00D61FA7" w:rsidRPr="00C77CFE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C77CFE">
        <w:rPr>
          <w:rFonts w:cs="Times New Roman"/>
          <w:szCs w:val="28"/>
        </w:rPr>
        <w:t>Рендеринг</w:t>
      </w:r>
      <w:r>
        <w:rPr>
          <w:rFonts w:cs="Times New Roman"/>
          <w:szCs w:val="28"/>
        </w:rPr>
        <w:t>.</w:t>
      </w:r>
    </w:p>
    <w:p w14:paraId="6C641049" w14:textId="77777777" w:rsidR="00D61FA7" w:rsidRPr="00C77CFE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C77CFE">
        <w:rPr>
          <w:rFonts w:cs="Times New Roman"/>
          <w:szCs w:val="28"/>
        </w:rPr>
        <w:t>Постобработка</w:t>
      </w:r>
      <w:r>
        <w:rPr>
          <w:rFonts w:cs="Times New Roman"/>
          <w:szCs w:val="28"/>
        </w:rPr>
        <w:t>.</w:t>
      </w:r>
    </w:p>
    <w:p w14:paraId="55D1C19F" w14:textId="77777777" w:rsidR="00D61FA7" w:rsidRPr="00C77CFE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Pr="00C77CFE">
        <w:rPr>
          <w:rFonts w:cs="Times New Roman"/>
          <w:szCs w:val="28"/>
        </w:rPr>
        <w:t>Концептуализация и дизайн</w:t>
      </w:r>
      <w:r>
        <w:rPr>
          <w:rFonts w:cs="Times New Roman"/>
          <w:szCs w:val="28"/>
        </w:rPr>
        <w:t>.</w:t>
      </w:r>
    </w:p>
    <w:p w14:paraId="6AFDC966" w14:textId="77777777" w:rsidR="00D61FA7" w:rsidRPr="00C77CFE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7. </w:t>
      </w:r>
      <w:r w:rsidRPr="00C77CFE">
        <w:rPr>
          <w:rFonts w:cs="Times New Roman"/>
          <w:szCs w:val="28"/>
        </w:rPr>
        <w:t>Анимация (если необходимо)</w:t>
      </w:r>
      <w:r>
        <w:rPr>
          <w:rFonts w:cs="Times New Roman"/>
          <w:szCs w:val="28"/>
        </w:rPr>
        <w:t>.</w:t>
      </w:r>
    </w:p>
    <w:p w14:paraId="252449B0" w14:textId="77777777" w:rsidR="00D61FA7" w:rsidRPr="00C77CFE" w:rsidRDefault="00D61FA7" w:rsidP="00D61FA7">
      <w:pPr>
        <w:rPr>
          <w:rFonts w:cs="Times New Roman"/>
          <w:szCs w:val="28"/>
        </w:rPr>
      </w:pPr>
      <w:r w:rsidRPr="00C77CFE">
        <w:rPr>
          <w:rFonts w:cs="Times New Roman"/>
          <w:szCs w:val="28"/>
        </w:rPr>
        <w:t>Проанализируйте каждый элемент и подумайте о том, какие шаги предшествуют другим.</w:t>
      </w:r>
      <w:r>
        <w:rPr>
          <w:rFonts w:cs="Times New Roman"/>
          <w:szCs w:val="28"/>
        </w:rPr>
        <w:t xml:space="preserve"> </w:t>
      </w:r>
      <w:r w:rsidRPr="00C77CFE">
        <w:rPr>
          <w:rFonts w:cs="Times New Roman"/>
          <w:szCs w:val="28"/>
        </w:rPr>
        <w:t xml:space="preserve">Запишите </w:t>
      </w:r>
      <w:r>
        <w:rPr>
          <w:rFonts w:cs="Times New Roman"/>
          <w:szCs w:val="28"/>
        </w:rPr>
        <w:t>элементы</w:t>
      </w:r>
      <w:r w:rsidRPr="00C77CFE">
        <w:rPr>
          <w:rFonts w:cs="Times New Roman"/>
          <w:szCs w:val="28"/>
        </w:rPr>
        <w:t xml:space="preserve"> в правильном порядке.</w:t>
      </w:r>
      <w:r>
        <w:rPr>
          <w:rFonts w:cs="Times New Roman"/>
          <w:szCs w:val="28"/>
        </w:rPr>
        <w:t xml:space="preserve"> </w:t>
      </w:r>
      <w:r w:rsidRPr="00C77CFE">
        <w:rPr>
          <w:rFonts w:cs="Times New Roman"/>
          <w:szCs w:val="28"/>
        </w:rPr>
        <w:t>Обратите внимание на различные аспекты компьютерной графики, такие как 2D и 3D графика.</w:t>
      </w:r>
    </w:p>
    <w:p w14:paraId="7C2BB3AF" w14:textId="77777777" w:rsidR="00D61FA7" w:rsidRPr="00C77CFE" w:rsidRDefault="00D61FA7" w:rsidP="00D61FA7">
      <w:pPr>
        <w:rPr>
          <w:rFonts w:cs="Times New Roman"/>
          <w:szCs w:val="28"/>
        </w:rPr>
      </w:pPr>
      <w:r w:rsidRPr="00C77CFE">
        <w:rPr>
          <w:rFonts w:cs="Times New Roman"/>
          <w:szCs w:val="28"/>
        </w:rPr>
        <w:t xml:space="preserve">После упорядочивания кратко объясните, почему </w:t>
      </w:r>
      <w:r>
        <w:rPr>
          <w:rFonts w:cs="Times New Roman"/>
          <w:szCs w:val="28"/>
        </w:rPr>
        <w:t>выбрана</w:t>
      </w:r>
      <w:r w:rsidRPr="00C77CFE">
        <w:rPr>
          <w:rFonts w:cs="Times New Roman"/>
          <w:szCs w:val="28"/>
        </w:rPr>
        <w:t xml:space="preserve"> именно так</w:t>
      </w:r>
      <w:r>
        <w:rPr>
          <w:rFonts w:cs="Times New Roman"/>
          <w:szCs w:val="28"/>
        </w:rPr>
        <w:t>ая</w:t>
      </w:r>
      <w:r w:rsidRPr="00C77CFE">
        <w:rPr>
          <w:rFonts w:cs="Times New Roman"/>
          <w:szCs w:val="28"/>
        </w:rPr>
        <w:t xml:space="preserve"> последовательность.</w:t>
      </w:r>
      <w:r>
        <w:rPr>
          <w:rFonts w:cs="Times New Roman"/>
          <w:szCs w:val="28"/>
        </w:rPr>
        <w:t xml:space="preserve"> Предоставить</w:t>
      </w:r>
      <w:r w:rsidRPr="00C77CFE">
        <w:rPr>
          <w:rFonts w:cs="Times New Roman"/>
          <w:szCs w:val="28"/>
        </w:rPr>
        <w:t xml:space="preserve"> ответ в </w:t>
      </w:r>
      <w:r>
        <w:rPr>
          <w:rFonts w:cs="Times New Roman"/>
          <w:szCs w:val="28"/>
        </w:rPr>
        <w:t>текстовом</w:t>
      </w:r>
      <w:r w:rsidRPr="00C77CFE">
        <w:rPr>
          <w:rFonts w:cs="Times New Roman"/>
          <w:szCs w:val="28"/>
        </w:rPr>
        <w:t xml:space="preserve"> виде.</w:t>
      </w:r>
    </w:p>
    <w:p w14:paraId="33993D1B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40 мин.</w:t>
      </w:r>
    </w:p>
    <w:p w14:paraId="18CA0A74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19FFCF39" w14:textId="77777777" w:rsidR="00D61FA7" w:rsidRPr="0025360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253607">
        <w:rPr>
          <w:rFonts w:cs="Times New Roman"/>
          <w:szCs w:val="28"/>
        </w:rPr>
        <w:t>равильная последовательность этапов создания компьютерной графики:</w:t>
      </w:r>
    </w:p>
    <w:p w14:paraId="05BD7156" w14:textId="77777777" w:rsidR="00D61FA7" w:rsidRPr="0025360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253607">
        <w:rPr>
          <w:rFonts w:cs="Times New Roman"/>
          <w:szCs w:val="28"/>
        </w:rPr>
        <w:t>Концептуализация и дизайн</w:t>
      </w:r>
      <w:r>
        <w:rPr>
          <w:rFonts w:cs="Times New Roman"/>
          <w:szCs w:val="28"/>
        </w:rPr>
        <w:t>: э</w:t>
      </w:r>
      <w:r w:rsidRPr="00253607">
        <w:rPr>
          <w:rFonts w:cs="Times New Roman"/>
          <w:szCs w:val="28"/>
        </w:rPr>
        <w:t>то начальный этап, на котором определяется общая идея, стиль и концепция графического проекта. Здесь создаются эскизы, раскадровки и концепт-арты, чтобы визуализировать будущую работу.</w:t>
      </w:r>
    </w:p>
    <w:p w14:paraId="4FB1A97D" w14:textId="77777777" w:rsidR="00D61FA7" w:rsidRPr="0025360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253607">
        <w:rPr>
          <w:rFonts w:cs="Times New Roman"/>
          <w:szCs w:val="28"/>
        </w:rPr>
        <w:t>Моделирование объектов</w:t>
      </w:r>
      <w:r>
        <w:rPr>
          <w:rFonts w:cs="Times New Roman"/>
          <w:szCs w:val="28"/>
        </w:rPr>
        <w:t>: н</w:t>
      </w:r>
      <w:r w:rsidRPr="00253607">
        <w:rPr>
          <w:rFonts w:cs="Times New Roman"/>
          <w:szCs w:val="28"/>
        </w:rPr>
        <w:t>а этом этапе создаются трехмерные модели объектов, персонажей или сцен. Это основной этап, на котором формируется геометрия будущей графики.</w:t>
      </w:r>
    </w:p>
    <w:p w14:paraId="6DBFF18E" w14:textId="77777777" w:rsidR="00D61FA7" w:rsidRPr="0025360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Pr="00253607">
        <w:rPr>
          <w:rFonts w:cs="Times New Roman"/>
          <w:szCs w:val="28"/>
        </w:rPr>
        <w:t>Текстурирование</w:t>
      </w:r>
      <w:r>
        <w:rPr>
          <w:rFonts w:cs="Times New Roman"/>
          <w:szCs w:val="28"/>
        </w:rPr>
        <w:t>: п</w:t>
      </w:r>
      <w:r w:rsidRPr="00253607">
        <w:rPr>
          <w:rFonts w:cs="Times New Roman"/>
          <w:szCs w:val="28"/>
        </w:rPr>
        <w:t>осле создания моделей необходимо добавить текстуры, чтобы придать им реалистичный вид. Текстуры определяют цвет, фактуру и другие визуальные свойства поверхностей.</w:t>
      </w:r>
    </w:p>
    <w:p w14:paraId="77A2C9EC" w14:textId="77777777" w:rsidR="00D61FA7" w:rsidRPr="0025360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Pr="00253607">
        <w:rPr>
          <w:rFonts w:cs="Times New Roman"/>
          <w:szCs w:val="28"/>
        </w:rPr>
        <w:t>Освещение сцены</w:t>
      </w:r>
      <w:r>
        <w:rPr>
          <w:rFonts w:cs="Times New Roman"/>
          <w:szCs w:val="28"/>
        </w:rPr>
        <w:t>: о</w:t>
      </w:r>
      <w:r w:rsidRPr="00253607">
        <w:rPr>
          <w:rFonts w:cs="Times New Roman"/>
          <w:szCs w:val="28"/>
        </w:rPr>
        <w:t>свещение играет ключевую роль в создании реалистичной и атмосферной графики. На этом этапе настраиваются источники света, их параметры и тени.</w:t>
      </w:r>
    </w:p>
    <w:p w14:paraId="3B294DF5" w14:textId="77777777" w:rsidR="00D61FA7" w:rsidRPr="0025360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Pr="00253607">
        <w:rPr>
          <w:rFonts w:cs="Times New Roman"/>
          <w:szCs w:val="28"/>
        </w:rPr>
        <w:t>Анимация</w:t>
      </w:r>
      <w:r>
        <w:rPr>
          <w:rFonts w:cs="Times New Roman"/>
          <w:szCs w:val="28"/>
        </w:rPr>
        <w:t>: е</w:t>
      </w:r>
      <w:r w:rsidRPr="00253607">
        <w:rPr>
          <w:rFonts w:cs="Times New Roman"/>
          <w:szCs w:val="28"/>
        </w:rPr>
        <w:t>сли проект включает анимацию, то на этом этапе создаются движения объектов и персонажей. Анимация добавляет динамику и жизнь в графику.</w:t>
      </w:r>
    </w:p>
    <w:p w14:paraId="3AA08725" w14:textId="77777777" w:rsidR="00D61FA7" w:rsidRPr="0025360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</w:t>
      </w:r>
      <w:r w:rsidRPr="00253607">
        <w:rPr>
          <w:rFonts w:cs="Times New Roman"/>
          <w:szCs w:val="28"/>
        </w:rPr>
        <w:t>Рендеринг</w:t>
      </w:r>
      <w:r>
        <w:rPr>
          <w:rFonts w:cs="Times New Roman"/>
          <w:szCs w:val="28"/>
        </w:rPr>
        <w:t xml:space="preserve">: </w:t>
      </w:r>
      <w:r w:rsidRPr="00253607">
        <w:rPr>
          <w:rFonts w:cs="Times New Roman"/>
          <w:szCs w:val="28"/>
        </w:rPr>
        <w:t>это процесс преобразования трехмерной сцены в двумерное изображение. На этом этапе происходит окончательная визуализация графики с учетом всех настроек освещения, текстур и анимации.</w:t>
      </w:r>
    </w:p>
    <w:p w14:paraId="3B6D79CC" w14:textId="77777777" w:rsidR="00D61FA7" w:rsidRPr="0025360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7) </w:t>
      </w:r>
      <w:r w:rsidRPr="00253607">
        <w:rPr>
          <w:rFonts w:cs="Times New Roman"/>
          <w:szCs w:val="28"/>
        </w:rPr>
        <w:t>Постобработка</w:t>
      </w:r>
      <w:r>
        <w:rPr>
          <w:rFonts w:cs="Times New Roman"/>
          <w:szCs w:val="28"/>
        </w:rPr>
        <w:t>: н</w:t>
      </w:r>
      <w:r w:rsidRPr="00253607">
        <w:rPr>
          <w:rFonts w:cs="Times New Roman"/>
          <w:szCs w:val="28"/>
        </w:rPr>
        <w:t>а последнем этапе изображение подвергается постобработке, которая включает в себя коррекцию цвета, добавление эффектов, ретушь и другие улучшения. Постобработка позволяет достичь желаемого визуального стиля и качества.</w:t>
      </w:r>
    </w:p>
    <w:p w14:paraId="71E65B67" w14:textId="77777777" w:rsidR="00D61FA7" w:rsidRDefault="00D61FA7" w:rsidP="00D61FA7">
      <w:pPr>
        <w:rPr>
          <w:rFonts w:cs="Times New Roman"/>
          <w:szCs w:val="28"/>
        </w:rPr>
      </w:pPr>
      <w:r w:rsidRPr="00253607">
        <w:rPr>
          <w:rFonts w:cs="Times New Roman"/>
          <w:szCs w:val="28"/>
        </w:rPr>
        <w:t>Эта последовательность применяется как в 2D, так и в 3D графике, хотя некоторые этапы могут быть более или менее выражены в зависимости от типа графики.</w:t>
      </w:r>
    </w:p>
    <w:p w14:paraId="0D3C76C3" w14:textId="77777777" w:rsidR="00D61FA7" w:rsidRPr="00C77CFE" w:rsidRDefault="00D61FA7" w:rsidP="00D61FA7">
      <w:pPr>
        <w:rPr>
          <w:rFonts w:cs="Times New Roman"/>
          <w:szCs w:val="28"/>
        </w:rPr>
      </w:pPr>
      <w:r w:rsidRPr="00C77CFE">
        <w:rPr>
          <w:rFonts w:cs="Times New Roman"/>
          <w:szCs w:val="28"/>
        </w:rPr>
        <w:t>Критерии оцен</w:t>
      </w:r>
      <w:r>
        <w:rPr>
          <w:rFonts w:cs="Times New Roman"/>
          <w:szCs w:val="28"/>
        </w:rPr>
        <w:t>ивания</w:t>
      </w:r>
      <w:r w:rsidRPr="00C77CFE">
        <w:rPr>
          <w:rFonts w:cs="Times New Roman"/>
          <w:szCs w:val="28"/>
        </w:rPr>
        <w:t>:</w:t>
      </w:r>
    </w:p>
    <w:p w14:paraId="63A4C957" w14:textId="77777777" w:rsidR="00D61FA7" w:rsidRPr="005F3232" w:rsidRDefault="00D61FA7" w:rsidP="00D61FA7">
      <w:pPr>
        <w:pStyle w:val="a8"/>
        <w:numPr>
          <w:ilvl w:val="0"/>
          <w:numId w:val="1"/>
        </w:numPr>
        <w:spacing w:after="160"/>
        <w:ind w:left="993" w:hanging="284"/>
        <w:jc w:val="left"/>
        <w:rPr>
          <w:rFonts w:cs="Times New Roman"/>
          <w:szCs w:val="28"/>
        </w:rPr>
      </w:pPr>
      <w:r w:rsidRPr="005F3232">
        <w:rPr>
          <w:rFonts w:cs="Times New Roman"/>
          <w:szCs w:val="28"/>
        </w:rPr>
        <w:t>правильность последовательности этапов;</w:t>
      </w:r>
    </w:p>
    <w:p w14:paraId="43CCF8C7" w14:textId="77777777" w:rsidR="00D61FA7" w:rsidRPr="005F3232" w:rsidRDefault="00D61FA7" w:rsidP="00D61FA7">
      <w:pPr>
        <w:pStyle w:val="a8"/>
        <w:numPr>
          <w:ilvl w:val="0"/>
          <w:numId w:val="1"/>
        </w:numPr>
        <w:spacing w:after="160"/>
        <w:ind w:left="993" w:hanging="284"/>
        <w:jc w:val="left"/>
        <w:rPr>
          <w:rFonts w:cs="Times New Roman"/>
          <w:szCs w:val="28"/>
        </w:rPr>
      </w:pPr>
      <w:r w:rsidRPr="005F3232">
        <w:rPr>
          <w:rFonts w:cs="Times New Roman"/>
          <w:szCs w:val="28"/>
        </w:rPr>
        <w:t>логичность аргументации;</w:t>
      </w:r>
    </w:p>
    <w:p w14:paraId="2970D2E5" w14:textId="77777777" w:rsidR="00D61FA7" w:rsidRPr="005F3232" w:rsidRDefault="00D61FA7" w:rsidP="00D61FA7">
      <w:pPr>
        <w:pStyle w:val="a8"/>
        <w:numPr>
          <w:ilvl w:val="0"/>
          <w:numId w:val="1"/>
        </w:numPr>
        <w:spacing w:after="160"/>
        <w:ind w:left="993" w:hanging="284"/>
        <w:jc w:val="left"/>
        <w:rPr>
          <w:rFonts w:cs="Times New Roman"/>
          <w:szCs w:val="28"/>
        </w:rPr>
      </w:pPr>
      <w:r w:rsidRPr="005F3232">
        <w:rPr>
          <w:rFonts w:cs="Times New Roman"/>
          <w:szCs w:val="28"/>
        </w:rPr>
        <w:t>качество оформления работы.</w:t>
      </w:r>
    </w:p>
    <w:p w14:paraId="6857648B" w14:textId="66E01F1B" w:rsidR="00D61FA7" w:rsidRPr="00C77CFE" w:rsidRDefault="002605B5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ОПК-5</w:t>
      </w:r>
      <w:r w:rsidR="00D61FA7" w:rsidRPr="00486DF0">
        <w:rPr>
          <w:rFonts w:cs="Times New Roman"/>
          <w:szCs w:val="28"/>
        </w:rPr>
        <w:t xml:space="preserve"> </w:t>
      </w:r>
    </w:p>
    <w:p w14:paraId="7BB92207" w14:textId="77777777" w:rsidR="00D61FA7" w:rsidRPr="00C77CFE" w:rsidRDefault="00D61FA7" w:rsidP="00D61FA7">
      <w:pPr>
        <w:rPr>
          <w:rFonts w:cs="Times New Roman"/>
          <w:szCs w:val="28"/>
        </w:rPr>
      </w:pPr>
    </w:p>
    <w:p w14:paraId="085B5837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2. Сравнительная характеристика растровых и векторных изображений. Д</w:t>
      </w:r>
      <w:r w:rsidRPr="00C00B2F">
        <w:rPr>
          <w:rFonts w:cs="Times New Roman"/>
          <w:szCs w:val="28"/>
        </w:rPr>
        <w:t>аны два цифровых изображения</w:t>
      </w:r>
      <w:r>
        <w:rPr>
          <w:rFonts w:cs="Times New Roman"/>
          <w:szCs w:val="28"/>
        </w:rPr>
        <w:t>:</w:t>
      </w:r>
      <w:r w:rsidRPr="00C00B2F">
        <w:rPr>
          <w:rFonts w:cs="Times New Roman"/>
          <w:szCs w:val="28"/>
        </w:rPr>
        <w:t xml:space="preserve"> растровое и векторное</w:t>
      </w:r>
      <w:r>
        <w:rPr>
          <w:rFonts w:cs="Times New Roman"/>
          <w:szCs w:val="28"/>
        </w:rPr>
        <w:t>.</w:t>
      </w:r>
      <w:r w:rsidRPr="00C00B2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Pr="00C00B2F">
        <w:rPr>
          <w:rFonts w:cs="Times New Roman"/>
          <w:szCs w:val="28"/>
        </w:rPr>
        <w:t xml:space="preserve">формулировать свое </w:t>
      </w:r>
      <w:r w:rsidRPr="00C00B2F">
        <w:rPr>
          <w:rFonts w:cs="Times New Roman"/>
          <w:szCs w:val="28"/>
        </w:rPr>
        <w:lastRenderedPageBreak/>
        <w:t>определение растрового и векторного изображений</w:t>
      </w:r>
      <w:r>
        <w:rPr>
          <w:rFonts w:cs="Times New Roman"/>
          <w:szCs w:val="28"/>
        </w:rPr>
        <w:t>.</w:t>
      </w:r>
      <w:r w:rsidRPr="00C00B2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Pr="00C00B2F">
        <w:rPr>
          <w:rFonts w:cs="Times New Roman"/>
          <w:szCs w:val="28"/>
        </w:rPr>
        <w:t>ыявит</w:t>
      </w:r>
      <w:r>
        <w:rPr>
          <w:rFonts w:cs="Times New Roman"/>
          <w:szCs w:val="28"/>
        </w:rPr>
        <w:t>ь</w:t>
      </w:r>
      <w:r w:rsidRPr="00C00B2F">
        <w:rPr>
          <w:rFonts w:cs="Times New Roman"/>
          <w:szCs w:val="28"/>
        </w:rPr>
        <w:t xml:space="preserve"> общие и различные их качества.</w:t>
      </w:r>
      <w:r>
        <w:rPr>
          <w:rFonts w:cs="Times New Roman"/>
          <w:szCs w:val="28"/>
        </w:rPr>
        <w:t xml:space="preserve"> Определить критерии сравнения и выполнить сравнительную характеристику данных типов изображений. </w:t>
      </w:r>
    </w:p>
    <w:p w14:paraId="3353D839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35 мин.</w:t>
      </w:r>
    </w:p>
    <w:p w14:paraId="329ADCEC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7A1A17E2" w14:textId="77777777" w:rsidR="00D61FA7" w:rsidRPr="00327D83" w:rsidRDefault="00D61FA7" w:rsidP="00D61FA7">
      <w:pPr>
        <w:rPr>
          <w:rFonts w:cs="Times New Roman"/>
          <w:szCs w:val="28"/>
        </w:rPr>
      </w:pPr>
      <w:r w:rsidRPr="00327D83">
        <w:rPr>
          <w:rFonts w:cs="Times New Roman"/>
          <w:szCs w:val="28"/>
        </w:rPr>
        <w:t>Растровое изображение</w:t>
      </w:r>
      <w:r>
        <w:rPr>
          <w:rFonts w:cs="Times New Roman"/>
          <w:szCs w:val="28"/>
        </w:rPr>
        <w:t xml:space="preserve"> – э</w:t>
      </w:r>
      <w:r w:rsidRPr="00327D83">
        <w:rPr>
          <w:rFonts w:cs="Times New Roman"/>
          <w:szCs w:val="28"/>
        </w:rPr>
        <w:t>то цифровое изображение, состоящее из множества маленьких точек, называемых пикселями, расположенных в сетке. Каждый пиксель имеет определенный цвет, и совокупность этих пикселей формирует изображение.</w:t>
      </w:r>
    </w:p>
    <w:p w14:paraId="5613243F" w14:textId="77777777" w:rsidR="00D61FA7" w:rsidRPr="00327D83" w:rsidRDefault="00D61FA7" w:rsidP="00D61FA7">
      <w:pPr>
        <w:rPr>
          <w:rFonts w:cs="Times New Roman"/>
          <w:szCs w:val="28"/>
        </w:rPr>
      </w:pPr>
      <w:r w:rsidRPr="00327D83">
        <w:rPr>
          <w:rFonts w:cs="Times New Roman"/>
          <w:szCs w:val="28"/>
        </w:rPr>
        <w:t>Векторное изображение</w:t>
      </w:r>
      <w:r>
        <w:rPr>
          <w:rFonts w:cs="Times New Roman"/>
          <w:szCs w:val="28"/>
        </w:rPr>
        <w:t xml:space="preserve"> – э</w:t>
      </w:r>
      <w:r w:rsidRPr="00327D83">
        <w:rPr>
          <w:rFonts w:cs="Times New Roman"/>
          <w:szCs w:val="28"/>
        </w:rPr>
        <w:t>то цифровое изображение, состоящее из геометрических фигур (линий, кривых, многоугольников), которые описываются математическими формулами. Векторные изображения не зависят от разрешения и могут масштабироваться без потери качества.</w:t>
      </w:r>
    </w:p>
    <w:p w14:paraId="37627B80" w14:textId="77777777" w:rsidR="00D61FA7" w:rsidRPr="00327D83" w:rsidRDefault="00D61FA7" w:rsidP="00D61FA7">
      <w:pPr>
        <w:rPr>
          <w:rFonts w:cs="Times New Roman"/>
          <w:szCs w:val="28"/>
        </w:rPr>
      </w:pPr>
      <w:r w:rsidRPr="00327D83">
        <w:rPr>
          <w:rFonts w:cs="Times New Roman"/>
          <w:szCs w:val="28"/>
        </w:rPr>
        <w:t>Общие качества:</w:t>
      </w:r>
    </w:p>
    <w:p w14:paraId="5828A594" w14:textId="77777777" w:rsidR="00D61FA7" w:rsidRPr="00327D83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- о</w:t>
      </w:r>
      <w:r w:rsidRPr="00327D83">
        <w:rPr>
          <w:rFonts w:cs="Times New Roman"/>
          <w:szCs w:val="28"/>
        </w:rPr>
        <w:t>ба типа изображений используются для представления визуальной информации в цифровом виде</w:t>
      </w:r>
      <w:r>
        <w:rPr>
          <w:rFonts w:cs="Times New Roman"/>
          <w:szCs w:val="28"/>
        </w:rPr>
        <w:t>;</w:t>
      </w:r>
    </w:p>
    <w:p w14:paraId="2A6514EE" w14:textId="77777777" w:rsidR="00D61FA7" w:rsidRPr="00327D83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- о</w:t>
      </w:r>
      <w:r w:rsidRPr="00327D83">
        <w:rPr>
          <w:rFonts w:cs="Times New Roman"/>
          <w:szCs w:val="28"/>
        </w:rPr>
        <w:t xml:space="preserve">ба </w:t>
      </w:r>
      <w:r>
        <w:rPr>
          <w:rFonts w:cs="Times New Roman"/>
          <w:szCs w:val="28"/>
        </w:rPr>
        <w:t xml:space="preserve">типа </w:t>
      </w:r>
      <w:r w:rsidRPr="00327D83">
        <w:rPr>
          <w:rFonts w:cs="Times New Roman"/>
          <w:szCs w:val="28"/>
        </w:rPr>
        <w:t>могут быть отображены на экране компьютера или напечатаны.</w:t>
      </w:r>
    </w:p>
    <w:p w14:paraId="02E0B319" w14:textId="77777777" w:rsidR="00D61FA7" w:rsidRPr="00327D83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- о</w:t>
      </w:r>
      <w:r w:rsidRPr="00327D83">
        <w:rPr>
          <w:rFonts w:cs="Times New Roman"/>
          <w:szCs w:val="28"/>
        </w:rPr>
        <w:t>ба могут быть созданы и отредактированы с помощью специализированного программного обеспечения.</w:t>
      </w:r>
    </w:p>
    <w:p w14:paraId="0143883F" w14:textId="77777777" w:rsidR="00D61FA7" w:rsidRPr="00327D83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Различия по основным критериям</w:t>
      </w:r>
      <w:r w:rsidRPr="00327D83">
        <w:rPr>
          <w:rFonts w:cs="Times New Roman"/>
          <w:szCs w:val="28"/>
        </w:rPr>
        <w:t>:</w:t>
      </w:r>
    </w:p>
    <w:p w14:paraId="16CE9B47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327D83">
        <w:rPr>
          <w:rFonts w:cs="Times New Roman"/>
          <w:szCs w:val="28"/>
        </w:rPr>
        <w:t>Принцип формирования</w:t>
      </w:r>
      <w:r>
        <w:rPr>
          <w:rFonts w:cs="Times New Roman"/>
          <w:szCs w:val="28"/>
        </w:rPr>
        <w:t>:</w:t>
      </w:r>
    </w:p>
    <w:p w14:paraId="0F27BAB9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- растровое изображение с</w:t>
      </w:r>
      <w:r w:rsidRPr="00327D83">
        <w:rPr>
          <w:rFonts w:cs="Times New Roman"/>
          <w:szCs w:val="28"/>
        </w:rPr>
        <w:t>остоит из пикселей</w:t>
      </w:r>
      <w:r>
        <w:rPr>
          <w:rFonts w:cs="Times New Roman"/>
          <w:szCs w:val="28"/>
        </w:rPr>
        <w:t>;</w:t>
      </w:r>
    </w:p>
    <w:p w14:paraId="0232F9F3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векторное изображение состоит </w:t>
      </w:r>
      <w:r w:rsidRPr="00327D83">
        <w:rPr>
          <w:rFonts w:cs="Times New Roman"/>
          <w:szCs w:val="28"/>
        </w:rPr>
        <w:t>из геометрических фигур</w:t>
      </w:r>
      <w:r>
        <w:rPr>
          <w:rFonts w:cs="Times New Roman"/>
          <w:szCs w:val="28"/>
        </w:rPr>
        <w:t>.</w:t>
      </w:r>
    </w:p>
    <w:p w14:paraId="78AB816C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327D83">
        <w:rPr>
          <w:rFonts w:cs="Times New Roman"/>
          <w:szCs w:val="28"/>
        </w:rPr>
        <w:t>Масштабирование</w:t>
      </w:r>
      <w:r>
        <w:rPr>
          <w:rFonts w:cs="Times New Roman"/>
          <w:szCs w:val="28"/>
        </w:rPr>
        <w:t>:</w:t>
      </w:r>
    </w:p>
    <w:p w14:paraId="66910DB1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- растровое: п</w:t>
      </w:r>
      <w:r w:rsidRPr="00327D83">
        <w:rPr>
          <w:rFonts w:cs="Times New Roman"/>
          <w:szCs w:val="28"/>
        </w:rPr>
        <w:t xml:space="preserve">ри увеличении теряет качество (появляется </w:t>
      </w:r>
      <w:proofErr w:type="spellStart"/>
      <w:r w:rsidRPr="00327D83">
        <w:rPr>
          <w:rFonts w:cs="Times New Roman"/>
          <w:szCs w:val="28"/>
        </w:rPr>
        <w:t>пикселизация</w:t>
      </w:r>
      <w:proofErr w:type="spellEnd"/>
      <w:r w:rsidRPr="00327D83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</w:p>
    <w:p w14:paraId="65C73336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- векторное: м</w:t>
      </w:r>
      <w:r w:rsidRPr="00327D83">
        <w:rPr>
          <w:rFonts w:cs="Times New Roman"/>
          <w:szCs w:val="28"/>
        </w:rPr>
        <w:t>асштабируется без потери качества</w:t>
      </w:r>
      <w:r>
        <w:rPr>
          <w:rFonts w:cs="Times New Roman"/>
          <w:szCs w:val="28"/>
        </w:rPr>
        <w:t>.</w:t>
      </w:r>
    </w:p>
    <w:p w14:paraId="26049EBF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Pr="00327D83">
        <w:rPr>
          <w:rFonts w:cs="Times New Roman"/>
          <w:szCs w:val="28"/>
        </w:rPr>
        <w:t>Размер файла</w:t>
      </w:r>
      <w:r>
        <w:rPr>
          <w:rFonts w:cs="Times New Roman"/>
          <w:szCs w:val="28"/>
        </w:rPr>
        <w:t>:</w:t>
      </w:r>
    </w:p>
    <w:p w14:paraId="1A4AD018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- растровое: з</w:t>
      </w:r>
      <w:r w:rsidRPr="00327D83">
        <w:rPr>
          <w:rFonts w:cs="Times New Roman"/>
          <w:szCs w:val="28"/>
        </w:rPr>
        <w:t>ависит от разрешения и количества цветов</w:t>
      </w:r>
      <w:r>
        <w:rPr>
          <w:rFonts w:cs="Times New Roman"/>
          <w:szCs w:val="28"/>
        </w:rPr>
        <w:t>;</w:t>
      </w:r>
    </w:p>
    <w:p w14:paraId="431DDFDE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- векторное: о</w:t>
      </w:r>
      <w:r w:rsidRPr="00327D83">
        <w:rPr>
          <w:rFonts w:cs="Times New Roman"/>
          <w:szCs w:val="28"/>
        </w:rPr>
        <w:t>бычно меньше, так как хранятся математические формулы</w:t>
      </w:r>
      <w:r>
        <w:rPr>
          <w:rFonts w:cs="Times New Roman"/>
          <w:szCs w:val="28"/>
        </w:rPr>
        <w:t>.</w:t>
      </w:r>
    </w:p>
    <w:p w14:paraId="6C22157F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Pr="00327D83">
        <w:rPr>
          <w:rFonts w:cs="Times New Roman"/>
          <w:szCs w:val="28"/>
        </w:rPr>
        <w:t>Редактирование</w:t>
      </w:r>
      <w:r>
        <w:rPr>
          <w:rFonts w:cs="Times New Roman"/>
          <w:szCs w:val="28"/>
        </w:rPr>
        <w:t>:</w:t>
      </w:r>
    </w:p>
    <w:p w14:paraId="729F9EC5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- растровое: р</w:t>
      </w:r>
      <w:r w:rsidRPr="00327D83">
        <w:rPr>
          <w:rFonts w:cs="Times New Roman"/>
          <w:szCs w:val="28"/>
        </w:rPr>
        <w:t>едактируется попиксельно</w:t>
      </w:r>
      <w:r>
        <w:rPr>
          <w:rFonts w:cs="Times New Roman"/>
          <w:szCs w:val="28"/>
        </w:rPr>
        <w:t>;</w:t>
      </w:r>
    </w:p>
    <w:p w14:paraId="709AF2A9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- векторное: р</w:t>
      </w:r>
      <w:r w:rsidRPr="00327D83">
        <w:rPr>
          <w:rFonts w:cs="Times New Roman"/>
          <w:szCs w:val="28"/>
        </w:rPr>
        <w:t>едактируются геометрические объекты</w:t>
      </w:r>
      <w:r>
        <w:rPr>
          <w:rFonts w:cs="Times New Roman"/>
          <w:szCs w:val="28"/>
        </w:rPr>
        <w:t>.</w:t>
      </w:r>
    </w:p>
    <w:p w14:paraId="035C2A6B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Pr="00327D83">
        <w:rPr>
          <w:rFonts w:cs="Times New Roman"/>
          <w:szCs w:val="28"/>
        </w:rPr>
        <w:t>Область применения</w:t>
      </w:r>
      <w:r>
        <w:rPr>
          <w:rFonts w:cs="Times New Roman"/>
          <w:szCs w:val="28"/>
        </w:rPr>
        <w:t>:</w:t>
      </w:r>
    </w:p>
    <w:p w14:paraId="01D40971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- растровое: ф</w:t>
      </w:r>
      <w:r w:rsidRPr="00327D83">
        <w:rPr>
          <w:rFonts w:cs="Times New Roman"/>
          <w:szCs w:val="28"/>
        </w:rPr>
        <w:t>отографии, реалистичные изображения, веб-графика</w:t>
      </w:r>
      <w:r>
        <w:rPr>
          <w:rFonts w:cs="Times New Roman"/>
          <w:szCs w:val="28"/>
        </w:rPr>
        <w:t>;</w:t>
      </w:r>
    </w:p>
    <w:p w14:paraId="3E7ADADD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- векторное: л</w:t>
      </w:r>
      <w:r w:rsidRPr="00327D83">
        <w:rPr>
          <w:rFonts w:cs="Times New Roman"/>
          <w:szCs w:val="28"/>
        </w:rPr>
        <w:t>оготипы, иконки, схемы, чертежи, шрифты</w:t>
      </w:r>
      <w:r>
        <w:rPr>
          <w:rFonts w:cs="Times New Roman"/>
          <w:szCs w:val="28"/>
        </w:rPr>
        <w:t>.</w:t>
      </w:r>
    </w:p>
    <w:p w14:paraId="0A2B2D94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</w:t>
      </w:r>
      <w:r w:rsidRPr="00327D83">
        <w:rPr>
          <w:rFonts w:cs="Times New Roman"/>
          <w:szCs w:val="28"/>
        </w:rPr>
        <w:t>Форматы файлов</w:t>
      </w:r>
      <w:r>
        <w:rPr>
          <w:rFonts w:cs="Times New Roman"/>
          <w:szCs w:val="28"/>
        </w:rPr>
        <w:t>:</w:t>
      </w:r>
    </w:p>
    <w:p w14:paraId="3580305A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растровое: </w:t>
      </w:r>
      <w:r w:rsidRPr="00327D83">
        <w:rPr>
          <w:rFonts w:cs="Times New Roman"/>
          <w:szCs w:val="28"/>
        </w:rPr>
        <w:t>JPEG, PNG, GIF, BMP, TIFF</w:t>
      </w:r>
      <w:r>
        <w:rPr>
          <w:rFonts w:cs="Times New Roman"/>
          <w:szCs w:val="28"/>
        </w:rPr>
        <w:t>;</w:t>
      </w:r>
    </w:p>
    <w:p w14:paraId="11CBBF45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векторное: </w:t>
      </w:r>
      <w:r w:rsidRPr="00327D83">
        <w:rPr>
          <w:rFonts w:cs="Times New Roman"/>
          <w:szCs w:val="28"/>
        </w:rPr>
        <w:t>SVG, AI, EPS, CDR</w:t>
      </w:r>
      <w:r>
        <w:rPr>
          <w:rFonts w:cs="Times New Roman"/>
          <w:szCs w:val="28"/>
        </w:rPr>
        <w:t>.</w:t>
      </w:r>
    </w:p>
    <w:p w14:paraId="507573FC" w14:textId="77777777" w:rsidR="00D61FA7" w:rsidRPr="00327D83" w:rsidRDefault="00D61FA7" w:rsidP="00D61FA7">
      <w:pPr>
        <w:rPr>
          <w:rFonts w:cs="Times New Roman"/>
          <w:szCs w:val="28"/>
        </w:rPr>
      </w:pPr>
      <w:r w:rsidRPr="00327D83">
        <w:rPr>
          <w:rFonts w:cs="Times New Roman"/>
          <w:szCs w:val="28"/>
        </w:rPr>
        <w:t>Сравнительная характеристика:</w:t>
      </w:r>
    </w:p>
    <w:p w14:paraId="44EF740C" w14:textId="77777777" w:rsidR="00D61FA7" w:rsidRPr="00327D83" w:rsidRDefault="00D61FA7" w:rsidP="00D61FA7">
      <w:pPr>
        <w:rPr>
          <w:rFonts w:cs="Times New Roman"/>
          <w:szCs w:val="28"/>
        </w:rPr>
      </w:pPr>
      <w:r w:rsidRPr="00327D83">
        <w:rPr>
          <w:rFonts w:cs="Times New Roman"/>
          <w:szCs w:val="28"/>
        </w:rPr>
        <w:t>Качество масштабирования:</w:t>
      </w:r>
    </w:p>
    <w:p w14:paraId="3143C09C" w14:textId="77777777" w:rsidR="00D61FA7" w:rsidRPr="00327D83" w:rsidRDefault="00D61FA7" w:rsidP="00D61FA7">
      <w:pPr>
        <w:rPr>
          <w:rFonts w:cs="Times New Roman"/>
          <w:szCs w:val="28"/>
        </w:rPr>
      </w:pPr>
      <w:r w:rsidRPr="00327D83">
        <w:rPr>
          <w:rFonts w:cs="Times New Roman"/>
          <w:szCs w:val="28"/>
        </w:rPr>
        <w:t>Векторные изображения идеально подходят для логотипов и иконок, которые должны выглядеть четко при любом размере. Растровые изображения лучше подходят для фотографий, где важны плавные переходы цветов.</w:t>
      </w:r>
    </w:p>
    <w:p w14:paraId="0F40E8C2" w14:textId="77777777" w:rsidR="00D61FA7" w:rsidRPr="00327D83" w:rsidRDefault="00D61FA7" w:rsidP="00D61FA7">
      <w:pPr>
        <w:rPr>
          <w:rFonts w:cs="Times New Roman"/>
          <w:szCs w:val="28"/>
        </w:rPr>
      </w:pPr>
      <w:r w:rsidRPr="00327D83">
        <w:rPr>
          <w:rFonts w:cs="Times New Roman"/>
          <w:szCs w:val="28"/>
        </w:rPr>
        <w:t>Размер файла:</w:t>
      </w:r>
    </w:p>
    <w:p w14:paraId="482E03E9" w14:textId="77777777" w:rsidR="00D61FA7" w:rsidRPr="00327D83" w:rsidRDefault="00D61FA7" w:rsidP="00D61FA7">
      <w:pPr>
        <w:rPr>
          <w:rFonts w:cs="Times New Roman"/>
          <w:szCs w:val="28"/>
        </w:rPr>
      </w:pPr>
      <w:r w:rsidRPr="00327D83">
        <w:rPr>
          <w:rFonts w:cs="Times New Roman"/>
          <w:szCs w:val="28"/>
        </w:rPr>
        <w:lastRenderedPageBreak/>
        <w:t>Векторные изображения обычно имеют меньший размер файла, что делает их удобными для использования в интернете. Растровые изображения могут быть очень большими, особенно при высоком разрешении.</w:t>
      </w:r>
    </w:p>
    <w:p w14:paraId="2858ECA5" w14:textId="77777777" w:rsidR="00D61FA7" w:rsidRPr="00327D83" w:rsidRDefault="00D61FA7" w:rsidP="00D61FA7">
      <w:pPr>
        <w:rPr>
          <w:rFonts w:cs="Times New Roman"/>
          <w:szCs w:val="28"/>
        </w:rPr>
      </w:pPr>
      <w:r w:rsidRPr="00327D83">
        <w:rPr>
          <w:rFonts w:cs="Times New Roman"/>
          <w:szCs w:val="28"/>
        </w:rPr>
        <w:t>Редактирование:</w:t>
      </w:r>
    </w:p>
    <w:p w14:paraId="767B381A" w14:textId="77777777" w:rsidR="00D61FA7" w:rsidRPr="00327D83" w:rsidRDefault="00D61FA7" w:rsidP="00D61FA7">
      <w:pPr>
        <w:rPr>
          <w:rFonts w:cs="Times New Roman"/>
          <w:szCs w:val="28"/>
        </w:rPr>
      </w:pPr>
      <w:r w:rsidRPr="00327D83">
        <w:rPr>
          <w:rFonts w:cs="Times New Roman"/>
          <w:szCs w:val="28"/>
        </w:rPr>
        <w:t>Векторные изображения легко редактировать, так как можно изменять отдельные геометрические объекты. Растровые изображения требуют более тщательного редактирования, особенно при изменении размеров или цветов.</w:t>
      </w:r>
    </w:p>
    <w:p w14:paraId="70242631" w14:textId="77777777" w:rsidR="00D61FA7" w:rsidRDefault="00D61FA7" w:rsidP="00D61FA7">
      <w:pPr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</w:t>
      </w:r>
    </w:p>
    <w:p w14:paraId="35DA239B" w14:textId="77777777" w:rsidR="00D61FA7" w:rsidRPr="00DA5C47" w:rsidRDefault="00D61FA7" w:rsidP="00D61FA7">
      <w:pPr>
        <w:pStyle w:val="a8"/>
        <w:numPr>
          <w:ilvl w:val="0"/>
          <w:numId w:val="2"/>
        </w:numPr>
        <w:spacing w:after="160"/>
        <w:ind w:left="993" w:hanging="284"/>
        <w:rPr>
          <w:rFonts w:cs="Times New Roman"/>
          <w:szCs w:val="28"/>
        </w:rPr>
      </w:pPr>
      <w:r w:rsidRPr="00DA5C47">
        <w:rPr>
          <w:rFonts w:cs="Times New Roman"/>
          <w:szCs w:val="28"/>
        </w:rPr>
        <w:t>четкость и точность формулировки определений растрового и векторного изображений;</w:t>
      </w:r>
    </w:p>
    <w:p w14:paraId="0C94CA40" w14:textId="77777777" w:rsidR="00D61FA7" w:rsidRPr="00DA5C47" w:rsidRDefault="00D61FA7" w:rsidP="00D61FA7">
      <w:pPr>
        <w:pStyle w:val="a8"/>
        <w:numPr>
          <w:ilvl w:val="0"/>
          <w:numId w:val="2"/>
        </w:numPr>
        <w:spacing w:after="160"/>
        <w:ind w:left="993" w:hanging="284"/>
        <w:rPr>
          <w:rFonts w:cs="Times New Roman"/>
          <w:szCs w:val="28"/>
        </w:rPr>
      </w:pPr>
      <w:r w:rsidRPr="00DA5C47">
        <w:rPr>
          <w:rFonts w:cs="Times New Roman"/>
          <w:szCs w:val="28"/>
        </w:rPr>
        <w:t>корректность выявления общих и различных качеств каждого типа изображений;</w:t>
      </w:r>
    </w:p>
    <w:p w14:paraId="431FC407" w14:textId="77777777" w:rsidR="00D61FA7" w:rsidRPr="00DA5C47" w:rsidRDefault="00D61FA7" w:rsidP="00D61FA7">
      <w:pPr>
        <w:pStyle w:val="a8"/>
        <w:numPr>
          <w:ilvl w:val="0"/>
          <w:numId w:val="2"/>
        </w:numPr>
        <w:spacing w:after="160"/>
        <w:ind w:left="993" w:hanging="284"/>
        <w:rPr>
          <w:rFonts w:cs="Times New Roman"/>
          <w:szCs w:val="28"/>
        </w:rPr>
      </w:pPr>
      <w:r w:rsidRPr="00DA5C47">
        <w:rPr>
          <w:rFonts w:cs="Times New Roman"/>
          <w:szCs w:val="28"/>
        </w:rPr>
        <w:t>обоснованность представленных критериев для сравнения</w:t>
      </w:r>
      <w:r>
        <w:rPr>
          <w:rFonts w:cs="Times New Roman"/>
          <w:szCs w:val="28"/>
        </w:rPr>
        <w:t xml:space="preserve"> и наличие как минимум 3 из представленных в ожидаемом результате</w:t>
      </w:r>
      <w:r w:rsidRPr="00DA5C47">
        <w:rPr>
          <w:rFonts w:cs="Times New Roman"/>
          <w:szCs w:val="28"/>
        </w:rPr>
        <w:t>;</w:t>
      </w:r>
    </w:p>
    <w:p w14:paraId="34B02506" w14:textId="77777777" w:rsidR="00D61FA7" w:rsidRPr="00DA5C47" w:rsidRDefault="00D61FA7" w:rsidP="00D61FA7">
      <w:pPr>
        <w:pStyle w:val="a8"/>
        <w:numPr>
          <w:ilvl w:val="0"/>
          <w:numId w:val="2"/>
        </w:numPr>
        <w:spacing w:after="160"/>
        <w:ind w:left="993" w:hanging="284"/>
        <w:rPr>
          <w:rFonts w:cs="Times New Roman"/>
          <w:szCs w:val="28"/>
        </w:rPr>
      </w:pPr>
      <w:r>
        <w:rPr>
          <w:rFonts w:cs="Times New Roman"/>
          <w:szCs w:val="28"/>
        </w:rPr>
        <w:t>л</w:t>
      </w:r>
      <w:r w:rsidRPr="00DA5C47">
        <w:rPr>
          <w:rFonts w:cs="Times New Roman"/>
          <w:szCs w:val="28"/>
        </w:rPr>
        <w:t>огичность и структура представления сравнительной характеристики.</w:t>
      </w:r>
    </w:p>
    <w:p w14:paraId="5A419983" w14:textId="24E2EC7A" w:rsidR="002605B5" w:rsidRPr="00840510" w:rsidRDefault="002605B5" w:rsidP="00F73DB1">
      <w:r>
        <w:rPr>
          <w:rFonts w:cs="Times New Roman"/>
          <w:szCs w:val="28"/>
        </w:rPr>
        <w:t>Компетенции: ОПК-5</w:t>
      </w:r>
    </w:p>
    <w:sectPr w:rsidR="002605B5" w:rsidRPr="0084051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2B90" w14:textId="77777777" w:rsidR="003165F2" w:rsidRDefault="003165F2" w:rsidP="006943A0">
      <w:r>
        <w:separator/>
      </w:r>
    </w:p>
  </w:endnote>
  <w:endnote w:type="continuationSeparator" w:id="0">
    <w:p w14:paraId="0A097586" w14:textId="77777777" w:rsidR="003165F2" w:rsidRDefault="003165F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10F8" w14:textId="77777777" w:rsidR="003165F2" w:rsidRDefault="003165F2" w:rsidP="006943A0">
      <w:r>
        <w:separator/>
      </w:r>
    </w:p>
  </w:footnote>
  <w:footnote w:type="continuationSeparator" w:id="0">
    <w:p w14:paraId="34B4D259" w14:textId="77777777" w:rsidR="003165F2" w:rsidRDefault="003165F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3FB"/>
    <w:multiLevelType w:val="hybridMultilevel"/>
    <w:tmpl w:val="C986BC4A"/>
    <w:lvl w:ilvl="0" w:tplc="ADF2B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DF29A2"/>
    <w:multiLevelType w:val="hybridMultilevel"/>
    <w:tmpl w:val="BD98F9C4"/>
    <w:lvl w:ilvl="0" w:tplc="ADF2B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51335155">
    <w:abstractNumId w:val="0"/>
  </w:num>
  <w:num w:numId="2" w16cid:durableId="64161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D01B5"/>
    <w:rsid w:val="00131C40"/>
    <w:rsid w:val="00172F27"/>
    <w:rsid w:val="00191CF7"/>
    <w:rsid w:val="00215796"/>
    <w:rsid w:val="002605B5"/>
    <w:rsid w:val="002A0645"/>
    <w:rsid w:val="002D39D2"/>
    <w:rsid w:val="002F20EB"/>
    <w:rsid w:val="00314B1E"/>
    <w:rsid w:val="003165F2"/>
    <w:rsid w:val="00347C37"/>
    <w:rsid w:val="00461D7F"/>
    <w:rsid w:val="00495EDC"/>
    <w:rsid w:val="005E321A"/>
    <w:rsid w:val="0066178B"/>
    <w:rsid w:val="006656C5"/>
    <w:rsid w:val="006943A0"/>
    <w:rsid w:val="00736951"/>
    <w:rsid w:val="008159DB"/>
    <w:rsid w:val="00840510"/>
    <w:rsid w:val="008463E7"/>
    <w:rsid w:val="00874B3E"/>
    <w:rsid w:val="00884F7F"/>
    <w:rsid w:val="008C1727"/>
    <w:rsid w:val="008D77C8"/>
    <w:rsid w:val="009B6C90"/>
    <w:rsid w:val="009F744D"/>
    <w:rsid w:val="00A07227"/>
    <w:rsid w:val="00A528C0"/>
    <w:rsid w:val="00A62DE5"/>
    <w:rsid w:val="00A93D69"/>
    <w:rsid w:val="00AA6323"/>
    <w:rsid w:val="00AA715C"/>
    <w:rsid w:val="00AD2DFE"/>
    <w:rsid w:val="00AD4B9F"/>
    <w:rsid w:val="00B65645"/>
    <w:rsid w:val="00B7649F"/>
    <w:rsid w:val="00B91684"/>
    <w:rsid w:val="00BB4E23"/>
    <w:rsid w:val="00C446EB"/>
    <w:rsid w:val="00C74995"/>
    <w:rsid w:val="00CA7C8E"/>
    <w:rsid w:val="00D61FA7"/>
    <w:rsid w:val="00E778A7"/>
    <w:rsid w:val="00E94723"/>
    <w:rsid w:val="00F27B2F"/>
    <w:rsid w:val="00F3589D"/>
    <w:rsid w:val="00F41C91"/>
    <w:rsid w:val="00F73DB1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CA7C8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CE70-6FD5-4F14-8B15-0F4CB652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Дмитрий В. Малый</cp:lastModifiedBy>
  <cp:revision>11</cp:revision>
  <dcterms:created xsi:type="dcterms:W3CDTF">2024-11-25T08:12:00Z</dcterms:created>
  <dcterms:modified xsi:type="dcterms:W3CDTF">2025-03-18T07:03:00Z</dcterms:modified>
</cp:coreProperties>
</file>