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246BE847" w:rsidR="00745E32" w:rsidRPr="00745E32" w:rsidRDefault="00BB3019" w:rsidP="005851F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B3019">
              <w:rPr>
                <w:szCs w:val="28"/>
              </w:rPr>
              <w:t>УП.0</w:t>
            </w:r>
            <w:r w:rsidR="005851FA">
              <w:rPr>
                <w:szCs w:val="28"/>
              </w:rPr>
              <w:t>3</w:t>
            </w:r>
            <w:r w:rsidRPr="00BB3019">
              <w:rPr>
                <w:szCs w:val="28"/>
              </w:rPr>
              <w:t xml:space="preserve"> Учебная практика</w:t>
            </w:r>
            <w:r>
              <w:rPr>
                <w:szCs w:val="28"/>
              </w:rPr>
              <w:t xml:space="preserve"> </w:t>
            </w:r>
            <w:r w:rsidRPr="00BB3019">
              <w:rPr>
                <w:szCs w:val="28"/>
              </w:rPr>
              <w:t>профессионального модуля ПМ.0</w:t>
            </w:r>
            <w:r w:rsidR="005851FA">
              <w:rPr>
                <w:szCs w:val="28"/>
              </w:rPr>
              <w:t>3</w:t>
            </w:r>
            <w:r w:rsidRPr="00BB3019">
              <w:rPr>
                <w:szCs w:val="28"/>
              </w:rPr>
              <w:t xml:space="preserve"> </w:t>
            </w:r>
            <w:r w:rsidR="005851FA" w:rsidRPr="005851FA">
              <w:rPr>
                <w:szCs w:val="28"/>
              </w:rPr>
              <w:t>Сопровождение и продвижение программного обеспечения отраслевой направленности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2F423E8" w:rsidR="00745E32" w:rsidRPr="00745E32" w:rsidRDefault="00C6509F" w:rsidP="00C6509F">
            <w:pPr>
              <w:rPr>
                <w:szCs w:val="28"/>
              </w:rPr>
            </w:pPr>
            <w:r>
              <w:rPr>
                <w:szCs w:val="28"/>
              </w:rPr>
              <w:t>09.02.05</w:t>
            </w:r>
            <w:r w:rsidR="00745E32" w:rsidRPr="00745E32">
              <w:rPr>
                <w:szCs w:val="28"/>
              </w:rPr>
              <w:t xml:space="preserve"> </w:t>
            </w:r>
            <w:r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02957505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752D3E">
        <w:t>Какой первый шаг при выявлении проблемы совместимости ПО, связанной с установкой приложения?</w:t>
      </w:r>
    </w:p>
    <w:p w14:paraId="5839E982" w14:textId="25B5F769" w:rsidR="00D10082" w:rsidRPr="00737EAC" w:rsidRDefault="00752D3E" w:rsidP="00577535">
      <w:pPr>
        <w:pStyle w:val="a4"/>
        <w:numPr>
          <w:ilvl w:val="0"/>
          <w:numId w:val="3"/>
        </w:numPr>
      </w:pPr>
      <w:r>
        <w:t>Немедленно удалить все предыдущие версии программы</w:t>
      </w:r>
    </w:p>
    <w:p w14:paraId="40BFF366" w14:textId="13A122AE" w:rsidR="00577535" w:rsidRPr="00737EAC" w:rsidRDefault="00752D3E" w:rsidP="00577535">
      <w:pPr>
        <w:pStyle w:val="a4"/>
        <w:numPr>
          <w:ilvl w:val="0"/>
          <w:numId w:val="3"/>
        </w:numPr>
      </w:pPr>
      <w:r>
        <w:t>Запустить установщик в режиме совместимости</w:t>
      </w:r>
    </w:p>
    <w:p w14:paraId="1EE95B5C" w14:textId="70BC9087" w:rsidR="00577535" w:rsidRPr="00737EAC" w:rsidRDefault="00752D3E" w:rsidP="00577535">
      <w:pPr>
        <w:pStyle w:val="a4"/>
        <w:numPr>
          <w:ilvl w:val="0"/>
          <w:numId w:val="3"/>
        </w:numPr>
      </w:pPr>
      <w:r>
        <w:t>Проверить сообщение об ошибке и журналы установки</w:t>
      </w:r>
    </w:p>
    <w:p w14:paraId="7962A0F3" w14:textId="43C92DCA" w:rsidR="00577535" w:rsidRPr="00737EAC" w:rsidRDefault="00752D3E" w:rsidP="00577535">
      <w:pPr>
        <w:pStyle w:val="a4"/>
        <w:numPr>
          <w:ilvl w:val="0"/>
          <w:numId w:val="3"/>
        </w:numPr>
      </w:pPr>
      <w:r>
        <w:t>Обновить драйверы устройства</w:t>
      </w:r>
    </w:p>
    <w:p w14:paraId="57C583E3" w14:textId="2F8A56C8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752D3E">
        <w:t>В</w:t>
      </w:r>
    </w:p>
    <w:p w14:paraId="4F616DCF" w14:textId="0D6E0172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AF3AED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2C6A7170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752D3E">
        <w:t>Какой инструмент наиболее целесообразно использовать для поиска причин программного сбоя приложения на рабочей станции?</w:t>
      </w:r>
    </w:p>
    <w:p w14:paraId="1D85A5A0" w14:textId="333E47F9" w:rsidR="00661067" w:rsidRDefault="00752D3E" w:rsidP="00661067">
      <w:pPr>
        <w:pStyle w:val="a4"/>
        <w:numPr>
          <w:ilvl w:val="0"/>
          <w:numId w:val="26"/>
        </w:numPr>
      </w:pPr>
      <w:r>
        <w:t>Браузер с открытой вкладкой руководства пользователя</w:t>
      </w:r>
    </w:p>
    <w:p w14:paraId="2B2F9E27" w14:textId="7161C2E2" w:rsidR="00661067" w:rsidRDefault="00752D3E" w:rsidP="00661067">
      <w:pPr>
        <w:pStyle w:val="a4"/>
        <w:numPr>
          <w:ilvl w:val="0"/>
          <w:numId w:val="26"/>
        </w:numPr>
      </w:pPr>
      <w:r>
        <w:t xml:space="preserve">Использовать утилиту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Monitor</w:t>
      </w:r>
      <w:proofErr w:type="spellEnd"/>
      <w:r>
        <w:t xml:space="preserve"> для трассировки операций с файлами и реестром</w:t>
      </w:r>
    </w:p>
    <w:p w14:paraId="5CD30C64" w14:textId="0B24BD71" w:rsidR="00661067" w:rsidRDefault="00752D3E" w:rsidP="00661067">
      <w:pPr>
        <w:pStyle w:val="a4"/>
        <w:numPr>
          <w:ilvl w:val="0"/>
          <w:numId w:val="26"/>
        </w:numPr>
      </w:pPr>
      <w:r>
        <w:t>Антивирусный сканер в стандартном режиме</w:t>
      </w:r>
    </w:p>
    <w:p w14:paraId="278F4A72" w14:textId="72102FA6" w:rsidR="00661067" w:rsidRDefault="00752D3E" w:rsidP="00661067">
      <w:pPr>
        <w:pStyle w:val="a4"/>
        <w:numPr>
          <w:ilvl w:val="0"/>
          <w:numId w:val="26"/>
        </w:numPr>
      </w:pPr>
      <w:r>
        <w:t>Текстовый редактор для правки конфигурационных файлов</w:t>
      </w:r>
    </w:p>
    <w:p w14:paraId="3FA1033F" w14:textId="284B824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752D3E">
        <w:t>Б</w:t>
      </w:r>
    </w:p>
    <w:p w14:paraId="1F066985" w14:textId="2A39934D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337CC9F3" w:rsidR="00161D6F" w:rsidRDefault="00577535" w:rsidP="00975F85">
      <w:pPr>
        <w:ind w:firstLine="709"/>
        <w:jc w:val="both"/>
      </w:pPr>
      <w:r>
        <w:t>3.</w:t>
      </w:r>
      <w:r w:rsidR="00FA63C7">
        <w:t xml:space="preserve"> </w:t>
      </w:r>
      <w:r w:rsidR="00752D3E">
        <w:t>Что является правильным действием при проблемах обновления профессионального ПО</w:t>
      </w:r>
      <w:r w:rsidR="00752D3E">
        <w:t>?</w:t>
      </w:r>
    </w:p>
    <w:p w14:paraId="0586A8FC" w14:textId="189E5F96" w:rsidR="00161D6F" w:rsidRDefault="00161D6F" w:rsidP="00161D6F">
      <w:pPr>
        <w:ind w:left="357"/>
      </w:pPr>
      <w:r>
        <w:t xml:space="preserve">A) </w:t>
      </w:r>
      <w:r w:rsidR="00752D3E">
        <w:t>Игнорировать и дождаться следующего обновления</w:t>
      </w:r>
    </w:p>
    <w:p w14:paraId="1A0D7236" w14:textId="075E9078" w:rsidR="00161D6F" w:rsidRDefault="00161D6F" w:rsidP="00161D6F">
      <w:pPr>
        <w:ind w:left="357"/>
      </w:pPr>
      <w:r>
        <w:t xml:space="preserve">Б) </w:t>
      </w:r>
      <w:r w:rsidR="00752D3E">
        <w:t>Отключить обновления навсегда</w:t>
      </w:r>
    </w:p>
    <w:p w14:paraId="10E350F8" w14:textId="46AF5B2C" w:rsidR="00161D6F" w:rsidRDefault="00161D6F" w:rsidP="00161D6F">
      <w:pPr>
        <w:ind w:left="357"/>
      </w:pPr>
      <w:r>
        <w:t xml:space="preserve">В) </w:t>
      </w:r>
      <w:r w:rsidR="00752D3E">
        <w:t>Установить полностью другую ОС</w:t>
      </w:r>
    </w:p>
    <w:p w14:paraId="7BA5FB47" w14:textId="42D83BC8" w:rsidR="00161D6F" w:rsidRDefault="00161D6F" w:rsidP="00161D6F">
      <w:pPr>
        <w:ind w:left="357"/>
      </w:pPr>
      <w:r>
        <w:t xml:space="preserve">Г) </w:t>
      </w:r>
      <w:r w:rsidR="00752D3E">
        <w:t xml:space="preserve">Проверить журналы обновления, наличие зависимостей (версии </w:t>
      </w:r>
      <w:proofErr w:type="spellStart"/>
      <w:r w:rsidR="00752D3E">
        <w:t>рантаймов</w:t>
      </w:r>
      <w:proofErr w:type="spellEnd"/>
      <w:r w:rsidR="00752D3E">
        <w:t>), свободное место и права доступа; при необходимости установить вручную или откатить</w:t>
      </w:r>
      <w:r>
        <w:t xml:space="preserve"> </w:t>
      </w:r>
    </w:p>
    <w:p w14:paraId="109FFFEA" w14:textId="6C3B04AE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161D6F">
        <w:t>Г</w:t>
      </w:r>
    </w:p>
    <w:p w14:paraId="65296383" w14:textId="3CCCC029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3E37">
        <w:rPr>
          <w:szCs w:val="28"/>
        </w:rPr>
        <w:t xml:space="preserve">4.2, </w:t>
      </w:r>
      <w:r w:rsidR="00402546">
        <w:rPr>
          <w:szCs w:val="28"/>
        </w:rPr>
        <w:t>3</w:t>
      </w:r>
      <w:r w:rsidR="003B3E37">
        <w:rPr>
          <w:szCs w:val="28"/>
        </w:rPr>
        <w:t>.</w:t>
      </w:r>
      <w:r w:rsidR="00402546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1CA5C5DB" w:rsidR="00732A92" w:rsidRPr="0070038B" w:rsidRDefault="00343642" w:rsidP="00F807EE">
      <w:pPr>
        <w:ind w:firstLine="709"/>
        <w:jc w:val="both"/>
      </w:pPr>
      <w:bookmarkStart w:id="2" w:name="_Hlk187773037"/>
      <w:r>
        <w:lastRenderedPageBreak/>
        <w:t xml:space="preserve">1. </w:t>
      </w:r>
      <w:r w:rsidR="00C74A5B">
        <w:t>Установите соответствие между</w:t>
      </w:r>
      <w:r w:rsidR="00C74A5B">
        <w:t xml:space="preserve"> понятием и описанием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255AE81A" w:rsidR="00D1626A" w:rsidRDefault="00C74A5B" w:rsidP="00745E32">
            <w:r>
              <w:t>Понятие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6E2770C9" w:rsidR="00D1626A" w:rsidRDefault="00C74A5B" w:rsidP="001C6FE3">
            <w:r>
              <w:t>Описание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2C058675" w:rsidR="0070038B" w:rsidRPr="0070038B" w:rsidRDefault="00C74A5B" w:rsidP="008F7D13">
            <w:r>
              <w:t>Журналы установки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4972A199" w:rsidR="0070038B" w:rsidRPr="0070038B" w:rsidRDefault="00C74A5B" w:rsidP="008F7D13">
            <w:r>
              <w:t>Запуск установочного файла с повышенными правами для доступа к защищённым папкам и реестру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657" w:type="dxa"/>
          </w:tcPr>
          <w:p w14:paraId="7D5DDA41" w14:textId="42C217C0" w:rsidR="0070038B" w:rsidRPr="0070038B" w:rsidRDefault="00C74A5B" w:rsidP="008F7D13">
            <w:r>
              <w:t>Режим совместимости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3341E652" w:rsidR="0070038B" w:rsidRPr="0070038B" w:rsidRDefault="00C74A5B" w:rsidP="008F7D13">
            <w:r>
              <w:t>Файлы, в которых записываются сообщения, ошибки и шаги процесса инсталляции для последующего анализа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71123F7A" w:rsidR="0070038B" w:rsidRPr="0070038B" w:rsidRDefault="00C74A5B" w:rsidP="008F7D13">
            <w:r>
              <w:t>Установщик от имени администратора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49D74821" w:rsidR="0070038B" w:rsidRPr="0070038B" w:rsidRDefault="00C74A5B" w:rsidP="00736AFF">
            <w:r>
              <w:t>Временные файлы, которые могут мешать корректной установке при переполнении или конфликте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5885416E" w:rsidR="00822F76" w:rsidRPr="0070038B" w:rsidRDefault="00C74A5B" w:rsidP="00C74A5B">
            <w:r>
              <w:t xml:space="preserve">Очистка </w:t>
            </w:r>
            <w:r>
              <w:t xml:space="preserve">папки </w:t>
            </w:r>
            <w:proofErr w:type="spellStart"/>
            <w:r>
              <w:t>Temp</w:t>
            </w:r>
            <w:proofErr w:type="spellEnd"/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4AA67165" w:rsidR="00822F76" w:rsidRPr="0070038B" w:rsidRDefault="00C74A5B" w:rsidP="00822F76">
            <w:r>
              <w:t>Параметры запуска, имитирующие поведение старых версий ОС для решения проблем совместимости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69E36BA9" w:rsidR="0070038B" w:rsidRDefault="00C74A5B" w:rsidP="00334E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05187E78" w:rsidR="0070038B" w:rsidRDefault="00C74A5B" w:rsidP="00334E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2E7EB1" w14:textId="182B5F56" w:rsidR="0070038B" w:rsidRDefault="00C74A5B" w:rsidP="00334E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27BF1056" w14:textId="23DC4BFF" w:rsidR="0070038B" w:rsidRDefault="00C74A5B" w:rsidP="00334E4F">
            <w:pPr>
              <w:jc w:val="center"/>
            </w:pPr>
            <w:r>
              <w:t>В</w:t>
            </w:r>
          </w:p>
        </w:tc>
      </w:tr>
    </w:tbl>
    <w:p w14:paraId="78E3B4F4" w14:textId="6CF94503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3E6EE178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D44363">
        <w:t xml:space="preserve">понятиями </w:t>
      </w:r>
      <w:r w:rsidR="00EE68D3">
        <w:t>и</w:t>
      </w:r>
      <w:r w:rsidR="00D44363">
        <w:t xml:space="preserve"> их определениями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5CE2362" w:rsidR="00745E32" w:rsidRDefault="00973154" w:rsidP="008D08F9">
            <w:r>
              <w:t>Понятие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27197B44" w:rsidR="00745E32" w:rsidRDefault="00973154" w:rsidP="008D08F9">
            <w:r>
              <w:t>Определение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1029B4FD" w:rsidR="00745E32" w:rsidRPr="0070038B" w:rsidRDefault="00EE68D3" w:rsidP="008D08F9">
            <w:r>
              <w:t>Проверка очереди печати и доступности IP/порта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1A1E5D1F" w:rsidR="00745E32" w:rsidRPr="0070038B" w:rsidRDefault="00EE68D3" w:rsidP="008D08F9">
            <w:r>
              <w:t>Действие при проблемах входа в систему (аутентификации)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427CEABD" w:rsidR="00745E32" w:rsidRPr="0070038B" w:rsidRDefault="00EE68D3" w:rsidP="008D08F9">
            <w:r>
              <w:t>Переустановка драйвера печати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712C51F7" w:rsidR="00745E32" w:rsidRPr="0070038B" w:rsidRDefault="00EE68D3" w:rsidP="008D08F9">
            <w:r>
              <w:t>Первичная диагностика сетевого принтера для выяснения соединения и блокировок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16F88E12" w:rsidR="00745E32" w:rsidRPr="0070038B" w:rsidRDefault="00EE68D3" w:rsidP="00EE68D3">
            <w:r>
              <w:t>Проверка прав доступа к ресурсам (файлы</w:t>
            </w:r>
            <w:r>
              <w:t xml:space="preserve">, </w:t>
            </w:r>
            <w:r>
              <w:t>базы</w:t>
            </w:r>
            <w:r>
              <w:t xml:space="preserve">, </w:t>
            </w:r>
            <w:r>
              <w:t>папки)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14CC98CD" w:rsidR="00745E32" w:rsidRPr="0070038B" w:rsidRDefault="00EE68D3" w:rsidP="008D08F9">
            <w:r>
              <w:t>Частая операция при неисправностях печати, вызванных драйвером или несовместимостью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1B697EC2" w:rsidR="00745E32" w:rsidRPr="0070038B" w:rsidRDefault="00EE68D3" w:rsidP="00C157E6">
            <w:r>
              <w:t>Сброс пароля и проверка политики аутентификации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67443E71" w:rsidR="00745E32" w:rsidRPr="0070038B" w:rsidRDefault="00EE68D3" w:rsidP="008D08F9">
            <w:r>
              <w:t>Действие при отказе приложения получить доступ к файлам или БД из</w:t>
            </w:r>
            <w:r w:rsidRPr="00EE68D3">
              <w:t>‑за</w:t>
            </w:r>
            <w:r>
              <w:t xml:space="preserve"> </w:t>
            </w:r>
            <w:r w:rsidRPr="00EE68D3">
              <w:t>ограничений</w:t>
            </w:r>
            <w:r>
              <w:t xml:space="preserve"> прав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7D0413B1" w:rsidR="00745E32" w:rsidRDefault="00EE68D3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20745634" w:rsidR="00745E32" w:rsidRDefault="00EE68D3" w:rsidP="008D08F9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4D937D05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341935AD" w14:textId="7B4A5C59" w:rsidR="00973154" w:rsidRPr="00573616" w:rsidRDefault="00745E32" w:rsidP="00973154">
      <w:pPr>
        <w:ind w:firstLine="709"/>
        <w:jc w:val="both"/>
      </w:pPr>
      <w:r>
        <w:t xml:space="preserve">3. </w:t>
      </w:r>
      <w:r w:rsidR="00973154">
        <w:t xml:space="preserve">Установите соответствие между </w:t>
      </w:r>
      <w:r w:rsidR="008D532C">
        <w:t>действием</w:t>
      </w:r>
      <w:r w:rsidR="00973154">
        <w:t xml:space="preserve"> </w:t>
      </w:r>
      <w:r w:rsidR="008D532C">
        <w:t>и описанием</w:t>
      </w:r>
    </w:p>
    <w:p w14:paraId="2DC6BB79" w14:textId="4B631B40" w:rsidR="00745E32" w:rsidRPr="0070038B" w:rsidRDefault="00745E32" w:rsidP="00745E32">
      <w:pPr>
        <w:ind w:firstLine="709"/>
        <w:jc w:val="both"/>
      </w:pP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973154" w:rsidRPr="0070038B" w14:paraId="3A9B0D87" w14:textId="77777777" w:rsidTr="004C70A5">
        <w:tc>
          <w:tcPr>
            <w:tcW w:w="704" w:type="dxa"/>
          </w:tcPr>
          <w:p w14:paraId="3C12CB2D" w14:textId="77777777" w:rsidR="00973154" w:rsidRDefault="00973154" w:rsidP="00973154"/>
        </w:tc>
        <w:tc>
          <w:tcPr>
            <w:tcW w:w="3657" w:type="dxa"/>
          </w:tcPr>
          <w:p w14:paraId="38095C5C" w14:textId="5C67988B" w:rsidR="00973154" w:rsidRDefault="008D532C" w:rsidP="00973154">
            <w:r>
              <w:t>Действие</w:t>
            </w:r>
          </w:p>
        </w:tc>
        <w:tc>
          <w:tcPr>
            <w:tcW w:w="709" w:type="dxa"/>
          </w:tcPr>
          <w:p w14:paraId="5A28F52F" w14:textId="77777777" w:rsidR="00973154" w:rsidRDefault="00973154" w:rsidP="00973154"/>
        </w:tc>
        <w:tc>
          <w:tcPr>
            <w:tcW w:w="5565" w:type="dxa"/>
          </w:tcPr>
          <w:p w14:paraId="7052FC04" w14:textId="13F0B9ED" w:rsidR="00973154" w:rsidRDefault="008D532C" w:rsidP="00973154">
            <w:r>
              <w:t>Описание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5187B005" w:rsidR="00745E32" w:rsidRPr="0070038B" w:rsidRDefault="008D532C" w:rsidP="008D08F9">
            <w:r>
              <w:t>Откат обновления ОС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300F4948" w:rsidR="00745E32" w:rsidRPr="0070038B" w:rsidRDefault="008D532C" w:rsidP="008D08F9">
            <w:r>
              <w:t>Нерациональное действие, которое не устраняет причину и может усугубить ситуацию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1374FA9D" w:rsidR="00745E32" w:rsidRPr="0070038B" w:rsidRDefault="008D532C" w:rsidP="008D08F9">
            <w:r>
              <w:t xml:space="preserve">Установка совместимого </w:t>
            </w:r>
            <w:proofErr w:type="spellStart"/>
            <w:r>
              <w:t>патча</w:t>
            </w:r>
            <w:proofErr w:type="spellEnd"/>
            <w:r>
              <w:t xml:space="preserve"> от производителя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0A52B20F" w:rsidR="00745E32" w:rsidRPr="0070038B" w:rsidRDefault="008D532C" w:rsidP="00560294">
            <w:r>
              <w:t>Мера при несовместимости после обновления ОС — вернуться к предыдущему состоянию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lastRenderedPageBreak/>
              <w:t>3)</w:t>
            </w:r>
          </w:p>
        </w:tc>
        <w:tc>
          <w:tcPr>
            <w:tcW w:w="3657" w:type="dxa"/>
          </w:tcPr>
          <w:p w14:paraId="7399A5F2" w14:textId="73224476" w:rsidR="00745E32" w:rsidRPr="0070038B" w:rsidRDefault="008D532C" w:rsidP="008D08F9">
            <w:r>
              <w:t>Игнорирование сообщения об ошибке установки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7C9D3604" w:rsidR="00745E32" w:rsidRPr="0070038B" w:rsidRDefault="002C2C2C" w:rsidP="00560294">
            <w:r>
              <w:t>Поиск официальной информации о неподдерживаемых изменениях и рекомендуемых решениях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158B56F1" w:rsidR="00745E32" w:rsidRPr="0070038B" w:rsidRDefault="008D532C" w:rsidP="008D08F9">
            <w:r>
              <w:t>Поиск в релиз</w:t>
            </w:r>
            <w:r w:rsidRPr="008D532C">
              <w:t>‑нотах</w:t>
            </w:r>
            <w:r>
              <w:t xml:space="preserve"> </w:t>
            </w:r>
            <w:r w:rsidRPr="008D532C">
              <w:t>известных</w:t>
            </w:r>
            <w:r>
              <w:t xml:space="preserve"> </w:t>
            </w:r>
            <w:r w:rsidRPr="008D532C">
              <w:t>проблем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4E044343" w:rsidR="00745E32" w:rsidRPr="0070038B" w:rsidRDefault="002C2C2C" w:rsidP="00560294">
            <w:r>
              <w:t>Применение исправления от производителя для восстановления совместимости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3EE364AA" w:rsidR="00745E32" w:rsidRDefault="002C2C2C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04A896CD" w:rsidR="00745E32" w:rsidRDefault="002C2C2C" w:rsidP="008D08F9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E8B7B9D" w14:textId="2A38F993" w:rsidR="00745E32" w:rsidRDefault="00973154" w:rsidP="008D08F9">
            <w:pPr>
              <w:jc w:val="center"/>
            </w:pPr>
            <w:r>
              <w:t>В</w:t>
            </w:r>
          </w:p>
        </w:tc>
      </w:tr>
    </w:tbl>
    <w:p w14:paraId="15B3302C" w14:textId="033BD4B3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FE2A70">
        <w:rPr>
          <w:szCs w:val="28"/>
        </w:rPr>
        <w:t xml:space="preserve">ПК </w:t>
      </w:r>
      <w:r w:rsidR="00402546">
        <w:rPr>
          <w:szCs w:val="28"/>
        </w:rPr>
        <w:t>3</w:t>
      </w:r>
      <w:r w:rsidR="00FE2A70">
        <w:rPr>
          <w:szCs w:val="28"/>
        </w:rPr>
        <w:t>.3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48444EB4" w14:textId="1786BE75" w:rsidR="00107C3A" w:rsidRPr="005C67A4" w:rsidRDefault="00F306E1" w:rsidP="00F807EE">
      <w:pPr>
        <w:ind w:firstLine="709"/>
        <w:jc w:val="both"/>
      </w:pPr>
      <w:r w:rsidRPr="005C67A4">
        <w:t xml:space="preserve">1. </w:t>
      </w:r>
      <w:r w:rsidR="007601AB" w:rsidRPr="005C67A4">
        <w:t>Расположите этапы подготовк</w:t>
      </w:r>
      <w:r w:rsidR="005C67A4" w:rsidRPr="005C67A4">
        <w:t>и</w:t>
      </w:r>
      <w:r w:rsidR="007601AB" w:rsidRPr="005C67A4">
        <w:t xml:space="preserve"> </w:t>
      </w:r>
      <w:r w:rsidR="005C67A4" w:rsidRPr="005C67A4">
        <w:t>и проведени</w:t>
      </w:r>
      <w:r w:rsidR="005C67A4" w:rsidRPr="005C67A4">
        <w:t>я</w:t>
      </w:r>
      <w:r w:rsidR="005C67A4" w:rsidRPr="005C67A4">
        <w:t xml:space="preserve"> презентации программного продукта</w:t>
      </w:r>
      <w:r w:rsidR="005C67A4" w:rsidRPr="005C67A4">
        <w:t xml:space="preserve"> </w:t>
      </w:r>
      <w:r w:rsidR="007601AB" w:rsidRPr="005C67A4">
        <w:t>в правильной последовательности</w:t>
      </w:r>
    </w:p>
    <w:p w14:paraId="7F8C2C60" w14:textId="00E61309" w:rsidR="00107C3A" w:rsidRPr="005C67A4" w:rsidRDefault="00107C3A" w:rsidP="00F807EE">
      <w:pPr>
        <w:ind w:firstLine="709"/>
        <w:jc w:val="both"/>
      </w:pPr>
      <w:r w:rsidRPr="005C67A4">
        <w:t xml:space="preserve">А) </w:t>
      </w:r>
      <w:r w:rsidR="005C67A4">
        <w:t>Подготовка демонстрационных сценариев и тестовых данных</w:t>
      </w:r>
    </w:p>
    <w:p w14:paraId="3F8F48AD" w14:textId="67D3528C" w:rsidR="00107C3A" w:rsidRPr="005C67A4" w:rsidRDefault="00107C3A" w:rsidP="00F807EE">
      <w:pPr>
        <w:ind w:firstLine="709"/>
        <w:jc w:val="both"/>
      </w:pPr>
      <w:r w:rsidRPr="005C67A4">
        <w:t xml:space="preserve">Б) </w:t>
      </w:r>
      <w:r w:rsidR="005C67A4">
        <w:t>Определение целевой аудитории и ключевых сообщений</w:t>
      </w:r>
    </w:p>
    <w:p w14:paraId="76E3DA9A" w14:textId="6CFAA0EC" w:rsidR="00107C3A" w:rsidRPr="005C67A4" w:rsidRDefault="00107C3A" w:rsidP="00F807EE">
      <w:pPr>
        <w:ind w:firstLine="709"/>
        <w:jc w:val="both"/>
      </w:pPr>
      <w:r w:rsidRPr="005C67A4">
        <w:t xml:space="preserve">В) </w:t>
      </w:r>
      <w:r w:rsidR="005C67A4">
        <w:t>Проведение презентации и сбор обратной связи</w:t>
      </w:r>
    </w:p>
    <w:p w14:paraId="0E3E0C18" w14:textId="4051EE58" w:rsidR="00F306E1" w:rsidRPr="005C67A4" w:rsidRDefault="00F306E1" w:rsidP="00F807EE">
      <w:pPr>
        <w:ind w:firstLine="709"/>
        <w:jc w:val="both"/>
      </w:pPr>
      <w:r w:rsidRPr="005C67A4">
        <w:t xml:space="preserve">Г) </w:t>
      </w:r>
      <w:r w:rsidR="005C67A4">
        <w:t>Подготовка материалов (слайды, памятки) и репетиция</w:t>
      </w:r>
    </w:p>
    <w:p w14:paraId="1E464A45" w14:textId="0E93BE87" w:rsidR="008F7D13" w:rsidRPr="005C67A4" w:rsidRDefault="00107C3A" w:rsidP="00F807EE">
      <w:pPr>
        <w:ind w:firstLine="709"/>
        <w:jc w:val="both"/>
      </w:pPr>
      <w:r w:rsidRPr="005C67A4">
        <w:t xml:space="preserve">Правильный ответ: </w:t>
      </w:r>
      <w:r w:rsidR="007601AB" w:rsidRPr="005C67A4">
        <w:t>Б</w:t>
      </w:r>
      <w:r w:rsidRPr="005C67A4">
        <w:t xml:space="preserve">, </w:t>
      </w:r>
      <w:proofErr w:type="gramStart"/>
      <w:r w:rsidR="007601AB" w:rsidRPr="005C67A4">
        <w:t>А</w:t>
      </w:r>
      <w:proofErr w:type="gramEnd"/>
      <w:r w:rsidR="000035FA" w:rsidRPr="005C67A4">
        <w:t>, Г</w:t>
      </w:r>
      <w:r w:rsidR="007601AB" w:rsidRPr="005C67A4">
        <w:t>, В</w:t>
      </w:r>
    </w:p>
    <w:p w14:paraId="099C0A84" w14:textId="1FC65CEF" w:rsidR="00643F0E" w:rsidRPr="005C67A4" w:rsidRDefault="00107C3A" w:rsidP="00F807EE">
      <w:pPr>
        <w:ind w:firstLine="709"/>
        <w:jc w:val="both"/>
      </w:pPr>
      <w:r w:rsidRPr="005C67A4">
        <w:t>Компетенции (индикаторы):</w:t>
      </w:r>
      <w:r w:rsidR="00D12B67" w:rsidRPr="005C67A4">
        <w:t xml:space="preserve"> </w:t>
      </w:r>
      <w:r w:rsidR="0045374B" w:rsidRPr="005C67A4">
        <w:rPr>
          <w:szCs w:val="28"/>
        </w:rPr>
        <w:t xml:space="preserve">ОК 1 - ОК 9, ПК </w:t>
      </w:r>
      <w:r w:rsidR="00402546">
        <w:rPr>
          <w:szCs w:val="28"/>
        </w:rPr>
        <w:t>3</w:t>
      </w:r>
      <w:r w:rsidR="0045374B" w:rsidRPr="005C67A4">
        <w:rPr>
          <w:szCs w:val="28"/>
        </w:rPr>
        <w:t>.</w:t>
      </w:r>
      <w:r w:rsidR="00402546">
        <w:rPr>
          <w:szCs w:val="28"/>
        </w:rPr>
        <w:t>2</w:t>
      </w:r>
      <w:r w:rsidR="0045374B" w:rsidRPr="005C67A4">
        <w:rPr>
          <w:szCs w:val="28"/>
        </w:rPr>
        <w:t>.</w:t>
      </w:r>
    </w:p>
    <w:p w14:paraId="424C2E70" w14:textId="77777777" w:rsidR="00643F0E" w:rsidRDefault="00643F0E" w:rsidP="008F7D13"/>
    <w:p w14:paraId="7F9E5946" w14:textId="6191256E" w:rsidR="00107C3A" w:rsidRDefault="000035FA" w:rsidP="00F807EE">
      <w:pPr>
        <w:ind w:firstLine="709"/>
        <w:jc w:val="both"/>
      </w:pPr>
      <w:r>
        <w:t xml:space="preserve">2. </w:t>
      </w:r>
      <w:r w:rsidR="008C6ED4">
        <w:t xml:space="preserve">Установите правильную последовательность действий </w:t>
      </w:r>
      <w:r w:rsidR="002C2C2C">
        <w:t>последовательность первичных диагностических действий</w:t>
      </w:r>
      <w:r w:rsidR="002C2C2C">
        <w:t xml:space="preserve"> для устранения </w:t>
      </w:r>
      <w:r w:rsidR="002C2C2C">
        <w:t>проблем с установкой ПО</w:t>
      </w:r>
    </w:p>
    <w:p w14:paraId="78D3C36B" w14:textId="0C232DA9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2C2C2C">
        <w:t>Проверка логов установки и сообщени</w:t>
      </w:r>
      <w:r w:rsidR="002C2C2C">
        <w:t xml:space="preserve">й </w:t>
      </w:r>
      <w:r w:rsidR="002C2C2C">
        <w:t>об ошибке</w:t>
      </w:r>
    </w:p>
    <w:p w14:paraId="6EFCDCC6" w14:textId="07595904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2C2C2C">
        <w:t>Очистка временных папок и освобождение места</w:t>
      </w:r>
    </w:p>
    <w:p w14:paraId="75AE9056" w14:textId="53CB8B92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2C2C2C">
        <w:t>Запуск установщика от имени администратора или в режиме совместимости</w:t>
      </w:r>
    </w:p>
    <w:p w14:paraId="44E42F8C" w14:textId="64E67690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2C2C2C">
        <w:t xml:space="preserve">Проверка наличия необходимых зависимостей </w:t>
      </w:r>
      <w:r w:rsidR="002C2C2C">
        <w:t>(библиотеки, драйверы)</w:t>
      </w:r>
    </w:p>
    <w:p w14:paraId="0100F4E4" w14:textId="0E4CB92A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8C6ED4">
        <w:t>Г</w:t>
      </w:r>
      <w:r w:rsidR="001454EC">
        <w:t xml:space="preserve">, </w:t>
      </w:r>
      <w:proofErr w:type="gramStart"/>
      <w:r w:rsidR="001454EC">
        <w:t>А</w:t>
      </w:r>
      <w:proofErr w:type="gramEnd"/>
      <w:r w:rsidR="001454EC">
        <w:t xml:space="preserve">, В, </w:t>
      </w:r>
      <w:r w:rsidR="008C6ED4">
        <w:t>Б</w:t>
      </w:r>
    </w:p>
    <w:p w14:paraId="1CBF78F1" w14:textId="6A9B5FB8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75B8BD02" w14:textId="617577F3" w:rsidR="00E14B31" w:rsidRDefault="00E14B31" w:rsidP="00E14B31">
      <w:pPr>
        <w:ind w:firstLine="709"/>
        <w:jc w:val="both"/>
      </w:pPr>
      <w:r>
        <w:t xml:space="preserve">2. Установите правильную последовательность действий по </w:t>
      </w:r>
      <w:r w:rsidR="005C67A4">
        <w:t xml:space="preserve">диагностике </w:t>
      </w:r>
      <w:r w:rsidR="005C67A4">
        <w:t>сетевого принтера</w:t>
      </w:r>
    </w:p>
    <w:p w14:paraId="4B37E66B" w14:textId="7C946800" w:rsidR="00E14B31" w:rsidRPr="00573616" w:rsidRDefault="00E14B31" w:rsidP="00E14B31">
      <w:pPr>
        <w:ind w:firstLine="709"/>
        <w:jc w:val="both"/>
      </w:pPr>
      <w:r>
        <w:t>А</w:t>
      </w:r>
      <w:r w:rsidRPr="00573616">
        <w:t xml:space="preserve">) </w:t>
      </w:r>
      <w:r w:rsidR="00460F85">
        <w:t>Проверка прав доступа к ресурсу и тестовая печать</w:t>
      </w:r>
    </w:p>
    <w:p w14:paraId="3A8F77E7" w14:textId="0CD80B21" w:rsidR="00E14B31" w:rsidRPr="00573616" w:rsidRDefault="00E14B31" w:rsidP="00E14B31">
      <w:pPr>
        <w:ind w:firstLine="709"/>
        <w:jc w:val="both"/>
      </w:pPr>
      <w:r>
        <w:t>Б</w:t>
      </w:r>
      <w:r w:rsidRPr="00573616">
        <w:t xml:space="preserve">) </w:t>
      </w:r>
      <w:r w:rsidR="00460F85">
        <w:t>Проверка очереди печати и состояния сервиса печати на сервере/клиенте</w:t>
      </w:r>
    </w:p>
    <w:p w14:paraId="2CF7BB60" w14:textId="38D4FBC7" w:rsidR="00E14B31" w:rsidRPr="00573616" w:rsidRDefault="00E14B31" w:rsidP="00E14B31">
      <w:pPr>
        <w:ind w:firstLine="709"/>
        <w:jc w:val="both"/>
      </w:pPr>
      <w:r>
        <w:t xml:space="preserve">В) </w:t>
      </w:r>
      <w:r w:rsidR="00460F85">
        <w:t>Проверка доступности IP-адреса и порта принтера</w:t>
      </w:r>
    </w:p>
    <w:p w14:paraId="36DC1F47" w14:textId="6466D0D1" w:rsidR="00E14B31" w:rsidRDefault="00E14B31" w:rsidP="00E14B31">
      <w:pPr>
        <w:ind w:firstLine="709"/>
        <w:jc w:val="both"/>
      </w:pPr>
      <w:r>
        <w:t>Г</w:t>
      </w:r>
      <w:r w:rsidRPr="00107C3A">
        <w:t xml:space="preserve">) </w:t>
      </w:r>
      <w:r w:rsidR="00460F85">
        <w:t>Переподключение/переустановка драйвера печати (при необходимости)</w:t>
      </w:r>
    </w:p>
    <w:p w14:paraId="35A8B29F" w14:textId="11CC58BC" w:rsidR="00E14B31" w:rsidRDefault="00E14B31" w:rsidP="00E14B31">
      <w:pPr>
        <w:ind w:firstLine="709"/>
        <w:jc w:val="both"/>
      </w:pPr>
      <w:r>
        <w:t xml:space="preserve">Правильный ответ: В, Б, </w:t>
      </w:r>
      <w:r w:rsidR="00460F85">
        <w:t>Г,</w:t>
      </w:r>
      <w:r w:rsidR="00460F85" w:rsidRPr="00460F85">
        <w:t xml:space="preserve"> </w:t>
      </w:r>
      <w:r w:rsidR="00460F85">
        <w:t>А</w:t>
      </w:r>
    </w:p>
    <w:p w14:paraId="23D950B6" w14:textId="45273A6D" w:rsidR="00E14B31" w:rsidRPr="00107C3A" w:rsidRDefault="00E14B31" w:rsidP="00E14B31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Pr="0045374B">
        <w:rPr>
          <w:szCs w:val="28"/>
        </w:rPr>
        <w:t>.</w:t>
      </w:r>
      <w:r w:rsidR="00402546">
        <w:rPr>
          <w:szCs w:val="28"/>
        </w:rPr>
        <w:t>3</w:t>
      </w:r>
      <w:r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lastRenderedPageBreak/>
        <w:t>Дополните пропуски в предложениях, используя одно или несколько слов, чтобы утверждение стало верным</w:t>
      </w:r>
    </w:p>
    <w:p w14:paraId="3029775D" w14:textId="72A6AF0D" w:rsidR="001F415C" w:rsidRDefault="001F415C" w:rsidP="00F807EE">
      <w:pPr>
        <w:ind w:firstLine="709"/>
        <w:jc w:val="both"/>
      </w:pPr>
      <w:r>
        <w:t xml:space="preserve">1. </w:t>
      </w:r>
      <w:r w:rsidR="00460F85">
        <w:t>При возникновении ошибки установки первым шагом целесообразно проверить файл</w:t>
      </w:r>
      <w:r w:rsidR="00460F85">
        <w:t>ы</w:t>
      </w:r>
      <w:r w:rsidR="00460F85">
        <w:t xml:space="preserve"> ______</w:t>
      </w:r>
      <w:r w:rsidR="000C67BA">
        <w:t>_</w:t>
      </w:r>
      <w:r w:rsidR="00460F85">
        <w:t>____, чтобы выяснить код ошибки и текст сообщения инсталлятора.</w:t>
      </w:r>
    </w:p>
    <w:p w14:paraId="41D50287" w14:textId="79691FFE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60F85">
        <w:t>журнал</w:t>
      </w:r>
      <w:r w:rsidR="00460F85">
        <w:t>ов</w:t>
      </w:r>
      <w:r w:rsidR="00460F85">
        <w:t xml:space="preserve"> установки</w:t>
      </w:r>
    </w:p>
    <w:p w14:paraId="23CEC36C" w14:textId="4F115139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FE2A70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7BD6DEB0" w14:textId="4A0D4455" w:rsidR="005D2576" w:rsidRDefault="005002EE" w:rsidP="005D2576">
      <w:pPr>
        <w:ind w:firstLine="709"/>
        <w:jc w:val="both"/>
      </w:pPr>
      <w:r>
        <w:t xml:space="preserve">2. </w:t>
      </w:r>
      <w:r w:rsidR="000C67BA">
        <w:t>Моделирование рекламной кампании включает определение каналов продвижения, целевых сегментов, бюджета и показателей эффективности (KPI), а также составление ____</w:t>
      </w:r>
      <w:r w:rsidR="000C67BA">
        <w:t>__</w:t>
      </w:r>
      <w:r w:rsidR="000C67BA">
        <w:t>_</w:t>
      </w:r>
      <w:r w:rsidR="000C67BA">
        <w:t xml:space="preserve">_____ для контроля результата. </w:t>
      </w:r>
    </w:p>
    <w:p w14:paraId="0782C8FF" w14:textId="64F187ED" w:rsidR="005D2576" w:rsidRDefault="005D2576" w:rsidP="005D2576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0C67BA">
        <w:t>плана</w:t>
      </w:r>
      <w:r w:rsidR="000C67BA">
        <w:t xml:space="preserve"> (</w:t>
      </w:r>
      <w:r w:rsidR="000C67BA">
        <w:t>дорожной карты</w:t>
      </w:r>
      <w:r w:rsidR="000C67BA">
        <w:t>)</w:t>
      </w:r>
      <w:r w:rsidR="000C67BA">
        <w:t xml:space="preserve"> кампании</w:t>
      </w:r>
      <w:r w:rsidR="000C67BA">
        <w:t>.</w:t>
      </w:r>
    </w:p>
    <w:p w14:paraId="09DE37B4" w14:textId="4667847B" w:rsidR="005002EE" w:rsidRDefault="005002EE" w:rsidP="005D257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7881EE7B" w:rsidR="005002EE" w:rsidRDefault="005002EE" w:rsidP="005002EE">
      <w:pPr>
        <w:ind w:firstLine="709"/>
        <w:jc w:val="both"/>
      </w:pPr>
      <w:r>
        <w:t xml:space="preserve">3. </w:t>
      </w:r>
      <w:r w:rsidR="008F203A">
        <w:t>Перед применением изменений в конфигурационных файлах рабочего приложения обязательно выполнить ___</w:t>
      </w:r>
      <w:r w:rsidR="0002147B">
        <w:t>_____</w:t>
      </w:r>
      <w:r w:rsidR="008F203A">
        <w:t>_______, чтобы иметь возможность восстановить предыдущую рабочую версию.</w:t>
      </w:r>
    </w:p>
    <w:p w14:paraId="2CD1B3C9" w14:textId="4CA4E0A5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02147B">
        <w:t>резервное копирование конфигурационных файлов</w:t>
      </w:r>
    </w:p>
    <w:p w14:paraId="03EAF6B9" w14:textId="5966E0A6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1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0D6EB180" w:rsidR="00484128" w:rsidRDefault="002457F4" w:rsidP="00F807EE">
      <w:pPr>
        <w:ind w:firstLine="709"/>
        <w:jc w:val="both"/>
      </w:pPr>
      <w:r>
        <w:t xml:space="preserve">1. </w:t>
      </w:r>
      <w:r w:rsidR="008D0804">
        <w:t>Какой системный ресурс следует проверить, если установка не проходит из</w:t>
      </w:r>
      <w:r w:rsidR="008D0804" w:rsidRPr="008D0804">
        <w:t>‑за</w:t>
      </w:r>
      <w:r w:rsidR="008D0804">
        <w:t xml:space="preserve"> </w:t>
      </w:r>
      <w:r w:rsidR="008D0804" w:rsidRPr="008D0804">
        <w:t>нехватки</w:t>
      </w:r>
      <w:r w:rsidR="008D0804">
        <w:t xml:space="preserve"> </w:t>
      </w:r>
      <w:r w:rsidR="008D0804" w:rsidRPr="008D0804">
        <w:t>места</w:t>
      </w:r>
      <w:r w:rsidR="008D0804">
        <w:t>?</w:t>
      </w:r>
    </w:p>
    <w:p w14:paraId="6ACFB6F3" w14:textId="4EB274E6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8D0804">
        <w:t>свободное место на диске</w:t>
      </w:r>
      <w:r w:rsidR="0081279A">
        <w:t xml:space="preserve">. </w:t>
      </w:r>
    </w:p>
    <w:p w14:paraId="3DAA73CD" w14:textId="5ACF0529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4D6E8061" w:rsidR="00484128" w:rsidRDefault="005002EE" w:rsidP="005002EE">
      <w:pPr>
        <w:ind w:firstLine="709"/>
        <w:jc w:val="both"/>
      </w:pPr>
      <w:r>
        <w:t xml:space="preserve">2. </w:t>
      </w:r>
      <w:r w:rsidR="008D0804">
        <w:t>Какой шаг позволяет воспроизвести и исследовать ошибку без риска для рабочей системы?</w:t>
      </w:r>
    </w:p>
    <w:p w14:paraId="1B39A1C8" w14:textId="6C41B112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8D0804">
        <w:t>воспроизведение в виртуальной машине</w:t>
      </w:r>
    </w:p>
    <w:p w14:paraId="7E59C00B" w14:textId="59D1C6AD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1262E33A" w:rsidR="005002EE" w:rsidRDefault="005002EE" w:rsidP="005002EE">
      <w:pPr>
        <w:ind w:firstLine="709"/>
        <w:jc w:val="both"/>
      </w:pPr>
      <w:r>
        <w:t xml:space="preserve">3. </w:t>
      </w:r>
      <w:r w:rsidR="008D0804">
        <w:t>Какой метод даёт более глубокие развернутые данные о мотивации пользователей — анкетирование или интервью?</w:t>
      </w:r>
    </w:p>
    <w:p w14:paraId="5111FD6B" w14:textId="11EDF37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8D0804">
        <w:t>интервью (качественные данные)</w:t>
      </w:r>
    </w:p>
    <w:p w14:paraId="3A33C93D" w14:textId="24EE29FD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C96C10">
        <w:rPr>
          <w:szCs w:val="28"/>
        </w:rPr>
        <w:t xml:space="preserve">ПК </w:t>
      </w:r>
      <w:r w:rsidR="00402546">
        <w:rPr>
          <w:szCs w:val="28"/>
        </w:rPr>
        <w:t>3</w:t>
      </w:r>
      <w:r w:rsidR="0045374B" w:rsidRPr="0045374B">
        <w:rPr>
          <w:szCs w:val="28"/>
        </w:rPr>
        <w:t>.</w:t>
      </w:r>
      <w:r w:rsidR="00402546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7C331698" w:rsidR="00982F91" w:rsidRDefault="00982F91" w:rsidP="00AF21E6">
      <w:pPr>
        <w:ind w:firstLine="709"/>
        <w:jc w:val="both"/>
      </w:pPr>
      <w:r>
        <w:t xml:space="preserve">1. </w:t>
      </w:r>
      <w:r w:rsidR="00B50926">
        <w:t xml:space="preserve">Опишите основные этапы </w:t>
      </w:r>
      <w:r w:rsidR="00F97836">
        <w:t>выявления и разрешения</w:t>
      </w:r>
      <w:r w:rsidR="00F97836">
        <w:t xml:space="preserve"> проблем совместимости, связанных с настройкой ПО</w:t>
      </w:r>
    </w:p>
    <w:p w14:paraId="5F2DFBBA" w14:textId="4E85496F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B50926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066D8ABE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F97836">
        <w:t>подробный алгоритм диагностики неправильной конфигурации приложения и её исправления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4411AA7F" w14:textId="23069655" w:rsidR="00F97836" w:rsidRDefault="00F97836" w:rsidP="00F97836">
      <w:pPr>
        <w:pStyle w:val="a4"/>
        <w:numPr>
          <w:ilvl w:val="1"/>
          <w:numId w:val="25"/>
        </w:numPr>
      </w:pPr>
      <w:r>
        <w:t>Выявление отличий от рекомендованных настроек (</w:t>
      </w:r>
      <w:r>
        <w:t>4 балла</w:t>
      </w:r>
      <w:r>
        <w:t>)</w:t>
      </w:r>
    </w:p>
    <w:p w14:paraId="74C6A95E" w14:textId="26D3975D" w:rsidR="00F97836" w:rsidRDefault="00F97836" w:rsidP="00F97836">
      <w:pPr>
        <w:pStyle w:val="a4"/>
        <w:numPr>
          <w:ilvl w:val="1"/>
          <w:numId w:val="25"/>
        </w:numPr>
      </w:pPr>
      <w:r>
        <w:t>План по тестированию и откату изменений (3</w:t>
      </w:r>
      <w:r>
        <w:t xml:space="preserve"> балла</w:t>
      </w:r>
      <w:r>
        <w:t>)</w:t>
      </w:r>
    </w:p>
    <w:p w14:paraId="045C762F" w14:textId="493E40B4" w:rsidR="00F97836" w:rsidRDefault="00F97836" w:rsidP="00F97836">
      <w:pPr>
        <w:pStyle w:val="a4"/>
        <w:numPr>
          <w:ilvl w:val="1"/>
          <w:numId w:val="25"/>
        </w:numPr>
      </w:pPr>
      <w:r>
        <w:t>Рекомендации по автоматизации проверки (3 балла)</w:t>
      </w:r>
    </w:p>
    <w:p w14:paraId="33A40746" w14:textId="77777777" w:rsidR="00F97836" w:rsidRDefault="00F97836" w:rsidP="00F97836">
      <w:pPr>
        <w:ind w:left="1080"/>
      </w:pPr>
    </w:p>
    <w:p w14:paraId="5B24812C" w14:textId="6BDA1253" w:rsidR="000E3F4B" w:rsidRDefault="00DC140F" w:rsidP="00DC140F">
      <w:pPr>
        <w:ind w:firstLine="709"/>
        <w:jc w:val="both"/>
      </w:pPr>
      <w:r>
        <w:lastRenderedPageBreak/>
        <w:t>Правильный ответ</w:t>
      </w:r>
      <w:r w:rsidR="000E3F4B">
        <w:t>:</w:t>
      </w:r>
    </w:p>
    <w:p w14:paraId="27FDF8B5" w14:textId="68C21E13" w:rsidR="00D40D05" w:rsidRDefault="00D40D05" w:rsidP="00DC140F">
      <w:pPr>
        <w:ind w:firstLine="709"/>
        <w:jc w:val="both"/>
      </w:pPr>
      <w:r>
        <w:t xml:space="preserve">Алгоритм </w:t>
      </w:r>
      <w:r>
        <w:t>диагностики неправильной конфигурации приложения</w:t>
      </w:r>
      <w:r>
        <w:t>:</w:t>
      </w:r>
    </w:p>
    <w:p w14:paraId="0A8C098D" w14:textId="428DEF88" w:rsidR="00F97836" w:rsidRDefault="00D40D05" w:rsidP="00F97836">
      <w:pPr>
        <w:pStyle w:val="a4"/>
        <w:numPr>
          <w:ilvl w:val="1"/>
          <w:numId w:val="25"/>
        </w:numPr>
      </w:pPr>
      <w:r>
        <w:t xml:space="preserve">собрать </w:t>
      </w:r>
      <w:r w:rsidR="00F97836">
        <w:t xml:space="preserve">текущие конфигурационные файлы, </w:t>
      </w:r>
      <w:proofErr w:type="spellStart"/>
      <w:r w:rsidR="00F97836">
        <w:t>логи</w:t>
      </w:r>
      <w:proofErr w:type="spellEnd"/>
      <w:r w:rsidR="00F97836">
        <w:t>, в</w:t>
      </w:r>
      <w:r>
        <w:t xml:space="preserve">ерсии, скриншоты; создать </w:t>
      </w:r>
      <w:proofErr w:type="spellStart"/>
      <w:r>
        <w:t>бэкап</w:t>
      </w:r>
      <w:proofErr w:type="spellEnd"/>
      <w:r>
        <w:t>;</w:t>
      </w:r>
      <w:r w:rsidR="00F97836">
        <w:t xml:space="preserve"> </w:t>
      </w:r>
    </w:p>
    <w:p w14:paraId="71BDC656" w14:textId="3DE03113" w:rsidR="00D40D05" w:rsidRDefault="00D40D05" w:rsidP="003B4F8D">
      <w:pPr>
        <w:pStyle w:val="a4"/>
        <w:numPr>
          <w:ilvl w:val="1"/>
          <w:numId w:val="25"/>
        </w:numPr>
      </w:pPr>
      <w:r>
        <w:t xml:space="preserve">сравнить </w:t>
      </w:r>
      <w:r w:rsidR="00F97836">
        <w:t xml:space="preserve">параметры с документацией </w:t>
      </w:r>
      <w:r w:rsidR="00F97836">
        <w:t>производителя</w:t>
      </w:r>
      <w:r w:rsidR="00F97836">
        <w:t xml:space="preserve"> и сохра</w:t>
      </w:r>
      <w:r w:rsidR="00F97836">
        <w:t>нёнными рабочими конфигурациями.</w:t>
      </w:r>
      <w:r w:rsidR="00F97836">
        <w:t xml:space="preserve"> </w:t>
      </w:r>
      <w:r w:rsidR="00F97836">
        <w:t>Использ</w:t>
      </w:r>
      <w:r>
        <w:t>овать для этого инструменты сравнения;</w:t>
      </w:r>
      <w:r w:rsidR="00F97836">
        <w:t xml:space="preserve"> </w:t>
      </w:r>
    </w:p>
    <w:p w14:paraId="6F1DCBE2" w14:textId="7E810EE8" w:rsidR="00D40D05" w:rsidRDefault="00D40D05" w:rsidP="003B4F8D">
      <w:pPr>
        <w:pStyle w:val="a4"/>
        <w:numPr>
          <w:ilvl w:val="1"/>
          <w:numId w:val="25"/>
        </w:numPr>
      </w:pPr>
      <w:r>
        <w:t xml:space="preserve">на совместимость </w:t>
      </w:r>
      <w:r w:rsidR="00F97836">
        <w:t>чаще всего влияют</w:t>
      </w:r>
      <w:r>
        <w:t xml:space="preserve"> т</w:t>
      </w:r>
      <w:r>
        <w:t>акие параметры</w:t>
      </w:r>
      <w:r w:rsidR="00F97836">
        <w:t xml:space="preserve">: пути к файлам, права доступа, параметры сети, лимиты памяти/таймауты, строки подключения к БД. </w:t>
      </w:r>
    </w:p>
    <w:p w14:paraId="19418D4C" w14:textId="3D37A316" w:rsidR="00D40D05" w:rsidRDefault="00D40D05" w:rsidP="00D40D05">
      <w:pPr>
        <w:ind w:firstLine="709"/>
        <w:jc w:val="both"/>
      </w:pPr>
      <w:r>
        <w:t>План действий по решению проблемы:</w:t>
      </w:r>
      <w:r w:rsidR="00F97836">
        <w:t xml:space="preserve"> </w:t>
      </w:r>
    </w:p>
    <w:p w14:paraId="15633681" w14:textId="77777777" w:rsidR="00D40D05" w:rsidRDefault="00F97836" w:rsidP="003B4F8D">
      <w:pPr>
        <w:pStyle w:val="a4"/>
        <w:numPr>
          <w:ilvl w:val="1"/>
          <w:numId w:val="25"/>
        </w:numPr>
      </w:pPr>
      <w:r>
        <w:t xml:space="preserve">внесение изменений по одному параметру, рестарт сервиса, мониторинг логов; </w:t>
      </w:r>
    </w:p>
    <w:p w14:paraId="0B9BDEAD" w14:textId="77777777" w:rsidR="00D40D05" w:rsidRDefault="00F97836" w:rsidP="003B4F8D">
      <w:pPr>
        <w:pStyle w:val="a4"/>
        <w:numPr>
          <w:ilvl w:val="1"/>
          <w:numId w:val="25"/>
        </w:numPr>
      </w:pPr>
      <w:r>
        <w:t xml:space="preserve">если проблема сохраняется — откат к </w:t>
      </w:r>
      <w:proofErr w:type="spellStart"/>
      <w:r>
        <w:t>бэкапу</w:t>
      </w:r>
      <w:proofErr w:type="spellEnd"/>
      <w:r>
        <w:t xml:space="preserve">. </w:t>
      </w:r>
    </w:p>
    <w:p w14:paraId="6EA6EEF0" w14:textId="77777777" w:rsidR="00D40D05" w:rsidRDefault="00F97836" w:rsidP="003B4F8D">
      <w:pPr>
        <w:pStyle w:val="a4"/>
        <w:numPr>
          <w:ilvl w:val="1"/>
          <w:numId w:val="25"/>
        </w:numPr>
      </w:pPr>
      <w:r>
        <w:t xml:space="preserve">тестирование в тестовой среде и документирование изменений (журнал изменений). </w:t>
      </w:r>
    </w:p>
    <w:p w14:paraId="3EB6AB06" w14:textId="4F724AA8" w:rsidR="00F97836" w:rsidRDefault="00F97836" w:rsidP="00D40D05">
      <w:pPr>
        <w:ind w:firstLine="709"/>
        <w:jc w:val="both"/>
      </w:pPr>
      <w:r>
        <w:t>Рекомендации: настроить систему контроля конфигураций (</w:t>
      </w:r>
      <w:proofErr w:type="spellStart"/>
      <w:r>
        <w:t>Git</w:t>
      </w:r>
      <w:proofErr w:type="spellEnd"/>
      <w:r>
        <w:t>), шаблоны конфигов и автоматизированные проверки.</w:t>
      </w:r>
    </w:p>
    <w:p w14:paraId="49828A46" w14:textId="5B045E01" w:rsidR="0045374B" w:rsidRDefault="0045374B" w:rsidP="00B50926">
      <w:pPr>
        <w:ind w:left="1080"/>
      </w:pPr>
      <w:r>
        <w:t xml:space="preserve">Компетенции (индикаторы): </w:t>
      </w:r>
      <w:r w:rsidRPr="00B50926">
        <w:rPr>
          <w:szCs w:val="28"/>
        </w:rPr>
        <w:t xml:space="preserve">ОК 1 - ОК 9, ПК </w:t>
      </w:r>
      <w:r w:rsidR="00402546">
        <w:rPr>
          <w:szCs w:val="28"/>
        </w:rPr>
        <w:t>3</w:t>
      </w:r>
      <w:r w:rsidRPr="00B50926">
        <w:rPr>
          <w:szCs w:val="28"/>
        </w:rPr>
        <w:t>.</w:t>
      </w:r>
      <w:r w:rsidR="00402546">
        <w:rPr>
          <w:szCs w:val="28"/>
        </w:rPr>
        <w:t>1</w:t>
      </w:r>
      <w:r w:rsidRPr="00B50926">
        <w:rPr>
          <w:szCs w:val="28"/>
        </w:rPr>
        <w:t>.</w:t>
      </w:r>
    </w:p>
    <w:p w14:paraId="771E74D2" w14:textId="24A0B794" w:rsidR="00DC140F" w:rsidRDefault="00DC140F" w:rsidP="00DC140F"/>
    <w:p w14:paraId="1BBC6B49" w14:textId="0D69CE3E" w:rsidR="00DC140F" w:rsidRDefault="00DC140F" w:rsidP="00DC140F">
      <w:pPr>
        <w:ind w:firstLine="709"/>
        <w:jc w:val="both"/>
      </w:pPr>
      <w:r>
        <w:t xml:space="preserve">2. Описать </w:t>
      </w:r>
      <w:r w:rsidR="00767D76">
        <w:t xml:space="preserve">основные этапы </w:t>
      </w:r>
      <w:r w:rsidR="00D40D05">
        <w:t xml:space="preserve">проведения </w:t>
      </w:r>
      <w:r w:rsidR="00D40D05">
        <w:t>маркетингового исследования с использованием интервьюирования и анкетирования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30501EDD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D40D05">
        <w:t>разработка плана исследования, выбор методов и обоснование выборки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31BB9257" w14:textId="34D73543" w:rsidR="00D40D05" w:rsidRDefault="00D40D05" w:rsidP="00D40D05">
      <w:pPr>
        <w:pStyle w:val="a4"/>
        <w:numPr>
          <w:ilvl w:val="1"/>
          <w:numId w:val="25"/>
        </w:numPr>
      </w:pPr>
      <w:r>
        <w:t>Обоснование целей и задач исследования (2</w:t>
      </w:r>
      <w:r>
        <w:t xml:space="preserve"> балла</w:t>
      </w:r>
      <w:r>
        <w:t>)</w:t>
      </w:r>
    </w:p>
    <w:p w14:paraId="03E9DF5D" w14:textId="5B95A93F" w:rsidR="00D40D05" w:rsidRDefault="00D40D05" w:rsidP="00D40D05">
      <w:pPr>
        <w:pStyle w:val="a4"/>
        <w:numPr>
          <w:ilvl w:val="1"/>
          <w:numId w:val="25"/>
        </w:numPr>
      </w:pPr>
      <w:r>
        <w:t>Выбор методов и инструментов сбора данных (3</w:t>
      </w:r>
      <w:r>
        <w:t xml:space="preserve"> балла</w:t>
      </w:r>
      <w:r>
        <w:t>)</w:t>
      </w:r>
    </w:p>
    <w:p w14:paraId="3E2A9866" w14:textId="63A69B5A" w:rsidR="00D40D05" w:rsidRDefault="00D40D05" w:rsidP="00D40D05">
      <w:pPr>
        <w:pStyle w:val="a4"/>
        <w:numPr>
          <w:ilvl w:val="1"/>
          <w:numId w:val="25"/>
        </w:numPr>
      </w:pPr>
      <w:r>
        <w:t>Описание выборки и методов отбора (3</w:t>
      </w:r>
      <w:r>
        <w:t xml:space="preserve"> балла</w:t>
      </w:r>
      <w:r>
        <w:t>)</w:t>
      </w:r>
    </w:p>
    <w:p w14:paraId="032561F1" w14:textId="1B297BC6" w:rsidR="00D40D05" w:rsidRDefault="00D40D05" w:rsidP="00D40D05">
      <w:pPr>
        <w:pStyle w:val="a4"/>
        <w:numPr>
          <w:ilvl w:val="1"/>
          <w:numId w:val="25"/>
        </w:numPr>
      </w:pPr>
      <w:r>
        <w:t>План анализа данных и отчётности (2</w:t>
      </w:r>
      <w:r>
        <w:t xml:space="preserve"> </w:t>
      </w:r>
      <w:r>
        <w:t>балла)</w:t>
      </w:r>
    </w:p>
    <w:p w14:paraId="7CA0E231" w14:textId="5CDDEBDA" w:rsidR="00DC140F" w:rsidRDefault="00DC140F" w:rsidP="00DC140F">
      <w:pPr>
        <w:ind w:firstLine="709"/>
        <w:jc w:val="both"/>
      </w:pPr>
      <w:r>
        <w:t>Правильный ответ:</w:t>
      </w:r>
    </w:p>
    <w:p w14:paraId="2F0FDC31" w14:textId="77777777" w:rsidR="0040012F" w:rsidRDefault="0040012F" w:rsidP="0040012F">
      <w:pPr>
        <w:pStyle w:val="a4"/>
        <w:numPr>
          <w:ilvl w:val="1"/>
          <w:numId w:val="25"/>
        </w:numPr>
        <w:jc w:val="both"/>
      </w:pPr>
      <w:r>
        <w:t>С</w:t>
      </w:r>
      <w:r w:rsidR="00D40D05">
        <w:t>формулиров</w:t>
      </w:r>
      <w:r>
        <w:t xml:space="preserve">ать </w:t>
      </w:r>
      <w:r w:rsidR="00D40D05">
        <w:t>цел</w:t>
      </w:r>
      <w:r>
        <w:t xml:space="preserve">и исследования </w:t>
      </w:r>
      <w:r w:rsidR="00D40D05">
        <w:t xml:space="preserve">(например, оценка удовлетворённости или выявление потребностей), </w:t>
      </w:r>
    </w:p>
    <w:p w14:paraId="70721F75" w14:textId="77777777" w:rsidR="0040012F" w:rsidRDefault="0040012F" w:rsidP="0040012F">
      <w:pPr>
        <w:pStyle w:val="a4"/>
        <w:numPr>
          <w:ilvl w:val="1"/>
          <w:numId w:val="25"/>
        </w:numPr>
        <w:jc w:val="both"/>
      </w:pPr>
      <w:r>
        <w:t xml:space="preserve">Комбинировать </w:t>
      </w:r>
      <w:r w:rsidR="00D40D05">
        <w:t>метод</w:t>
      </w:r>
      <w:r>
        <w:t>ы</w:t>
      </w:r>
      <w:r w:rsidR="00D40D05">
        <w:t xml:space="preserve">: анкетирование для количественных данных и интервью для глубинных качественных </w:t>
      </w:r>
      <w:proofErr w:type="spellStart"/>
      <w:r w:rsidR="00D40D05">
        <w:t>инсайтов</w:t>
      </w:r>
      <w:proofErr w:type="spellEnd"/>
      <w:r w:rsidR="00D40D05">
        <w:t xml:space="preserve">. </w:t>
      </w:r>
    </w:p>
    <w:p w14:paraId="3A331AB2" w14:textId="77777777" w:rsidR="0040012F" w:rsidRDefault="00D40D05" w:rsidP="0040012F">
      <w:pPr>
        <w:pStyle w:val="a4"/>
        <w:numPr>
          <w:ilvl w:val="1"/>
          <w:numId w:val="25"/>
        </w:numPr>
        <w:jc w:val="both"/>
      </w:pPr>
      <w:r>
        <w:t>Обосн</w:t>
      </w:r>
      <w:r w:rsidR="0040012F">
        <w:t>овать</w:t>
      </w:r>
      <w:r>
        <w:t xml:space="preserve"> выборку: целев</w:t>
      </w:r>
      <w:r w:rsidR="0040012F">
        <w:t>ую</w:t>
      </w:r>
      <w:r>
        <w:t xml:space="preserve"> аудитори</w:t>
      </w:r>
      <w:r w:rsidR="0040012F">
        <w:t>ю</w:t>
      </w:r>
      <w:r>
        <w:t xml:space="preserve">, размер выборки для статистической значимости, метод отбора (случайная, стратифицированная). </w:t>
      </w:r>
    </w:p>
    <w:p w14:paraId="08EC786B" w14:textId="77777777" w:rsidR="0040012F" w:rsidRDefault="00D40D05" w:rsidP="0040012F">
      <w:pPr>
        <w:pStyle w:val="a4"/>
        <w:numPr>
          <w:ilvl w:val="1"/>
          <w:numId w:val="25"/>
        </w:numPr>
        <w:jc w:val="both"/>
      </w:pPr>
      <w:r>
        <w:t>Опи</w:t>
      </w:r>
      <w:r w:rsidR="0040012F">
        <w:t>сать</w:t>
      </w:r>
      <w:r>
        <w:t xml:space="preserve"> инструменты: онлайн</w:t>
      </w:r>
      <w:r w:rsidRPr="0040012F">
        <w:t>‑анкеты</w:t>
      </w:r>
      <w:r>
        <w:t xml:space="preserve"> (</w:t>
      </w:r>
      <w:proofErr w:type="spellStart"/>
      <w:r w:rsidR="0040012F">
        <w:rPr>
          <w:lang w:val="en-US"/>
        </w:rPr>
        <w:t>Yandex</w:t>
      </w:r>
      <w:proofErr w:type="spellEnd"/>
      <w:r w:rsidR="0040012F">
        <w:t xml:space="preserve"> </w:t>
      </w:r>
      <w:proofErr w:type="spellStart"/>
      <w:r>
        <w:t>Forms</w:t>
      </w:r>
      <w:proofErr w:type="spellEnd"/>
      <w:r>
        <w:t xml:space="preserve">), </w:t>
      </w:r>
      <w:r w:rsidRPr="0040012F">
        <w:t>записи</w:t>
      </w:r>
      <w:r>
        <w:t xml:space="preserve"> </w:t>
      </w:r>
      <w:r w:rsidRPr="0040012F">
        <w:t>интервью</w:t>
      </w:r>
      <w:r>
        <w:t xml:space="preserve">, </w:t>
      </w:r>
      <w:r w:rsidRPr="0040012F">
        <w:t>сценарии</w:t>
      </w:r>
      <w:r>
        <w:t xml:space="preserve"> </w:t>
      </w:r>
      <w:r w:rsidRPr="0040012F">
        <w:t>вопросов</w:t>
      </w:r>
      <w:r>
        <w:t xml:space="preserve">, </w:t>
      </w:r>
      <w:r w:rsidRPr="0040012F">
        <w:t>пилотное</w:t>
      </w:r>
      <w:r>
        <w:t xml:space="preserve"> </w:t>
      </w:r>
      <w:r w:rsidRPr="0040012F">
        <w:t>тестирование</w:t>
      </w:r>
      <w:r>
        <w:t xml:space="preserve"> </w:t>
      </w:r>
      <w:r w:rsidRPr="0040012F">
        <w:t>анкеты</w:t>
      </w:r>
      <w:r>
        <w:t xml:space="preserve">. </w:t>
      </w:r>
    </w:p>
    <w:p w14:paraId="37B91743" w14:textId="5D71001D" w:rsidR="00767D76" w:rsidRDefault="00D40D05" w:rsidP="0040012F">
      <w:pPr>
        <w:pStyle w:val="a4"/>
        <w:numPr>
          <w:ilvl w:val="1"/>
          <w:numId w:val="25"/>
        </w:numPr>
        <w:jc w:val="both"/>
      </w:pPr>
      <w:r w:rsidRPr="0040012F">
        <w:t>План</w:t>
      </w:r>
      <w:r>
        <w:t xml:space="preserve"> </w:t>
      </w:r>
      <w:r w:rsidRPr="0040012F">
        <w:t>анали</w:t>
      </w:r>
      <w:r>
        <w:t xml:space="preserve">за: сводные таблицы, </w:t>
      </w:r>
      <w:r w:rsidR="0040012F">
        <w:t>показател</w:t>
      </w:r>
      <w:r w:rsidR="0040012F">
        <w:t>и</w:t>
      </w:r>
      <w:r w:rsidR="0040012F">
        <w:t xml:space="preserve"> эффективности (KPI)</w:t>
      </w:r>
      <w:r>
        <w:t>, тематический анализ интервью, формирование рекомендаций и отчёта с диаграммами.</w:t>
      </w:r>
    </w:p>
    <w:p w14:paraId="16CD5BB3" w14:textId="32A2AFB1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402546">
        <w:rPr>
          <w:szCs w:val="28"/>
        </w:rPr>
        <w:t>3</w:t>
      </w:r>
      <w:r w:rsidR="003B3E37">
        <w:rPr>
          <w:szCs w:val="28"/>
        </w:rPr>
        <w:t>.</w:t>
      </w:r>
      <w:r w:rsidR="00FE2A70">
        <w:rPr>
          <w:szCs w:val="28"/>
        </w:rPr>
        <w:t>4</w:t>
      </w:r>
      <w:r w:rsidRPr="0045374B">
        <w:rPr>
          <w:szCs w:val="28"/>
        </w:rPr>
        <w:t>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40E1201C" w:rsidR="005E27E0" w:rsidRDefault="005E27E0" w:rsidP="005E27E0">
      <w:pPr>
        <w:ind w:firstLine="709"/>
        <w:jc w:val="both"/>
      </w:pPr>
      <w:r>
        <w:lastRenderedPageBreak/>
        <w:t xml:space="preserve">3. Описать последовательность действий </w:t>
      </w:r>
      <w:r w:rsidR="00512E1D">
        <w:t>исследования удовлетворённости потребителей качеством ПО и его защит</w:t>
      </w:r>
      <w:r w:rsidR="00512E1D">
        <w:t>е</w:t>
      </w:r>
      <w:r>
        <w:t>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2AA795F3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E13F19">
        <w:t>развернутый план исследования от постановки цели до представления результатов и выработки рекомендаций</w:t>
      </w:r>
      <w:r>
        <w:t>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098F9D0E" w14:textId="32E456AF" w:rsidR="00E13F19" w:rsidRDefault="00E13F19" w:rsidP="00E13F19">
      <w:pPr>
        <w:pStyle w:val="a4"/>
        <w:numPr>
          <w:ilvl w:val="1"/>
          <w:numId w:val="25"/>
        </w:numPr>
        <w:jc w:val="both"/>
      </w:pPr>
      <w:r>
        <w:t>Чёткая формулировка целей</w:t>
      </w:r>
      <w:r>
        <w:t xml:space="preserve"> и задач исследования (2 балла)</w:t>
      </w:r>
    </w:p>
    <w:p w14:paraId="6588DD47" w14:textId="735FB54C" w:rsidR="00E13F19" w:rsidRDefault="00E13F19" w:rsidP="00E13F19">
      <w:pPr>
        <w:pStyle w:val="a4"/>
        <w:numPr>
          <w:ilvl w:val="1"/>
          <w:numId w:val="25"/>
        </w:numPr>
        <w:jc w:val="both"/>
      </w:pPr>
      <w:r>
        <w:t>Описание методологии сбора данных (опросы, интервью, аналитика, те</w:t>
      </w:r>
      <w:r>
        <w:t>стирование) и выборки (3 балла)</w:t>
      </w:r>
      <w:r>
        <w:t xml:space="preserve"> </w:t>
      </w:r>
    </w:p>
    <w:p w14:paraId="51EE3467" w14:textId="77777777" w:rsidR="00E13F19" w:rsidRDefault="00E13F19" w:rsidP="00E13F19">
      <w:pPr>
        <w:pStyle w:val="a4"/>
        <w:numPr>
          <w:ilvl w:val="1"/>
          <w:numId w:val="25"/>
        </w:numPr>
        <w:jc w:val="both"/>
      </w:pPr>
      <w:r>
        <w:t>Перечень метрик для оценки качества ПО и защиты, способы их измерения; план анализа данных, критерии интерпретации результатов и визуализации (3</w:t>
      </w:r>
      <w:r>
        <w:t xml:space="preserve"> балла)</w:t>
      </w:r>
    </w:p>
    <w:p w14:paraId="307E9986" w14:textId="7B219215" w:rsidR="001E0B21" w:rsidRDefault="00E13F19" w:rsidP="00E13F19">
      <w:pPr>
        <w:pStyle w:val="a4"/>
        <w:numPr>
          <w:ilvl w:val="1"/>
          <w:numId w:val="25"/>
        </w:numPr>
        <w:jc w:val="both"/>
      </w:pPr>
      <w:r>
        <w:t xml:space="preserve">Выводы и практические рекомендации по улучшению качества и безопасности (2 балла)  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11CEA46D" w14:textId="037F7E69" w:rsidR="00230111" w:rsidRDefault="00230111" w:rsidP="00230111">
      <w:pPr>
        <w:pStyle w:val="a4"/>
        <w:numPr>
          <w:ilvl w:val="1"/>
          <w:numId w:val="25"/>
        </w:numPr>
      </w:pPr>
      <w:r>
        <w:t xml:space="preserve">Цели: оценка удовлетворённости, выявление проблемных областей; </w:t>
      </w:r>
    </w:p>
    <w:p w14:paraId="0B7AE450" w14:textId="77777777" w:rsidR="00532EB7" w:rsidRDefault="00532EB7" w:rsidP="00532EB7">
      <w:pPr>
        <w:pStyle w:val="a4"/>
        <w:numPr>
          <w:ilvl w:val="1"/>
          <w:numId w:val="25"/>
        </w:numPr>
        <w:jc w:val="both"/>
      </w:pPr>
      <w:r>
        <w:t>Задачи: определить сильные и слабые стороны с точки зрения пользователей; измерить ключевые метрики качества и безопасности; выявить приоритетные области для улучшения; сформулировать рекомендации и дорожную карту улучшений.</w:t>
      </w:r>
    </w:p>
    <w:p w14:paraId="3F86B20E" w14:textId="77777777" w:rsidR="00230111" w:rsidRDefault="00230111" w:rsidP="00230111">
      <w:pPr>
        <w:pStyle w:val="a4"/>
        <w:numPr>
          <w:ilvl w:val="1"/>
          <w:numId w:val="25"/>
        </w:numPr>
      </w:pPr>
      <w:r>
        <w:t xml:space="preserve">Вопросы: комбинированные (шкалы </w:t>
      </w:r>
      <w:proofErr w:type="spellStart"/>
      <w:r>
        <w:t>Лайкерта</w:t>
      </w:r>
      <w:proofErr w:type="spellEnd"/>
      <w:r>
        <w:t xml:space="preserve">, открытые вопросы, демография), пример: 1–5 удовлетворённость функционалом, 1–5 удобство интерфейса, открытый вопрос о пожеланиях; </w:t>
      </w:r>
    </w:p>
    <w:p w14:paraId="2D698F5D" w14:textId="77777777" w:rsidR="00230111" w:rsidRDefault="00230111" w:rsidP="00230111">
      <w:pPr>
        <w:pStyle w:val="a4"/>
        <w:numPr>
          <w:ilvl w:val="1"/>
          <w:numId w:val="25"/>
        </w:numPr>
      </w:pPr>
      <w:r>
        <w:t>Выборка: репрезентативная по отраслям/ролям; сбор: онлайн</w:t>
      </w:r>
      <w:r w:rsidRPr="00733608">
        <w:t>‑анкета</w:t>
      </w:r>
      <w:r>
        <w:t xml:space="preserve">, </w:t>
      </w:r>
      <w:r w:rsidRPr="00733608">
        <w:t>интервью</w:t>
      </w:r>
      <w:r>
        <w:t xml:space="preserve">; </w:t>
      </w:r>
    </w:p>
    <w:p w14:paraId="45ADB92D" w14:textId="77777777" w:rsidR="00230111" w:rsidRDefault="00230111" w:rsidP="00230111">
      <w:pPr>
        <w:pStyle w:val="a4"/>
        <w:numPr>
          <w:ilvl w:val="1"/>
          <w:numId w:val="25"/>
        </w:numPr>
      </w:pPr>
      <w:r w:rsidRPr="00733608">
        <w:t>Анализ</w:t>
      </w:r>
      <w:r>
        <w:t xml:space="preserve">: </w:t>
      </w:r>
      <w:r w:rsidRPr="00733608">
        <w:t>средние</w:t>
      </w:r>
      <w:r>
        <w:t xml:space="preserve"> </w:t>
      </w:r>
      <w:r w:rsidRPr="00733608">
        <w:t>по</w:t>
      </w:r>
      <w:r>
        <w:t xml:space="preserve"> </w:t>
      </w:r>
      <w:r w:rsidRPr="00733608">
        <w:t>шкалам</w:t>
      </w:r>
      <w:r>
        <w:t xml:space="preserve">, </w:t>
      </w:r>
      <w:r w:rsidRPr="00733608">
        <w:t>сегментация</w:t>
      </w:r>
      <w:r>
        <w:t xml:space="preserve">, </w:t>
      </w:r>
      <w:r w:rsidRPr="00733608">
        <w:t>выявление</w:t>
      </w:r>
      <w:r>
        <w:t xml:space="preserve"> </w:t>
      </w:r>
      <w:r w:rsidRPr="00733608">
        <w:t>частых</w:t>
      </w:r>
      <w:r>
        <w:t xml:space="preserve"> </w:t>
      </w:r>
      <w:r w:rsidRPr="00733608">
        <w:t>тем</w:t>
      </w:r>
      <w:r>
        <w:t xml:space="preserve"> </w:t>
      </w:r>
      <w:r w:rsidRPr="00733608">
        <w:t>в</w:t>
      </w:r>
      <w:r>
        <w:t xml:space="preserve"> </w:t>
      </w:r>
      <w:r w:rsidRPr="00733608">
        <w:t>открытых</w:t>
      </w:r>
      <w:r>
        <w:t xml:space="preserve"> </w:t>
      </w:r>
      <w:r w:rsidRPr="00733608">
        <w:t>ответах</w:t>
      </w:r>
      <w:r>
        <w:t xml:space="preserve">, </w:t>
      </w:r>
      <w:r w:rsidRPr="00733608">
        <w:t>рекомендации</w:t>
      </w:r>
    </w:p>
    <w:p w14:paraId="34A5DDBF" w14:textId="570FCA37" w:rsidR="00230111" w:rsidRDefault="00230111" w:rsidP="00230111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A82D18">
        <w:rPr>
          <w:szCs w:val="28"/>
        </w:rPr>
        <w:t>3</w:t>
      </w:r>
      <w:r>
        <w:rPr>
          <w:szCs w:val="28"/>
        </w:rPr>
        <w:t>.4</w:t>
      </w:r>
      <w:r w:rsidRPr="0045374B">
        <w:rPr>
          <w:szCs w:val="28"/>
        </w:rPr>
        <w:t>.</w:t>
      </w:r>
    </w:p>
    <w:p w14:paraId="6E8E4FDB" w14:textId="77777777" w:rsidR="00D82879" w:rsidRDefault="00D82879" w:rsidP="00077758">
      <w:pPr>
        <w:ind w:left="1080"/>
        <w:jc w:val="both"/>
      </w:pPr>
      <w:bookmarkStart w:id="3" w:name="_GoBack"/>
      <w:bookmarkEnd w:id="3"/>
    </w:p>
    <w:sectPr w:rsidR="00D82879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A36E8"/>
    <w:multiLevelType w:val="hybridMultilevel"/>
    <w:tmpl w:val="DBF4DA5E"/>
    <w:lvl w:ilvl="0" w:tplc="DCDA17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6"/>
  </w:num>
  <w:num w:numId="4">
    <w:abstractNumId w:val="23"/>
  </w:num>
  <w:num w:numId="5">
    <w:abstractNumId w:val="22"/>
  </w:num>
  <w:num w:numId="6">
    <w:abstractNumId w:val="14"/>
  </w:num>
  <w:num w:numId="7">
    <w:abstractNumId w:val="19"/>
  </w:num>
  <w:num w:numId="8">
    <w:abstractNumId w:val="7"/>
  </w:num>
  <w:num w:numId="9">
    <w:abstractNumId w:val="0"/>
  </w:num>
  <w:num w:numId="10">
    <w:abstractNumId w:val="24"/>
  </w:num>
  <w:num w:numId="11">
    <w:abstractNumId w:val="6"/>
  </w:num>
  <w:num w:numId="12">
    <w:abstractNumId w:val="18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7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2147B"/>
    <w:rsid w:val="00057F93"/>
    <w:rsid w:val="00060785"/>
    <w:rsid w:val="0006794F"/>
    <w:rsid w:val="00077758"/>
    <w:rsid w:val="000C3A27"/>
    <w:rsid w:val="000C67BA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E0B21"/>
    <w:rsid w:val="001F415C"/>
    <w:rsid w:val="002072D9"/>
    <w:rsid w:val="00226A80"/>
    <w:rsid w:val="00230111"/>
    <w:rsid w:val="0023133F"/>
    <w:rsid w:val="0023169C"/>
    <w:rsid w:val="00234FC2"/>
    <w:rsid w:val="002423DB"/>
    <w:rsid w:val="002457F4"/>
    <w:rsid w:val="0025093A"/>
    <w:rsid w:val="002B60B6"/>
    <w:rsid w:val="002B6931"/>
    <w:rsid w:val="002C2C2C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37"/>
    <w:rsid w:val="003B3E52"/>
    <w:rsid w:val="003E6FCF"/>
    <w:rsid w:val="0040012F"/>
    <w:rsid w:val="00402546"/>
    <w:rsid w:val="00422308"/>
    <w:rsid w:val="004517BF"/>
    <w:rsid w:val="0045374B"/>
    <w:rsid w:val="00460F85"/>
    <w:rsid w:val="00484128"/>
    <w:rsid w:val="00485A01"/>
    <w:rsid w:val="004A7666"/>
    <w:rsid w:val="004B5731"/>
    <w:rsid w:val="004C1CAA"/>
    <w:rsid w:val="004C70A5"/>
    <w:rsid w:val="004C751B"/>
    <w:rsid w:val="005002EE"/>
    <w:rsid w:val="00512E1D"/>
    <w:rsid w:val="00532EB7"/>
    <w:rsid w:val="00560294"/>
    <w:rsid w:val="00571A16"/>
    <w:rsid w:val="00573616"/>
    <w:rsid w:val="005762CF"/>
    <w:rsid w:val="00577535"/>
    <w:rsid w:val="00582FDE"/>
    <w:rsid w:val="005851FA"/>
    <w:rsid w:val="005C67A4"/>
    <w:rsid w:val="005D2576"/>
    <w:rsid w:val="005E27E0"/>
    <w:rsid w:val="005F1351"/>
    <w:rsid w:val="005F5E5A"/>
    <w:rsid w:val="00643F0E"/>
    <w:rsid w:val="00661067"/>
    <w:rsid w:val="00664DB0"/>
    <w:rsid w:val="006679BA"/>
    <w:rsid w:val="006B6DF9"/>
    <w:rsid w:val="006C369E"/>
    <w:rsid w:val="006D07AE"/>
    <w:rsid w:val="006D3B9A"/>
    <w:rsid w:val="006F3F2C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52D3E"/>
    <w:rsid w:val="007601AB"/>
    <w:rsid w:val="00767D76"/>
    <w:rsid w:val="00780BD5"/>
    <w:rsid w:val="00793685"/>
    <w:rsid w:val="00797A84"/>
    <w:rsid w:val="007F736E"/>
    <w:rsid w:val="0081279A"/>
    <w:rsid w:val="00822F76"/>
    <w:rsid w:val="008312AA"/>
    <w:rsid w:val="0083626E"/>
    <w:rsid w:val="00843D88"/>
    <w:rsid w:val="00861388"/>
    <w:rsid w:val="0087061D"/>
    <w:rsid w:val="00872406"/>
    <w:rsid w:val="00894BE9"/>
    <w:rsid w:val="008C6ED4"/>
    <w:rsid w:val="008D0804"/>
    <w:rsid w:val="008D532C"/>
    <w:rsid w:val="008E238F"/>
    <w:rsid w:val="008F203A"/>
    <w:rsid w:val="008F7D13"/>
    <w:rsid w:val="00932835"/>
    <w:rsid w:val="00973154"/>
    <w:rsid w:val="00975F85"/>
    <w:rsid w:val="00982F91"/>
    <w:rsid w:val="009A76CB"/>
    <w:rsid w:val="00A11813"/>
    <w:rsid w:val="00A30A74"/>
    <w:rsid w:val="00A352AB"/>
    <w:rsid w:val="00A47BD4"/>
    <w:rsid w:val="00A50220"/>
    <w:rsid w:val="00A81AB9"/>
    <w:rsid w:val="00A82D18"/>
    <w:rsid w:val="00AE5874"/>
    <w:rsid w:val="00AF21E6"/>
    <w:rsid w:val="00AF3AED"/>
    <w:rsid w:val="00AF46D9"/>
    <w:rsid w:val="00B50926"/>
    <w:rsid w:val="00BB3019"/>
    <w:rsid w:val="00BF2033"/>
    <w:rsid w:val="00C157E6"/>
    <w:rsid w:val="00C519AE"/>
    <w:rsid w:val="00C56784"/>
    <w:rsid w:val="00C633CC"/>
    <w:rsid w:val="00C6413E"/>
    <w:rsid w:val="00C6509F"/>
    <w:rsid w:val="00C65F7A"/>
    <w:rsid w:val="00C74A5B"/>
    <w:rsid w:val="00C74E99"/>
    <w:rsid w:val="00C85E56"/>
    <w:rsid w:val="00C868B7"/>
    <w:rsid w:val="00C950D3"/>
    <w:rsid w:val="00C96C10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3762F"/>
    <w:rsid w:val="00D40D05"/>
    <w:rsid w:val="00D44363"/>
    <w:rsid w:val="00D47B81"/>
    <w:rsid w:val="00D82879"/>
    <w:rsid w:val="00DA73CC"/>
    <w:rsid w:val="00DC140F"/>
    <w:rsid w:val="00DD0837"/>
    <w:rsid w:val="00DE3AEC"/>
    <w:rsid w:val="00DF31E7"/>
    <w:rsid w:val="00E13F19"/>
    <w:rsid w:val="00E14B31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E68D3"/>
    <w:rsid w:val="00EF3C6A"/>
    <w:rsid w:val="00F02773"/>
    <w:rsid w:val="00F306E1"/>
    <w:rsid w:val="00F807EE"/>
    <w:rsid w:val="00F97836"/>
    <w:rsid w:val="00FA63C7"/>
    <w:rsid w:val="00FA757F"/>
    <w:rsid w:val="00FB4276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42</cp:revision>
  <dcterms:created xsi:type="dcterms:W3CDTF">2025-11-06T16:16:00Z</dcterms:created>
  <dcterms:modified xsi:type="dcterms:W3CDTF">2025-11-08T19:16:00Z</dcterms:modified>
</cp:coreProperties>
</file>