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A9DEA" w14:textId="00182EC1"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0E2F6BD9" w14:textId="77777777" w:rsidR="00B42D35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Pr="00840510" w:rsidRDefault="00631BAC" w:rsidP="00631BAC">
      <w:pPr>
        <w:pStyle w:val="3"/>
      </w:pPr>
      <w:r w:rsidRPr="00840510">
        <w:t>Задания закрытого типа</w:t>
      </w:r>
    </w:p>
    <w:p w14:paraId="1596198D" w14:textId="77777777" w:rsidR="00631BAC" w:rsidRDefault="00631BAC" w:rsidP="00631BAC">
      <w:pPr>
        <w:pStyle w:val="4"/>
      </w:pPr>
      <w:r w:rsidRPr="00840510">
        <w:t>Задания закрытого типа на выбор правильного ответа</w:t>
      </w:r>
    </w:p>
    <w:p w14:paraId="7F38ADAF" w14:textId="2AFC7AB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C22D" w14:textId="238C709B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7E969A05" w:rsidR="009B31DF" w:rsidRPr="00D2062A" w:rsidRDefault="00B61A7F" w:rsidP="009B3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Pr="00B61A7F">
        <w:rPr>
          <w:rFonts w:ascii="Times New Roman" w:hAnsi="Times New Roman" w:cs="Times New Roman"/>
          <w:sz w:val="28"/>
          <w:szCs w:val="28"/>
        </w:rPr>
        <w:tab/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9B31DF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14:paraId="7B8A78DD" w14:textId="2721043F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14:paraId="0A4BA123" w14:textId="729F9B9D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14:paraId="12717018" w14:textId="4CAF4D4E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14:paraId="24E5FAEC" w14:textId="2EA807FC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25ºС, относительная влажность 35%, скорость движения воздуха 0 м/с.</w:t>
      </w:r>
    </w:p>
    <w:p w14:paraId="7D13AA4E" w14:textId="7158A56B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679765B" w14:textId="2CD52329" w:rsidR="00B61A7F" w:rsidRDefault="0081681E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УК-8, ОПК-10</w:t>
      </w:r>
      <w:r w:rsidR="00B61A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B60D9" w14:textId="2A7F1F1C" w:rsidR="00B61A7F" w:rsidRDefault="00B61A7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2887E892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45F2A05D" w14:textId="66D56560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14:paraId="07FEEC66" w14:textId="6BD5F059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14:paraId="59BFCC03" w14:textId="7E7E986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14:paraId="69D93229" w14:textId="46F69270" w:rsidR="00144595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14:paraId="43A66FF2" w14:textId="12A3423C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32180A3" w14:textId="6960D39A" w:rsidR="005E60E1" w:rsidRDefault="0081681E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УК-8, ОПК-10</w:t>
      </w:r>
      <w:r w:rsidR="005E60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425B32" w14:textId="77777777" w:rsidR="005E60E1" w:rsidRDefault="005E60E1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3C3CD2F2" w:rsidR="00D22682" w:rsidRPr="00D22682" w:rsidRDefault="00FB5327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D22682" w:rsidRPr="00D22682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14:paraId="57EDEA20" w14:textId="1903D9FE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426B8C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Default="005070C1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эвакуационное</w:t>
      </w:r>
    </w:p>
    <w:p w14:paraId="767C6B5E" w14:textId="00455764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А,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14:paraId="1E2FDE80" w14:textId="764625BE" w:rsidR="00426B8C" w:rsidRDefault="0081681E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УК-8, ОПК-10</w:t>
      </w:r>
      <w:r w:rsidR="00426B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0F19A" w14:textId="3F91820D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Default="00631BAC" w:rsidP="00631BAC">
      <w:pPr>
        <w:pStyle w:val="4"/>
      </w:pPr>
      <w:r>
        <w:t>Задания закрытого типа на установление соответствия</w:t>
      </w:r>
    </w:p>
    <w:p w14:paraId="638814BB" w14:textId="1D35FC23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6E7A35A4" w:rsidR="000E2AF8" w:rsidRDefault="000E2AF8" w:rsidP="000E2A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144595"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="00144595" w:rsidRPr="00144595">
        <w:rPr>
          <w:rFonts w:ascii="Times New Roman" w:hAnsi="Times New Roman" w:cs="Times New Roman"/>
          <w:sz w:val="28"/>
          <w:szCs w:val="28"/>
        </w:rPr>
        <w:t>количественн</w:t>
      </w:r>
      <w:r w:rsidR="00265AD7">
        <w:rPr>
          <w:rFonts w:ascii="Times New Roman" w:hAnsi="Times New Roman" w:cs="Times New Roman"/>
          <w:sz w:val="28"/>
          <w:szCs w:val="28"/>
        </w:rPr>
        <w:t>ого</w:t>
      </w:r>
      <w:r w:rsidR="00144595" w:rsidRPr="001445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>
        <w:rPr>
          <w:rFonts w:ascii="Times New Roman" w:hAnsi="Times New Roman" w:cs="Times New Roman"/>
          <w:sz w:val="28"/>
          <w:szCs w:val="28"/>
        </w:rPr>
        <w:t>единицей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14:paraId="162E6681" w14:textId="77777777" w:rsidTr="00631BAC">
        <w:tc>
          <w:tcPr>
            <w:tcW w:w="4672" w:type="dxa"/>
          </w:tcPr>
          <w:p w14:paraId="1B8FFD45" w14:textId="53F14EFC" w:rsidR="00144595" w:rsidRPr="00265AD7" w:rsidRDefault="00144595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7DF409F1" w14:textId="03BFE2B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14:paraId="067D0567" w14:textId="77777777" w:rsidTr="00631BAC">
        <w:tc>
          <w:tcPr>
            <w:tcW w:w="4672" w:type="dxa"/>
          </w:tcPr>
          <w:p w14:paraId="0D1F1166" w14:textId="2921B703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EB21CF" w14:textId="324E5FD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14:paraId="6196B19D" w14:textId="77777777" w:rsidTr="00631BAC">
        <w:tc>
          <w:tcPr>
            <w:tcW w:w="4672" w:type="dxa"/>
          </w:tcPr>
          <w:p w14:paraId="0544F5FF" w14:textId="46336E6B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419DE63E" w14:textId="1A834806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58375BD" w14:textId="3BAA7DE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631BAC" w14:paraId="4D723F04" w14:textId="77777777" w:rsidTr="00AC22BA">
        <w:tc>
          <w:tcPr>
            <w:tcW w:w="2335" w:type="dxa"/>
          </w:tcPr>
          <w:p w14:paraId="76CA7699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344B015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5034B0A9" w14:textId="77E18F55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631BAC" w14:paraId="72C43FF1" w14:textId="77777777" w:rsidTr="00AC22BA">
        <w:tc>
          <w:tcPr>
            <w:tcW w:w="2335" w:type="dxa"/>
          </w:tcPr>
          <w:p w14:paraId="32E8516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702E3D" w14:textId="77777777" w:rsid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887554" w14:textId="1D23E76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48C4E0" w14:textId="6277E521" w:rsidR="00265AD7" w:rsidRDefault="0081681E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УК-8, ОПК-10</w:t>
      </w:r>
      <w:r w:rsidR="00265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0858D" w14:textId="77777777" w:rsidR="000E2AF8" w:rsidRDefault="000E2AF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003D0DDF" w:rsidR="00E455E8" w:rsidRDefault="00A473F5" w:rsidP="00A47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14:paraId="37F9C66C" w14:textId="77777777" w:rsidTr="00631BAC">
        <w:tc>
          <w:tcPr>
            <w:tcW w:w="4672" w:type="dxa"/>
          </w:tcPr>
          <w:p w14:paraId="76B284F0" w14:textId="3025D0CF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Шумомер</w:t>
            </w:r>
          </w:p>
        </w:tc>
        <w:tc>
          <w:tcPr>
            <w:tcW w:w="4673" w:type="dxa"/>
          </w:tcPr>
          <w:p w14:paraId="39A2DCB4" w14:textId="2947740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14:paraId="29B32338" w14:textId="77777777" w:rsidTr="00631BAC">
        <w:tc>
          <w:tcPr>
            <w:tcW w:w="4672" w:type="dxa"/>
          </w:tcPr>
          <w:p w14:paraId="043DFFB2" w14:textId="5DFA0E00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Люксметр</w:t>
            </w:r>
          </w:p>
        </w:tc>
        <w:tc>
          <w:tcPr>
            <w:tcW w:w="4673" w:type="dxa"/>
          </w:tcPr>
          <w:p w14:paraId="5986F6B3" w14:textId="3325A28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14:paraId="1405B3D7" w14:textId="77777777" w:rsidTr="00631BAC">
        <w:tc>
          <w:tcPr>
            <w:tcW w:w="4672" w:type="dxa"/>
          </w:tcPr>
          <w:p w14:paraId="585AEE4A" w14:textId="69AF86C7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Психрометр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Ассмана</w:t>
            </w:r>
            <w:proofErr w:type="spellEnd"/>
          </w:p>
        </w:tc>
        <w:tc>
          <w:tcPr>
            <w:tcW w:w="4673" w:type="dxa"/>
          </w:tcPr>
          <w:p w14:paraId="337469A5" w14:textId="6677DDF6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14:paraId="1D3B946F" w14:textId="77777777" w:rsidTr="00631BAC">
        <w:tc>
          <w:tcPr>
            <w:tcW w:w="4672" w:type="dxa"/>
          </w:tcPr>
          <w:p w14:paraId="0086E478" w14:textId="0ADACD7E" w:rsidR="00A473F5" w:rsidRDefault="00A473F5" w:rsidP="00A473F5">
            <w:pPr>
              <w:pStyle w:val="a3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51F77475" w14:textId="68094784" w:rsidR="00A473F5" w:rsidRDefault="00815780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1ECEFD20" w14:textId="1D21C71E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31BAC" w:rsidRPr="00631BAC" w14:paraId="2F264939" w14:textId="77777777" w:rsidTr="000B1297">
        <w:tc>
          <w:tcPr>
            <w:tcW w:w="2406" w:type="dxa"/>
          </w:tcPr>
          <w:p w14:paraId="6BE88D3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37DDA6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31A6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1C860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00050439" w14:textId="77777777" w:rsidTr="000B1297">
        <w:tc>
          <w:tcPr>
            <w:tcW w:w="2406" w:type="dxa"/>
          </w:tcPr>
          <w:p w14:paraId="6AD3DD68" w14:textId="31EE52EB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CE1C67B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C884582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2DF6A7C" w14:textId="726EBBA6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5D16A21" w14:textId="45C50DFF" w:rsidR="00A473F5" w:rsidRDefault="0081681E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УК-8, ОПК-10</w:t>
      </w:r>
      <w:r w:rsidR="00A47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9E3B3" w14:textId="71E7838C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9608" w14:textId="2F8A0E6F" w:rsidR="00A473F5" w:rsidRPr="00FB5327" w:rsidRDefault="00FB5327" w:rsidP="00FB53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B5327">
        <w:rPr>
          <w:rFonts w:ascii="Times New Roman" w:hAnsi="Times New Roman" w:cs="Times New Roman"/>
          <w:sz w:val="28"/>
          <w:szCs w:val="28"/>
        </w:rPr>
        <w:t>соответствие между видами шума и его источниками:</w:t>
      </w:r>
    </w:p>
    <w:p w14:paraId="46CC706C" w14:textId="77777777" w:rsidR="00FB5327" w:rsidRP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948"/>
        <w:gridCol w:w="512"/>
        <w:gridCol w:w="5390"/>
      </w:tblGrid>
      <w:tr w:rsidR="00FB5327" w:rsidRPr="00631BAC" w14:paraId="138E0FF4" w14:textId="77777777" w:rsidTr="00631BAC">
        <w:tc>
          <w:tcPr>
            <w:tcW w:w="513" w:type="dxa"/>
            <w:vAlign w:val="center"/>
          </w:tcPr>
          <w:p w14:paraId="2C01B2EE" w14:textId="4443A6F6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vAlign w:val="center"/>
          </w:tcPr>
          <w:p w14:paraId="583A2A2E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</w:tcPr>
          <w:p w14:paraId="4A70F8C2" w14:textId="4C7AC4E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</w:tcPr>
          <w:p w14:paraId="6B040058" w14:textId="1ED44B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</w:t>
            </w:r>
            <w:proofErr w:type="spellStart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турбулизации</w:t>
            </w:r>
            <w:proofErr w:type="spellEnd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31BAC" w14:paraId="3823537D" w14:textId="77777777" w:rsidTr="00631BAC">
        <w:tc>
          <w:tcPr>
            <w:tcW w:w="513" w:type="dxa"/>
            <w:vAlign w:val="center"/>
          </w:tcPr>
          <w:p w14:paraId="4C06D157" w14:textId="4291ED12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vAlign w:val="center"/>
          </w:tcPr>
          <w:p w14:paraId="3C99DE4F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</w:t>
            </w:r>
            <w:proofErr w:type="spell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proofErr w:type="spell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гидро</w:t>
            </w:r>
            <w:proofErr w:type="spell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 динамический</w:t>
            </w:r>
          </w:p>
        </w:tc>
        <w:tc>
          <w:tcPr>
            <w:tcW w:w="425" w:type="dxa"/>
            <w:vAlign w:val="center"/>
          </w:tcPr>
          <w:p w14:paraId="75F23F28" w14:textId="746C6F2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</w:tcPr>
          <w:p w14:paraId="696DE627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631BAC" w14:paraId="4437A288" w14:textId="77777777" w:rsidTr="00631BAC">
        <w:tc>
          <w:tcPr>
            <w:tcW w:w="513" w:type="dxa"/>
            <w:vAlign w:val="center"/>
          </w:tcPr>
          <w:p w14:paraId="3E46BCC6" w14:textId="13CA3841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vAlign w:val="center"/>
          </w:tcPr>
          <w:p w14:paraId="3AC4D404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</w:tcPr>
          <w:p w14:paraId="2C06805C" w14:textId="17EFB04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</w:tcPr>
          <w:p w14:paraId="10771A46" w14:textId="2FB56520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движении газа, пара, жидкости в результате пульсации давления из-за турбулентного </w:t>
            </w: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перемешивания потоков</w:t>
            </w:r>
          </w:p>
        </w:tc>
      </w:tr>
      <w:tr w:rsidR="00FB5327" w:rsidRPr="00631BAC" w14:paraId="1830D742" w14:textId="77777777" w:rsidTr="00631BAC">
        <w:tc>
          <w:tcPr>
            <w:tcW w:w="513" w:type="dxa"/>
            <w:vAlign w:val="center"/>
          </w:tcPr>
          <w:p w14:paraId="2563109A" w14:textId="67EC9D0E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68" w:type="dxa"/>
            <w:vAlign w:val="center"/>
          </w:tcPr>
          <w:p w14:paraId="6480AB93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</w:tcPr>
          <w:p w14:paraId="3743191E" w14:textId="2F42AE94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</w:tcPr>
          <w:p w14:paraId="24277143" w14:textId="58E6F7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4277C1D2" w14:textId="44BC928A" w:rsid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31BAC" w14:paraId="708B67DA" w14:textId="77777777" w:rsidTr="00631BAC">
        <w:tc>
          <w:tcPr>
            <w:tcW w:w="2336" w:type="dxa"/>
          </w:tcPr>
          <w:p w14:paraId="63F8755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1E16FE64" w14:textId="77777777" w:rsidTr="00631BAC">
        <w:tc>
          <w:tcPr>
            <w:tcW w:w="2336" w:type="dxa"/>
          </w:tcPr>
          <w:p w14:paraId="2F1C16D9" w14:textId="763A1A30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2961D8C" w14:textId="0536EC30" w:rsidR="00631BAC" w:rsidRPr="00FB5327" w:rsidRDefault="0081681E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УК-8, ОПК-10</w:t>
      </w:r>
    </w:p>
    <w:p w14:paraId="39648BF5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Default="00631BAC" w:rsidP="00631BAC">
      <w:pPr>
        <w:pStyle w:val="4"/>
      </w:pPr>
      <w:r>
        <w:t>Задания закрытого типа на установление правильной последовательности</w:t>
      </w:r>
    </w:p>
    <w:p w14:paraId="6B9ACA9B" w14:textId="5A5EDC08" w:rsid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2C178B" w14:textId="3F11427D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14:paraId="137F8BAE" w14:textId="1F1E5BDE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7111C96D" w:rsidR="009F4C8D" w:rsidRPr="001E3F43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F43">
        <w:rPr>
          <w:rFonts w:ascii="Times New Roman" w:hAnsi="Times New Roman" w:cs="Times New Roman"/>
          <w:sz w:val="28"/>
          <w:szCs w:val="28"/>
        </w:rPr>
        <w:t xml:space="preserve">Расставьте в правильной последовательности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E3F43">
        <w:rPr>
          <w:rFonts w:ascii="Times New Roman" w:hAnsi="Times New Roman" w:cs="Times New Roman"/>
          <w:sz w:val="28"/>
          <w:szCs w:val="28"/>
        </w:rPr>
        <w:t>при оказании первой помощи</w:t>
      </w:r>
      <w:r w:rsidR="001A5915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1E3F43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r w:rsidR="00F8702A">
        <w:rPr>
          <w:rFonts w:ascii="Times New Roman" w:hAnsi="Times New Roman" w:cs="Times New Roman"/>
          <w:sz w:val="28"/>
          <w:szCs w:val="28"/>
        </w:rPr>
        <w:t>А, В</w:t>
      </w:r>
    </w:p>
    <w:p w14:paraId="65A23239" w14:textId="1D4C864E" w:rsidR="009F4C8D" w:rsidRDefault="0081681E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УК-8, ОПК-10</w:t>
      </w:r>
      <w:r w:rsidR="009F4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71C54" w14:textId="0DC6A3B3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018C649F" w:rsidR="009F4C8D" w:rsidRPr="009F4C8D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8D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14:paraId="61C80117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14:paraId="50DEB735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14:paraId="13AA2F7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046FB98D" w14:textId="0BB76A7F" w:rsidR="009F4C8D" w:rsidRDefault="0081681E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УК-8, ОПК-10</w:t>
      </w:r>
      <w:r w:rsidR="009F4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2D40F" w14:textId="4D2DF9AA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12BCE" w14:textId="6572DBC8" w:rsidR="006E2150" w:rsidRPr="006E2150" w:rsidRDefault="006E2150" w:rsidP="006E2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50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пожаре на объекте</w:t>
      </w:r>
    </w:p>
    <w:p w14:paraId="720A3967" w14:textId="577FDBC3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570A5" w14:textId="33F6EFDA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531F365E" w14:textId="2C4873E7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14:paraId="6F75987A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627B" w14:textId="4E9E88BE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14:paraId="67650C06" w14:textId="5EDC7441" w:rsidR="006E2150" w:rsidRDefault="0081681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УК-8, ОПК-10</w:t>
      </w:r>
      <w:r w:rsidR="006E21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491D6" w14:textId="234F3D8E" w:rsidR="00876997" w:rsidRDefault="0087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F92DA7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DFB0" w14:textId="77777777" w:rsidR="00631BAC" w:rsidRDefault="00631BAC" w:rsidP="00631BAC">
      <w:pPr>
        <w:pStyle w:val="3"/>
      </w:pPr>
      <w:r>
        <w:t>Задания открытого типа</w:t>
      </w:r>
    </w:p>
    <w:p w14:paraId="718162B0" w14:textId="77777777" w:rsidR="00631BAC" w:rsidRDefault="00631BAC" w:rsidP="00631BAC">
      <w:pPr>
        <w:pStyle w:val="4"/>
      </w:pPr>
      <w:r w:rsidRPr="00433296">
        <w:t>Задания открытого типа на дополнение</w:t>
      </w:r>
    </w:p>
    <w:p w14:paraId="05C21410" w14:textId="49232D07" w:rsidR="00E455E8" w:rsidRP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2BF5F5" w14:textId="5403DDAA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52FD8FE9" w:rsidR="00BE286B" w:rsidRDefault="002B1119" w:rsidP="002B11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527807FA" w14:textId="1A29ACC2" w:rsidR="00F45ECF" w:rsidRDefault="0081681E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УК-8, ОПК-10</w:t>
      </w:r>
      <w:r w:rsidR="00F45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75DA9" w14:textId="073E3842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0B2176BE" w:rsidR="00E455E8" w:rsidRDefault="00F45ECF" w:rsidP="00F45E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72F1EEEA" w14:textId="0039503F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46678364" w14:textId="4FCE799F" w:rsidR="00F45ECF" w:rsidRDefault="0081681E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УК-8, ОПК-10</w:t>
      </w:r>
      <w:r w:rsidR="00F45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51286" w14:textId="63C361EF" w:rsidR="00E455E8" w:rsidRDefault="00E455E8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550460EE" w:rsidR="005B0AB1" w:rsidRDefault="005B0AB1" w:rsidP="005B0A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B1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14:paraId="50DFE857" w14:textId="2FEF1C1F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38E1315D" w14:textId="4A17EE4A" w:rsidR="005B0AB1" w:rsidRDefault="0081681E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УК-8, ОПК-10</w:t>
      </w:r>
      <w:r w:rsidR="005B0A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CA336B" w14:textId="77777777" w:rsidR="00F45ECF" w:rsidRDefault="00F45EC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Default="0099651A" w:rsidP="0099651A">
      <w:pPr>
        <w:pStyle w:val="4"/>
      </w:pPr>
      <w:r>
        <w:t>Задания открытого типа с кратким свободным ответом</w:t>
      </w:r>
    </w:p>
    <w:p w14:paraId="1B28B4C5" w14:textId="77777777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48ED5D" w14:textId="44A11051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32A3CE0B" w:rsidR="00BB635F" w:rsidRDefault="00BB635F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14:paraId="2BFCBD01" w14:textId="67A4B3C7" w:rsidR="00BB635F" w:rsidRDefault="0081681E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УК-8, ОПК-10</w:t>
      </w:r>
      <w:r w:rsidR="00BB63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BC0AD" w14:textId="77777777" w:rsidR="00BB635F" w:rsidRDefault="00BB635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45C8B5E9" w:rsidR="00E455E8" w:rsidRDefault="00FB1DAD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Default="00535DB5" w:rsidP="0053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0E0DA864" w14:textId="567A9B09" w:rsidR="00FB1DAD" w:rsidRDefault="0081681E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УК-8, ОПК-10</w:t>
      </w:r>
      <w:r w:rsidR="00535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D46B8" w14:textId="77777777" w:rsidR="00FB1DAD" w:rsidRDefault="00FB1DAD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91257" w14:textId="708E7197" w:rsidR="00631BAC" w:rsidRPr="00FB1DAD" w:rsidRDefault="00631BAC" w:rsidP="00FB1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lastRenderedPageBreak/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0D61953C" w14:textId="77777777" w:rsidR="00631BAC" w:rsidRPr="00535DB5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6DB69" w14:textId="77777777" w:rsidR="00631BAC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58B27970" w14:textId="1EAB8DBD" w:rsidR="00260358" w:rsidRDefault="0081681E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УК-8, ОПК-10</w:t>
      </w:r>
    </w:p>
    <w:p w14:paraId="5F04DA36" w14:textId="77777777" w:rsidR="00D22682" w:rsidRPr="00D22682" w:rsidRDefault="00D22682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Default="0099651A" w:rsidP="0099651A">
      <w:pPr>
        <w:pStyle w:val="4"/>
      </w:pPr>
      <w:r>
        <w:t>Задания открытого типа с развернутым ответом</w:t>
      </w:r>
    </w:p>
    <w:p w14:paraId="27E2636B" w14:textId="77777777" w:rsidR="00144119" w:rsidRDefault="00144119" w:rsidP="00144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144119" w:rsidRDefault="0099651A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14:paraId="024AD828" w14:textId="6FF7751B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14:paraId="68F2E6DF" w14:textId="3DD53EC1" w:rsidR="00144119" w:rsidRPr="00316848" w:rsidRDefault="00144119" w:rsidP="0031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CE8ADC" w14:textId="76069354" w:rsidR="00144119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2C6F1FA6" w14:textId="4D4F9631" w:rsidR="0099651A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14:paraId="46D7DF72" w14:textId="7ED03193" w:rsidR="004843D3" w:rsidRDefault="0081681E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УК-8, ОПК-10</w:t>
      </w:r>
      <w:r w:rsidR="004843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09A3D" w14:textId="62A3F9BE" w:rsidR="005C21B3" w:rsidRDefault="005C21B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2704744C" w:rsidR="004843D3" w:rsidRPr="004843D3" w:rsidRDefault="004843D3" w:rsidP="004843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соответствует ли нормам естественная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освещенность в производственном помещении, если: наружная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внутренняя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нормативное значение КЕО, соответствующее разряду и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подразряду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зрительной работы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F535DB" w:rsidRDefault="00F535DB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02CBF5FD" w14:textId="77777777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6031AB2" w14:textId="20241D98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4901E85" w14:textId="69032F0C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DAA0631" w14:textId="538819A5" w:rsidR="005C21B3" w:rsidRDefault="005C21B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4CB2F9" w14:textId="4EF5E9D5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КЕО</w:t>
      </w:r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Default="006E17EE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 xml:space="preserve">Ответ.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естественная освещенность в помещении не соответствует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гигиеническим нормативам, так как фактическое значение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458D460" w14:textId="1F73B104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345A97FB" w14:textId="645A8563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14:paraId="7FBC1BB3" w14:textId="0B54717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3BEB6315" w14:textId="7B943232" w:rsidR="004843D3" w:rsidRDefault="0081681E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УК-8, ОПК-10</w:t>
      </w:r>
      <w:r w:rsidR="004843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0FB09" w14:textId="5044FC29" w:rsidR="004843D3" w:rsidRDefault="004843D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6AA76441" w:rsidR="004843D3" w:rsidRPr="00E754D8" w:rsidRDefault="0008474F" w:rsidP="00E754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 xml:space="preserve"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8474F">
        <w:rPr>
          <w:rFonts w:ascii="Times New Roman" w:hAnsi="Times New Roman" w:cs="Times New Roman"/>
          <w:iCs/>
          <w:sz w:val="28"/>
          <w:szCs w:val="28"/>
        </w:rPr>
        <w:t>0000 чел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8474F">
        <w:rPr>
          <w:rFonts w:ascii="Times New Roman" w:hAnsi="Times New Roman" w:cs="Times New Roman"/>
          <w:iCs/>
          <w:sz w:val="28"/>
          <w:szCs w:val="28"/>
        </w:rPr>
        <w:t xml:space="preserve">, количество несчастных случаев на производстве N =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8474F">
        <w:rPr>
          <w:rFonts w:ascii="Times New Roman" w:hAnsi="Times New Roman" w:cs="Times New Roman"/>
          <w:iCs/>
          <w:sz w:val="28"/>
          <w:szCs w:val="28"/>
        </w:rPr>
        <w:t>0 и общее число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74F">
        <w:rPr>
          <w:rFonts w:ascii="Times New Roman" w:hAnsi="Times New Roman" w:cs="Times New Roman"/>
          <w:iCs/>
          <w:sz w:val="28"/>
          <w:szCs w:val="28"/>
        </w:rPr>
        <w:t>нетрудоспособности Д = 7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08474F">
        <w:rPr>
          <w:rFonts w:ascii="Times New Roman" w:hAnsi="Times New Roman" w:cs="Times New Roman"/>
          <w:iCs/>
          <w:sz w:val="28"/>
          <w:szCs w:val="28"/>
        </w:rPr>
        <w:t>0.</w:t>
      </w:r>
    </w:p>
    <w:p w14:paraId="0CB289B1" w14:textId="77777777" w:rsidR="00F535DB" w:rsidRPr="00F535DB" w:rsidRDefault="00F535DB" w:rsidP="00F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E4F569" w14:textId="65457040" w:rsidR="0008474F" w:rsidRDefault="00F42D39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33F03F23" w14:textId="22B2ED2B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5416117" w14:textId="14D989A4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Default="00F42D39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Default="00EC0FA1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3A1BCC9E" w14:textId="64A1572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7175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Default="00F535DB" w:rsidP="005D78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1C74F8B3" w14:textId="37D12F23" w:rsidR="002B7175" w:rsidRDefault="0081681E" w:rsidP="002B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УК-8, ОПК-10</w:t>
      </w:r>
      <w:r w:rsidR="002B717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B7175" w:rsidSect="0087699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B06C2" w14:textId="77777777" w:rsidR="008D04F8" w:rsidRDefault="008D04F8" w:rsidP="00876997">
      <w:pPr>
        <w:spacing w:after="0" w:line="240" w:lineRule="auto"/>
      </w:pPr>
      <w:r>
        <w:separator/>
      </w:r>
    </w:p>
  </w:endnote>
  <w:endnote w:type="continuationSeparator" w:id="0">
    <w:p w14:paraId="4A6E1B67" w14:textId="77777777" w:rsidR="008D04F8" w:rsidRDefault="008D04F8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48DEFB" w14:textId="2A1D1355" w:rsidR="00876997" w:rsidRPr="00876997" w:rsidRDefault="00876997">
        <w:pPr>
          <w:pStyle w:val="a8"/>
          <w:jc w:val="center"/>
          <w:rPr>
            <w:rFonts w:ascii="Times New Roman" w:hAnsi="Times New Roman" w:cs="Times New Roman"/>
          </w:rPr>
        </w:pPr>
        <w:r w:rsidRPr="00876997">
          <w:rPr>
            <w:rFonts w:ascii="Times New Roman" w:hAnsi="Times New Roman" w:cs="Times New Roman"/>
          </w:rPr>
          <w:fldChar w:fldCharType="begin"/>
        </w:r>
        <w:r w:rsidRPr="00876997">
          <w:rPr>
            <w:rFonts w:ascii="Times New Roman" w:hAnsi="Times New Roman" w:cs="Times New Roman"/>
          </w:rPr>
          <w:instrText>PAGE   \* MERGEFORMAT</w:instrText>
        </w:r>
        <w:r w:rsidRPr="00876997">
          <w:rPr>
            <w:rFonts w:ascii="Times New Roman" w:hAnsi="Times New Roman" w:cs="Times New Roman"/>
          </w:rPr>
          <w:fldChar w:fldCharType="separate"/>
        </w:r>
        <w:r w:rsidR="00F42D39">
          <w:rPr>
            <w:rFonts w:ascii="Times New Roman" w:hAnsi="Times New Roman" w:cs="Times New Roman"/>
            <w:noProof/>
          </w:rPr>
          <w:t>7</w:t>
        </w:r>
        <w:r w:rsidRPr="00876997">
          <w:rPr>
            <w:rFonts w:ascii="Times New Roman" w:hAnsi="Times New Roman" w:cs="Times New Roman"/>
          </w:rPr>
          <w:fldChar w:fldCharType="end"/>
        </w:r>
      </w:p>
    </w:sdtContent>
  </w:sdt>
  <w:p w14:paraId="66B76C97" w14:textId="77777777" w:rsidR="00876997" w:rsidRDefault="008769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12850" w14:textId="77777777" w:rsidR="008D04F8" w:rsidRDefault="008D04F8" w:rsidP="00876997">
      <w:pPr>
        <w:spacing w:after="0" w:line="240" w:lineRule="auto"/>
      </w:pPr>
      <w:r>
        <w:separator/>
      </w:r>
    </w:p>
  </w:footnote>
  <w:footnote w:type="continuationSeparator" w:id="0">
    <w:p w14:paraId="7208D8E5" w14:textId="77777777" w:rsidR="008D04F8" w:rsidRDefault="008D04F8" w:rsidP="0087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4F"/>
    <w:rsid w:val="000358B4"/>
    <w:rsid w:val="0008474F"/>
    <w:rsid w:val="000E2AF8"/>
    <w:rsid w:val="0011161F"/>
    <w:rsid w:val="001229DD"/>
    <w:rsid w:val="00144119"/>
    <w:rsid w:val="00144595"/>
    <w:rsid w:val="001A5915"/>
    <w:rsid w:val="00260358"/>
    <w:rsid w:val="00265AD7"/>
    <w:rsid w:val="002A2666"/>
    <w:rsid w:val="002B1119"/>
    <w:rsid w:val="002B7175"/>
    <w:rsid w:val="002D76CC"/>
    <w:rsid w:val="00307F02"/>
    <w:rsid w:val="00316848"/>
    <w:rsid w:val="003615CF"/>
    <w:rsid w:val="003F6B2E"/>
    <w:rsid w:val="00426B8C"/>
    <w:rsid w:val="004843D3"/>
    <w:rsid w:val="004A30F1"/>
    <w:rsid w:val="005070C1"/>
    <w:rsid w:val="005300FD"/>
    <w:rsid w:val="00535DB5"/>
    <w:rsid w:val="005B0AB1"/>
    <w:rsid w:val="005C1536"/>
    <w:rsid w:val="005C21B3"/>
    <w:rsid w:val="005D78CC"/>
    <w:rsid w:val="005E60E1"/>
    <w:rsid w:val="005F0E4F"/>
    <w:rsid w:val="00631BAC"/>
    <w:rsid w:val="00687A63"/>
    <w:rsid w:val="006E17EE"/>
    <w:rsid w:val="006E2150"/>
    <w:rsid w:val="00815780"/>
    <w:rsid w:val="0081681E"/>
    <w:rsid w:val="00853118"/>
    <w:rsid w:val="00876997"/>
    <w:rsid w:val="008D04F8"/>
    <w:rsid w:val="0099651A"/>
    <w:rsid w:val="009B31DF"/>
    <w:rsid w:val="009F4C8D"/>
    <w:rsid w:val="00A473F5"/>
    <w:rsid w:val="00AA1F16"/>
    <w:rsid w:val="00AE2FAE"/>
    <w:rsid w:val="00B42D35"/>
    <w:rsid w:val="00B61A7F"/>
    <w:rsid w:val="00BB635F"/>
    <w:rsid w:val="00BE286B"/>
    <w:rsid w:val="00D22682"/>
    <w:rsid w:val="00D501B0"/>
    <w:rsid w:val="00E3360F"/>
    <w:rsid w:val="00E455E8"/>
    <w:rsid w:val="00E754D8"/>
    <w:rsid w:val="00EC0FA1"/>
    <w:rsid w:val="00F16319"/>
    <w:rsid w:val="00F42D39"/>
    <w:rsid w:val="00F45ECF"/>
    <w:rsid w:val="00F535DB"/>
    <w:rsid w:val="00F8702A"/>
    <w:rsid w:val="00FB1DAD"/>
    <w:rsid w:val="00FB532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customStyle="1" w:styleId="GridTableLight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997"/>
  </w:style>
  <w:style w:type="paragraph" w:styleId="a8">
    <w:name w:val="footer"/>
    <w:basedOn w:val="a"/>
    <w:link w:val="a9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997"/>
  </w:style>
  <w:style w:type="paragraph" w:styleId="aa">
    <w:name w:val="Balloon Text"/>
    <w:basedOn w:val="a"/>
    <w:link w:val="ab"/>
    <w:uiPriority w:val="99"/>
    <w:semiHidden/>
    <w:unhideWhenUsed/>
    <w:rsid w:val="0003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customStyle="1" w:styleId="GridTableLight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997"/>
  </w:style>
  <w:style w:type="paragraph" w:styleId="a8">
    <w:name w:val="footer"/>
    <w:basedOn w:val="a"/>
    <w:link w:val="a9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997"/>
  </w:style>
  <w:style w:type="paragraph" w:styleId="aa">
    <w:name w:val="Balloon Text"/>
    <w:basedOn w:val="a"/>
    <w:link w:val="ab"/>
    <w:uiPriority w:val="99"/>
    <w:semiHidden/>
    <w:unhideWhenUsed/>
    <w:rsid w:val="0003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7E9D9-9DFA-4928-8BD7-22AB2AAA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Nataly</cp:lastModifiedBy>
  <cp:revision>2</cp:revision>
  <dcterms:created xsi:type="dcterms:W3CDTF">2025-03-24T10:30:00Z</dcterms:created>
  <dcterms:modified xsi:type="dcterms:W3CDTF">2025-03-24T10:30:00Z</dcterms:modified>
</cp:coreProperties>
</file>