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AF" w:rsidRPr="00BB4E23" w:rsidRDefault="005568AF" w:rsidP="005568AF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 w:rsidR="007569CC">
        <w:t>История и методология т</w:t>
      </w:r>
      <w:r>
        <w:t>ранспортно</w:t>
      </w:r>
      <w:r w:rsidR="007569CC">
        <w:t>й науки</w:t>
      </w:r>
      <w:r w:rsidRPr="00BB4E23">
        <w:t>»</w:t>
      </w:r>
    </w:p>
    <w:p w:rsidR="00ED2336" w:rsidRDefault="00ED2336" w:rsidP="00ED2336">
      <w:pPr>
        <w:pStyle w:val="a0"/>
      </w:pPr>
    </w:p>
    <w:p w:rsidR="005568AF" w:rsidRPr="007569CC" w:rsidRDefault="005568AF" w:rsidP="005568AF">
      <w:pPr>
        <w:pStyle w:val="a0"/>
        <w:ind w:left="709"/>
        <w:rPr>
          <w:rFonts w:cs="Times New Roman"/>
          <w:szCs w:val="28"/>
        </w:rPr>
      </w:pPr>
    </w:p>
    <w:p w:rsidR="005568AF" w:rsidRPr="005568AF" w:rsidRDefault="005568AF" w:rsidP="005568AF">
      <w:pPr>
        <w:pStyle w:val="3"/>
        <w:spacing w:after="240"/>
        <w:ind w:left="709" w:hanging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68AF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:rsidR="005568AF" w:rsidRPr="005568AF" w:rsidRDefault="005568AF" w:rsidP="005568AF">
      <w:pPr>
        <w:pStyle w:val="4"/>
        <w:spacing w:after="240"/>
        <w:ind w:left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568A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7E6032" w:rsidRDefault="007E22A3" w:rsidP="005568AF">
      <w:pPr>
        <w:spacing w:after="240"/>
        <w:ind w:left="709"/>
        <w:jc w:val="both"/>
        <w:rPr>
          <w:i/>
          <w:spacing w:val="-4"/>
          <w:sz w:val="28"/>
        </w:rPr>
      </w:pPr>
      <w:r>
        <w:rPr>
          <w:i/>
          <w:sz w:val="28"/>
        </w:rPr>
        <w:t>Выберите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ответ</w:t>
      </w:r>
    </w:p>
    <w:p w:rsidR="007E6032" w:rsidRPr="00970CF4" w:rsidRDefault="00E73DF9" w:rsidP="00686E63">
      <w:pPr>
        <w:pStyle w:val="a5"/>
        <w:numPr>
          <w:ilvl w:val="0"/>
          <w:numId w:val="2"/>
        </w:numPr>
        <w:ind w:left="709" w:firstLine="0"/>
        <w:jc w:val="both"/>
        <w:rPr>
          <w:sz w:val="28"/>
        </w:rPr>
      </w:pPr>
      <w:r>
        <w:rPr>
          <w:sz w:val="28"/>
        </w:rPr>
        <w:t>Научное исследование характеризуется</w:t>
      </w:r>
      <w:r w:rsidR="00223B86" w:rsidRPr="00970CF4">
        <w:rPr>
          <w:sz w:val="28"/>
        </w:rPr>
        <w:t>:</w:t>
      </w:r>
    </w:p>
    <w:p w:rsidR="00970CF4" w:rsidRPr="00970CF4" w:rsidRDefault="007E22A3" w:rsidP="005568AF">
      <w:pPr>
        <w:pStyle w:val="a4"/>
        <w:ind w:left="709"/>
        <w:jc w:val="both"/>
        <w:rPr>
          <w:color w:val="111111"/>
          <w:shd w:val="clear" w:color="auto" w:fill="F7F9FD"/>
        </w:rPr>
      </w:pPr>
      <w:r w:rsidRPr="00970CF4">
        <w:t xml:space="preserve">А) </w:t>
      </w:r>
      <w:proofErr w:type="spellStart"/>
      <w:r w:rsidR="00EE1FEE">
        <w:t>воспроизводимостью</w:t>
      </w:r>
      <w:proofErr w:type="spellEnd"/>
      <w:r w:rsidR="00EE1FEE">
        <w:t>, точностью, доказательностью</w:t>
      </w:r>
    </w:p>
    <w:p w:rsidR="007E6032" w:rsidRPr="00970CF4" w:rsidRDefault="007E22A3" w:rsidP="005568AF">
      <w:pPr>
        <w:pStyle w:val="a4"/>
        <w:ind w:left="709"/>
        <w:jc w:val="both"/>
      </w:pPr>
      <w:r w:rsidRPr="00970CF4">
        <w:t>Б)</w:t>
      </w:r>
      <w:r w:rsidR="00970CF4" w:rsidRPr="00970CF4">
        <w:t xml:space="preserve"> </w:t>
      </w:r>
      <w:r w:rsidR="00EE1FEE">
        <w:t xml:space="preserve">объективностью, </w:t>
      </w:r>
      <w:proofErr w:type="spellStart"/>
      <w:r w:rsidR="00EE1FEE">
        <w:t>воспроизводимостью</w:t>
      </w:r>
      <w:proofErr w:type="spellEnd"/>
      <w:r w:rsidR="00EE1FEE">
        <w:t>, точностью, доказательностью</w:t>
      </w:r>
    </w:p>
    <w:p w:rsidR="00223B86" w:rsidRDefault="00E73DF9" w:rsidP="005568AF">
      <w:pPr>
        <w:pStyle w:val="a4"/>
        <w:ind w:left="709"/>
        <w:jc w:val="both"/>
      </w:pPr>
      <w:r>
        <w:t xml:space="preserve">В) </w:t>
      </w:r>
      <w:r w:rsidR="00EE1FEE">
        <w:t>доказательностью, точностью, концептуальностью</w:t>
      </w:r>
    </w:p>
    <w:p w:rsidR="007E6032" w:rsidRDefault="007E22A3" w:rsidP="005568AF">
      <w:pPr>
        <w:pStyle w:val="a4"/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1442BC">
        <w:rPr>
          <w:spacing w:val="-10"/>
        </w:rPr>
        <w:t>Б</w:t>
      </w:r>
    </w:p>
    <w:p w:rsidR="007E6032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7462C0">
        <w:t>У</w:t>
      </w:r>
      <w:r w:rsidR="00223B86">
        <w:t>К-</w:t>
      </w:r>
      <w:r w:rsidR="007462C0">
        <w:t>1</w:t>
      </w:r>
      <w:r>
        <w:rPr>
          <w:spacing w:val="-8"/>
        </w:rPr>
        <w:t xml:space="preserve"> </w:t>
      </w:r>
      <w:r w:rsidR="00223B86">
        <w:t>(</w:t>
      </w:r>
      <w:r w:rsidR="007462C0">
        <w:t>У</w:t>
      </w:r>
      <w:r w:rsidR="00223B86">
        <w:t>К-</w:t>
      </w:r>
      <w:r w:rsidR="0022709D">
        <w:t>1.4</w:t>
      </w:r>
      <w:r>
        <w:rPr>
          <w:spacing w:val="-4"/>
        </w:rPr>
        <w:t>)</w:t>
      </w:r>
    </w:p>
    <w:p w:rsidR="00ED2336" w:rsidRDefault="00ED2336" w:rsidP="005568AF">
      <w:pPr>
        <w:pStyle w:val="a4"/>
        <w:ind w:left="709"/>
        <w:jc w:val="both"/>
      </w:pPr>
    </w:p>
    <w:p w:rsidR="0014014C" w:rsidRDefault="00EE1FEE" w:rsidP="005568AF">
      <w:pPr>
        <w:pStyle w:val="a5"/>
        <w:numPr>
          <w:ilvl w:val="0"/>
          <w:numId w:val="2"/>
        </w:numPr>
        <w:tabs>
          <w:tab w:val="left" w:pos="1130"/>
        </w:tabs>
        <w:ind w:left="709" w:right="639" w:firstLine="0"/>
        <w:jc w:val="both"/>
        <w:rPr>
          <w:sz w:val="28"/>
        </w:rPr>
      </w:pPr>
      <w:r>
        <w:rPr>
          <w:sz w:val="28"/>
        </w:rPr>
        <w:t>Что такое гипотеза</w:t>
      </w:r>
      <w:r w:rsidR="007E22A3">
        <w:rPr>
          <w:sz w:val="28"/>
        </w:rPr>
        <w:t>:</w:t>
      </w:r>
    </w:p>
    <w:p w:rsidR="007E6032" w:rsidRDefault="0014014C" w:rsidP="005568AF">
      <w:pPr>
        <w:pStyle w:val="a5"/>
        <w:tabs>
          <w:tab w:val="left" w:pos="1130"/>
        </w:tabs>
        <w:ind w:left="709" w:right="639" w:firstLine="0"/>
        <w:jc w:val="both"/>
        <w:rPr>
          <w:sz w:val="28"/>
        </w:rPr>
      </w:pPr>
      <w:r>
        <w:rPr>
          <w:sz w:val="28"/>
        </w:rPr>
        <w:t xml:space="preserve">А) </w:t>
      </w:r>
      <w:r w:rsidR="00EE1FEE">
        <w:rPr>
          <w:sz w:val="28"/>
        </w:rPr>
        <w:t>предположение</w:t>
      </w:r>
    </w:p>
    <w:p w:rsidR="007E6032" w:rsidRDefault="007E22A3" w:rsidP="005568AF">
      <w:pPr>
        <w:pStyle w:val="a4"/>
        <w:ind w:left="709"/>
        <w:jc w:val="both"/>
      </w:pPr>
      <w:r>
        <w:t>Б)</w:t>
      </w:r>
      <w:r>
        <w:rPr>
          <w:spacing w:val="-4"/>
        </w:rPr>
        <w:t xml:space="preserve"> </w:t>
      </w:r>
      <w:r w:rsidR="00EE1FEE">
        <w:rPr>
          <w:spacing w:val="-4"/>
        </w:rPr>
        <w:t>форма знания</w:t>
      </w:r>
    </w:p>
    <w:p w:rsidR="004976CD" w:rsidRDefault="007E22A3" w:rsidP="005568AF">
      <w:pPr>
        <w:pStyle w:val="a4"/>
        <w:ind w:left="709" w:right="1618"/>
        <w:jc w:val="both"/>
      </w:pPr>
      <w:r>
        <w:t>В)</w:t>
      </w:r>
      <w:r>
        <w:rPr>
          <w:spacing w:val="-10"/>
        </w:rPr>
        <w:t xml:space="preserve"> </w:t>
      </w:r>
      <w:r w:rsidR="00EE1FEE">
        <w:rPr>
          <w:spacing w:val="-10"/>
        </w:rPr>
        <w:t>теория</w:t>
      </w:r>
    </w:p>
    <w:p w:rsidR="007E6032" w:rsidRDefault="007E22A3" w:rsidP="005568AF">
      <w:pPr>
        <w:pStyle w:val="a4"/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1442BC">
        <w:rPr>
          <w:spacing w:val="-10"/>
        </w:rPr>
        <w:t>Б</w:t>
      </w:r>
    </w:p>
    <w:p w:rsidR="007E6032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7462C0">
        <w:t>УК-1</w:t>
      </w:r>
      <w:r w:rsidR="007462C0">
        <w:rPr>
          <w:spacing w:val="-8"/>
        </w:rPr>
        <w:t xml:space="preserve"> </w:t>
      </w:r>
      <w:r w:rsidR="007462C0">
        <w:t>(</w:t>
      </w:r>
      <w:r w:rsidR="0022709D">
        <w:t>УК-1.4</w:t>
      </w:r>
      <w:r w:rsidR="007462C0">
        <w:rPr>
          <w:spacing w:val="-4"/>
        </w:rPr>
        <w:t>)</w:t>
      </w:r>
    </w:p>
    <w:p w:rsidR="00ED2336" w:rsidRDefault="00ED2336" w:rsidP="005568AF">
      <w:pPr>
        <w:pStyle w:val="a4"/>
        <w:ind w:left="709"/>
        <w:jc w:val="both"/>
      </w:pPr>
    </w:p>
    <w:p w:rsidR="007E6032" w:rsidRDefault="00EE1FEE" w:rsidP="00686E63">
      <w:pPr>
        <w:pStyle w:val="a5"/>
        <w:numPr>
          <w:ilvl w:val="0"/>
          <w:numId w:val="2"/>
        </w:numPr>
        <w:ind w:left="709" w:firstLine="0"/>
        <w:jc w:val="both"/>
        <w:rPr>
          <w:sz w:val="28"/>
        </w:rPr>
      </w:pPr>
      <w:r>
        <w:rPr>
          <w:spacing w:val="-2"/>
          <w:sz w:val="28"/>
        </w:rPr>
        <w:t>Уровни научного знания</w:t>
      </w:r>
      <w:r w:rsidR="007E22A3">
        <w:rPr>
          <w:spacing w:val="-2"/>
          <w:sz w:val="28"/>
        </w:rPr>
        <w:t>:</w:t>
      </w:r>
    </w:p>
    <w:p w:rsidR="007E6032" w:rsidRDefault="007E22A3" w:rsidP="00686E63">
      <w:pPr>
        <w:pStyle w:val="a4"/>
        <w:ind w:left="709" w:right="135"/>
        <w:jc w:val="both"/>
      </w:pPr>
      <w:r>
        <w:t xml:space="preserve">А) </w:t>
      </w:r>
      <w:proofErr w:type="spellStart"/>
      <w:r w:rsidR="00EE1FEE">
        <w:t>эмперический</w:t>
      </w:r>
      <w:proofErr w:type="spellEnd"/>
      <w:r w:rsidR="00EE1FEE">
        <w:t xml:space="preserve"> и теоретический</w:t>
      </w:r>
    </w:p>
    <w:p w:rsidR="007E6032" w:rsidRDefault="007E22A3" w:rsidP="00686E63">
      <w:pPr>
        <w:pStyle w:val="a4"/>
        <w:ind w:left="709" w:right="138"/>
        <w:jc w:val="both"/>
      </w:pPr>
      <w:r>
        <w:t xml:space="preserve">Б) </w:t>
      </w:r>
      <w:proofErr w:type="spellStart"/>
      <w:r w:rsidR="00EE1FEE">
        <w:t>эмперический</w:t>
      </w:r>
      <w:proofErr w:type="spellEnd"/>
      <w:r w:rsidR="00EE1FEE">
        <w:t xml:space="preserve">, </w:t>
      </w:r>
      <w:proofErr w:type="gramStart"/>
      <w:r w:rsidR="00EE1FEE">
        <w:t>теоретический</w:t>
      </w:r>
      <w:proofErr w:type="gramEnd"/>
      <w:r w:rsidR="00EE1FEE">
        <w:t xml:space="preserve"> и философские предположения</w:t>
      </w:r>
    </w:p>
    <w:p w:rsidR="00EE1FEE" w:rsidRDefault="00415FFE" w:rsidP="005568AF">
      <w:pPr>
        <w:pStyle w:val="a4"/>
        <w:ind w:left="709" w:right="143"/>
        <w:jc w:val="both"/>
      </w:pPr>
      <w:r>
        <w:t xml:space="preserve">В) </w:t>
      </w:r>
      <w:r w:rsidR="00047A70">
        <w:t>философские предпосылки</w:t>
      </w:r>
    </w:p>
    <w:p w:rsidR="00A2491B" w:rsidRDefault="007E22A3" w:rsidP="005568AF">
      <w:pPr>
        <w:pStyle w:val="a4"/>
        <w:ind w:left="709"/>
        <w:jc w:val="both"/>
        <w:rPr>
          <w:spacing w:val="-10"/>
        </w:rPr>
      </w:pPr>
      <w:r>
        <w:t>Правильный</w:t>
      </w:r>
      <w:r>
        <w:rPr>
          <w:spacing w:val="-13"/>
        </w:rPr>
        <w:t xml:space="preserve"> </w:t>
      </w:r>
      <w:r w:rsidRPr="00F368AF">
        <w:t>ответ:</w:t>
      </w:r>
      <w:r w:rsidRPr="00F368AF">
        <w:rPr>
          <w:spacing w:val="-5"/>
        </w:rPr>
        <w:t xml:space="preserve"> </w:t>
      </w:r>
      <w:r w:rsidR="001442BC">
        <w:rPr>
          <w:spacing w:val="-10"/>
        </w:rPr>
        <w:t>Б</w:t>
      </w:r>
    </w:p>
    <w:p w:rsidR="007462C0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7462C0">
        <w:t>УК-1</w:t>
      </w:r>
      <w:r w:rsidR="007462C0">
        <w:rPr>
          <w:spacing w:val="-8"/>
        </w:rPr>
        <w:t xml:space="preserve"> </w:t>
      </w:r>
      <w:r w:rsidR="007462C0">
        <w:t>(</w:t>
      </w:r>
      <w:r w:rsidR="0022709D">
        <w:t>УК-1.4</w:t>
      </w:r>
      <w:r w:rsidR="007462C0">
        <w:rPr>
          <w:spacing w:val="-4"/>
        </w:rPr>
        <w:t>)</w:t>
      </w:r>
    </w:p>
    <w:p w:rsidR="00ED2336" w:rsidRDefault="00ED2336" w:rsidP="005568AF">
      <w:pPr>
        <w:pStyle w:val="a4"/>
        <w:ind w:left="709"/>
        <w:jc w:val="both"/>
        <w:rPr>
          <w:spacing w:val="-4"/>
        </w:rPr>
      </w:pPr>
    </w:p>
    <w:p w:rsidR="007E6032" w:rsidRPr="00390CA2" w:rsidRDefault="00E951D4" w:rsidP="005568AF">
      <w:pPr>
        <w:pStyle w:val="a4"/>
        <w:ind w:left="709"/>
        <w:jc w:val="both"/>
      </w:pPr>
      <w:r>
        <w:rPr>
          <w:spacing w:val="-4"/>
        </w:rPr>
        <w:t xml:space="preserve">4. </w:t>
      </w:r>
      <w:r w:rsidR="00047A70">
        <w:t>Что такое научный метод в исследованиях</w:t>
      </w:r>
      <w:r w:rsidR="00390CA2" w:rsidRPr="00390CA2">
        <w:t>:</w:t>
      </w:r>
    </w:p>
    <w:p w:rsidR="007E6032" w:rsidRPr="00390CA2" w:rsidRDefault="007E22A3" w:rsidP="005568AF">
      <w:pPr>
        <w:pStyle w:val="a4"/>
        <w:ind w:left="709"/>
        <w:jc w:val="both"/>
      </w:pPr>
      <w:r>
        <w:t>А)</w:t>
      </w:r>
      <w:r>
        <w:rPr>
          <w:spacing w:val="-7"/>
        </w:rPr>
        <w:t xml:space="preserve"> </w:t>
      </w:r>
      <w:r w:rsidR="00047A70">
        <w:rPr>
          <w:spacing w:val="-7"/>
        </w:rPr>
        <w:t>упорядоченный метод познания, исследования</w:t>
      </w:r>
    </w:p>
    <w:p w:rsidR="00390CA2" w:rsidRDefault="007E22A3" w:rsidP="005568AF">
      <w:pPr>
        <w:pStyle w:val="a4"/>
        <w:ind w:left="709" w:right="612"/>
        <w:jc w:val="both"/>
        <w:rPr>
          <w:spacing w:val="-6"/>
        </w:rPr>
      </w:pPr>
      <w:r>
        <w:t>Б)</w:t>
      </w:r>
      <w:r>
        <w:rPr>
          <w:spacing w:val="-6"/>
        </w:rPr>
        <w:t xml:space="preserve"> </w:t>
      </w:r>
      <w:r w:rsidR="00047A70">
        <w:rPr>
          <w:spacing w:val="-6"/>
        </w:rPr>
        <w:t>система операций, процедур приемов</w:t>
      </w:r>
    </w:p>
    <w:p w:rsidR="007E6032" w:rsidRDefault="007E22A3" w:rsidP="00686E63">
      <w:pPr>
        <w:pStyle w:val="a4"/>
        <w:ind w:left="709" w:right="612"/>
        <w:jc w:val="both"/>
      </w:pPr>
      <w:r>
        <w:t>В)</w:t>
      </w:r>
      <w:r w:rsidR="00390CA2">
        <w:t xml:space="preserve"> </w:t>
      </w:r>
      <w:r w:rsidR="00047A70">
        <w:t>приближающиеся исследования к истине</w:t>
      </w:r>
    </w:p>
    <w:p w:rsidR="007E6032" w:rsidRDefault="007E22A3" w:rsidP="005568AF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AC1F95">
        <w:rPr>
          <w:spacing w:val="-10"/>
        </w:rPr>
        <w:t>А</w:t>
      </w:r>
    </w:p>
    <w:p w:rsidR="007E6032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УК-1.4</w:t>
      </w:r>
      <w:r w:rsidR="00E951D4">
        <w:rPr>
          <w:spacing w:val="-4"/>
        </w:rPr>
        <w:t>)</w:t>
      </w:r>
    </w:p>
    <w:p w:rsidR="00ED2336" w:rsidRDefault="00ED2336" w:rsidP="005568AF">
      <w:pPr>
        <w:pStyle w:val="a4"/>
        <w:ind w:left="709"/>
        <w:jc w:val="both"/>
        <w:rPr>
          <w:spacing w:val="-4"/>
        </w:rPr>
      </w:pPr>
    </w:p>
    <w:p w:rsidR="00280473" w:rsidRPr="00E7361D" w:rsidRDefault="00047A70" w:rsidP="00135581">
      <w:pPr>
        <w:pStyle w:val="a5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Что такое эксперимент</w:t>
      </w:r>
      <w:r w:rsidR="00280473" w:rsidRPr="00E7361D">
        <w:rPr>
          <w:sz w:val="28"/>
        </w:rPr>
        <w:t>:</w:t>
      </w:r>
    </w:p>
    <w:p w:rsidR="00280473" w:rsidRPr="00E7361D" w:rsidRDefault="00280473" w:rsidP="005568AF">
      <w:pPr>
        <w:pStyle w:val="a4"/>
        <w:ind w:left="709"/>
        <w:jc w:val="both"/>
      </w:pPr>
      <w:r w:rsidRPr="00E7361D">
        <w:t xml:space="preserve">А) </w:t>
      </w:r>
      <w:r w:rsidR="00047A70">
        <w:t>метод познания или единичный поставленный опыт</w:t>
      </w:r>
    </w:p>
    <w:p w:rsidR="00E7361D" w:rsidRPr="00E7361D" w:rsidRDefault="00280473" w:rsidP="005568AF">
      <w:pPr>
        <w:pStyle w:val="a4"/>
        <w:ind w:left="709"/>
        <w:jc w:val="both"/>
      </w:pPr>
      <w:r w:rsidRPr="00E7361D">
        <w:t xml:space="preserve">Б) </w:t>
      </w:r>
      <w:r w:rsidR="00047A70">
        <w:t>экспериментальные исследования</w:t>
      </w:r>
    </w:p>
    <w:p w:rsidR="00280473" w:rsidRPr="00E7361D" w:rsidRDefault="00280473" w:rsidP="005568AF">
      <w:pPr>
        <w:pStyle w:val="a4"/>
        <w:ind w:left="709" w:right="612"/>
        <w:jc w:val="both"/>
      </w:pPr>
      <w:r w:rsidRPr="00E7361D">
        <w:t xml:space="preserve">В) </w:t>
      </w:r>
      <w:r w:rsidR="00047A70">
        <w:t>формулирование гипотезы</w:t>
      </w:r>
    </w:p>
    <w:p w:rsidR="00280473" w:rsidRDefault="00280473" w:rsidP="005568AF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152A73">
        <w:rPr>
          <w:spacing w:val="-10"/>
        </w:rPr>
        <w:t>А</w:t>
      </w:r>
    </w:p>
    <w:p w:rsidR="007D0948" w:rsidRDefault="00280473" w:rsidP="00135581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УК-1.4</w:t>
      </w:r>
      <w:r w:rsidR="00E951D4">
        <w:rPr>
          <w:spacing w:val="-4"/>
        </w:rPr>
        <w:t>)</w:t>
      </w:r>
    </w:p>
    <w:p w:rsidR="007D0948" w:rsidRDefault="007D0948" w:rsidP="005568AF">
      <w:pPr>
        <w:ind w:left="709"/>
        <w:jc w:val="both"/>
        <w:rPr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C70FC0" w:rsidRPr="00C70FC0" w:rsidRDefault="00C70FC0" w:rsidP="00C70FC0">
      <w:pPr>
        <w:pStyle w:val="4"/>
        <w:ind w:left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70FC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Задания закрытого типа на установление соответствия</w:t>
      </w:r>
    </w:p>
    <w:p w:rsidR="007D0948" w:rsidRPr="007D0948" w:rsidRDefault="007D0948" w:rsidP="005568AF">
      <w:pPr>
        <w:ind w:left="709" w:right="612"/>
        <w:jc w:val="both"/>
        <w:rPr>
          <w:sz w:val="28"/>
        </w:rPr>
      </w:pPr>
    </w:p>
    <w:p w:rsidR="007E6032" w:rsidRDefault="007E22A3" w:rsidP="005568AF">
      <w:pPr>
        <w:ind w:left="709" w:right="612"/>
        <w:jc w:val="both"/>
        <w:rPr>
          <w:i/>
          <w:sz w:val="28"/>
        </w:rPr>
      </w:pPr>
      <w:r>
        <w:rPr>
          <w:i/>
          <w:sz w:val="28"/>
        </w:rPr>
        <w:t xml:space="preserve">Установите </w:t>
      </w:r>
      <w:r w:rsidR="007D0948">
        <w:rPr>
          <w:i/>
          <w:sz w:val="28"/>
        </w:rPr>
        <w:t xml:space="preserve">правильное </w:t>
      </w:r>
      <w:r>
        <w:rPr>
          <w:i/>
          <w:sz w:val="28"/>
        </w:rPr>
        <w:t>соответствие</w:t>
      </w:r>
      <w:r w:rsidR="007D0948">
        <w:rPr>
          <w:i/>
          <w:sz w:val="28"/>
        </w:rPr>
        <w:t>.</w:t>
      </w:r>
    </w:p>
    <w:p w:rsidR="007D0948" w:rsidRDefault="007D0948" w:rsidP="005568AF">
      <w:pPr>
        <w:ind w:left="709" w:right="612"/>
        <w:jc w:val="both"/>
        <w:rPr>
          <w:i/>
          <w:iCs/>
          <w:sz w:val="28"/>
          <w:szCs w:val="28"/>
        </w:rPr>
      </w:pPr>
      <w:r w:rsidRPr="007D0948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i/>
          <w:iCs/>
          <w:sz w:val="28"/>
          <w:szCs w:val="28"/>
        </w:rPr>
        <w:t>.</w:t>
      </w:r>
    </w:p>
    <w:p w:rsidR="00C70FC0" w:rsidRPr="007D0948" w:rsidRDefault="00C70FC0" w:rsidP="005568AF">
      <w:pPr>
        <w:ind w:left="709" w:right="612"/>
        <w:jc w:val="both"/>
        <w:rPr>
          <w:i/>
          <w:sz w:val="28"/>
          <w:szCs w:val="28"/>
        </w:rPr>
      </w:pPr>
    </w:p>
    <w:p w:rsidR="007E6032" w:rsidRPr="00C70FC0" w:rsidRDefault="007E22A3" w:rsidP="00C70FC0">
      <w:pPr>
        <w:pStyle w:val="a5"/>
        <w:numPr>
          <w:ilvl w:val="0"/>
          <w:numId w:val="10"/>
        </w:numPr>
        <w:ind w:left="709" w:firstLine="0"/>
        <w:jc w:val="both"/>
        <w:rPr>
          <w:sz w:val="28"/>
        </w:rPr>
      </w:pPr>
      <w:r w:rsidRPr="00C70FC0">
        <w:rPr>
          <w:sz w:val="28"/>
        </w:rPr>
        <w:t>Установите</w:t>
      </w:r>
      <w:r w:rsidRPr="00C70FC0">
        <w:rPr>
          <w:spacing w:val="-10"/>
          <w:sz w:val="28"/>
        </w:rPr>
        <w:t xml:space="preserve"> </w:t>
      </w:r>
      <w:r w:rsidRPr="00C70FC0">
        <w:rPr>
          <w:sz w:val="28"/>
        </w:rPr>
        <w:t>соответствие</w:t>
      </w:r>
      <w:r w:rsidRPr="00C70FC0">
        <w:rPr>
          <w:spacing w:val="-8"/>
          <w:sz w:val="28"/>
        </w:rPr>
        <w:t xml:space="preserve"> </w:t>
      </w:r>
      <w:r w:rsidRPr="00C70FC0">
        <w:rPr>
          <w:sz w:val="28"/>
        </w:rPr>
        <w:t>приведенных</w:t>
      </w:r>
      <w:r w:rsidRPr="00C70FC0">
        <w:rPr>
          <w:spacing w:val="-6"/>
          <w:sz w:val="28"/>
        </w:rPr>
        <w:t xml:space="preserve"> </w:t>
      </w:r>
      <w:r w:rsidRPr="00C70FC0">
        <w:rPr>
          <w:sz w:val="28"/>
        </w:rPr>
        <w:t>определений</w:t>
      </w:r>
      <w:r w:rsidRPr="00C70FC0">
        <w:rPr>
          <w:spacing w:val="-11"/>
          <w:sz w:val="28"/>
        </w:rPr>
        <w:t xml:space="preserve"> </w:t>
      </w:r>
      <w:proofErr w:type="spellStart"/>
      <w:r w:rsidR="001778AF" w:rsidRPr="00C70FC0">
        <w:rPr>
          <w:spacing w:val="-11"/>
          <w:sz w:val="28"/>
        </w:rPr>
        <w:t>общелогических</w:t>
      </w:r>
      <w:proofErr w:type="spellEnd"/>
      <w:r w:rsidR="001778AF" w:rsidRPr="00C70FC0">
        <w:rPr>
          <w:spacing w:val="-11"/>
          <w:sz w:val="28"/>
        </w:rPr>
        <w:t xml:space="preserve"> методов </w:t>
      </w:r>
      <w:r w:rsidRPr="00C70FC0">
        <w:rPr>
          <w:sz w:val="28"/>
        </w:rPr>
        <w:t>их</w:t>
      </w:r>
      <w:r w:rsidRPr="00C70FC0">
        <w:rPr>
          <w:spacing w:val="-10"/>
          <w:sz w:val="28"/>
        </w:rPr>
        <w:t xml:space="preserve"> </w:t>
      </w:r>
      <w:r w:rsidRPr="00C70FC0">
        <w:rPr>
          <w:spacing w:val="-2"/>
          <w:sz w:val="28"/>
        </w:rPr>
        <w:t>названиям:</w:t>
      </w:r>
    </w:p>
    <w:tbl>
      <w:tblPr>
        <w:tblStyle w:val="a8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340"/>
        <w:gridCol w:w="1221"/>
        <w:gridCol w:w="2982"/>
      </w:tblGrid>
      <w:tr w:rsidR="00C70FC0" w:rsidRPr="007D0948" w:rsidTr="000974F1">
        <w:trPr>
          <w:jc w:val="center"/>
        </w:trPr>
        <w:tc>
          <w:tcPr>
            <w:tcW w:w="993" w:type="dxa"/>
          </w:tcPr>
          <w:p w:rsidR="00C70FC0" w:rsidRPr="007D0948" w:rsidRDefault="00C70FC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C70FC0" w:rsidRPr="007D0948" w:rsidRDefault="00C70FC0" w:rsidP="00C70FC0">
            <w:pPr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899" w:type="dxa"/>
          </w:tcPr>
          <w:p w:rsidR="00C70FC0" w:rsidRPr="007D0948" w:rsidRDefault="00C70FC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C70FC0" w:rsidRDefault="00C70FC0" w:rsidP="00C70FC0">
            <w:pPr>
              <w:ind w:lef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7D0948" w:rsidRPr="007D0948" w:rsidTr="000974F1">
        <w:trPr>
          <w:jc w:val="center"/>
        </w:trPr>
        <w:tc>
          <w:tcPr>
            <w:tcW w:w="993" w:type="dxa"/>
          </w:tcPr>
          <w:p w:rsidR="007D0948" w:rsidRPr="007D0948" w:rsidRDefault="007D0948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7D0948" w:rsidRPr="007D0948" w:rsidRDefault="008E3DE6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 xml:space="preserve">Мысленное отвлечение от ряда признаков (свойств) объекта при одновременном выделении других признаков (свойств), представляющих интерес для решения конкретной задачи </w:t>
            </w:r>
          </w:p>
        </w:tc>
        <w:tc>
          <w:tcPr>
            <w:tcW w:w="899" w:type="dxa"/>
          </w:tcPr>
          <w:p w:rsidR="007D0948" w:rsidRPr="007D0948" w:rsidRDefault="007D0948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А)</w:t>
            </w:r>
          </w:p>
        </w:tc>
        <w:tc>
          <w:tcPr>
            <w:tcW w:w="2982" w:type="dxa"/>
          </w:tcPr>
          <w:p w:rsidR="007D0948" w:rsidRPr="007D0948" w:rsidRDefault="008E3DE6" w:rsidP="00C70FC0">
            <w:pPr>
              <w:ind w:lef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Дедукция</w:t>
            </w:r>
          </w:p>
        </w:tc>
      </w:tr>
      <w:tr w:rsidR="007D0948" w:rsidRPr="007D0948" w:rsidTr="000974F1">
        <w:trPr>
          <w:jc w:val="center"/>
        </w:trPr>
        <w:tc>
          <w:tcPr>
            <w:tcW w:w="993" w:type="dxa"/>
          </w:tcPr>
          <w:p w:rsidR="007D0948" w:rsidRPr="007D0948" w:rsidRDefault="007D0948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7D0948" w:rsidRPr="007D0948" w:rsidRDefault="008E3DE6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Установление общих признаков и свой</w:t>
            </w:r>
            <w:proofErr w:type="gramStart"/>
            <w:r w:rsidRPr="007D0948">
              <w:rPr>
                <w:sz w:val="28"/>
                <w:szCs w:val="28"/>
              </w:rPr>
              <w:t>ств гр</w:t>
            </w:r>
            <w:proofErr w:type="gramEnd"/>
            <w:r w:rsidRPr="007D0948">
              <w:rPr>
                <w:sz w:val="28"/>
                <w:szCs w:val="28"/>
              </w:rPr>
              <w:t>уппы объектов</w:t>
            </w:r>
          </w:p>
        </w:tc>
        <w:tc>
          <w:tcPr>
            <w:tcW w:w="899" w:type="dxa"/>
          </w:tcPr>
          <w:p w:rsidR="007D0948" w:rsidRPr="007D0948" w:rsidRDefault="007D0948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Б)</w:t>
            </w:r>
          </w:p>
        </w:tc>
        <w:tc>
          <w:tcPr>
            <w:tcW w:w="2982" w:type="dxa"/>
          </w:tcPr>
          <w:p w:rsidR="007D0948" w:rsidRPr="007D0948" w:rsidRDefault="008E3DE6" w:rsidP="00C70FC0">
            <w:pPr>
              <w:ind w:lef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Индукция</w:t>
            </w:r>
          </w:p>
        </w:tc>
      </w:tr>
      <w:tr w:rsidR="007D0948" w:rsidRPr="007D0948" w:rsidTr="000974F1">
        <w:trPr>
          <w:trHeight w:val="716"/>
          <w:jc w:val="center"/>
        </w:trPr>
        <w:tc>
          <w:tcPr>
            <w:tcW w:w="993" w:type="dxa"/>
          </w:tcPr>
          <w:p w:rsidR="007D0948" w:rsidRPr="007D0948" w:rsidRDefault="007D0948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8E3DE6" w:rsidRPr="007D0948" w:rsidRDefault="008E3DE6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Выработка общего вывода на основе частных посылок</w:t>
            </w:r>
          </w:p>
        </w:tc>
        <w:tc>
          <w:tcPr>
            <w:tcW w:w="899" w:type="dxa"/>
          </w:tcPr>
          <w:p w:rsidR="007D0948" w:rsidRPr="007D0948" w:rsidRDefault="007D0948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В)</w:t>
            </w:r>
          </w:p>
        </w:tc>
        <w:tc>
          <w:tcPr>
            <w:tcW w:w="2982" w:type="dxa"/>
          </w:tcPr>
          <w:p w:rsidR="007D0948" w:rsidRPr="007D0948" w:rsidRDefault="008E3DE6" w:rsidP="00C70FC0">
            <w:pPr>
              <w:ind w:lef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</w:tc>
      </w:tr>
      <w:tr w:rsidR="008E3DE6" w:rsidRPr="007D0948" w:rsidTr="000974F1">
        <w:trPr>
          <w:jc w:val="center"/>
        </w:trPr>
        <w:tc>
          <w:tcPr>
            <w:tcW w:w="993" w:type="dxa"/>
          </w:tcPr>
          <w:p w:rsidR="008E3DE6" w:rsidRPr="007D0948" w:rsidRDefault="008E3DE6" w:rsidP="005568AF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340" w:type="dxa"/>
          </w:tcPr>
          <w:p w:rsidR="008E3DE6" w:rsidRPr="007D0948" w:rsidRDefault="008E3DE6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7D0948">
              <w:rPr>
                <w:sz w:val="28"/>
                <w:szCs w:val="28"/>
              </w:rPr>
              <w:t>Выведение заключений частного характера на основе общих посылок</w:t>
            </w:r>
          </w:p>
        </w:tc>
        <w:tc>
          <w:tcPr>
            <w:tcW w:w="899" w:type="dxa"/>
          </w:tcPr>
          <w:p w:rsidR="008E3DE6" w:rsidRPr="007D0948" w:rsidRDefault="008E3DE6" w:rsidP="005568AF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2982" w:type="dxa"/>
          </w:tcPr>
          <w:p w:rsidR="008E3DE6" w:rsidRPr="007D0948" w:rsidRDefault="008E3DE6" w:rsidP="00C70FC0">
            <w:pPr>
              <w:ind w:lef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Абстрагирование</w:t>
            </w:r>
          </w:p>
        </w:tc>
      </w:tr>
    </w:tbl>
    <w:p w:rsidR="000974F1" w:rsidRDefault="007E22A3" w:rsidP="005568AF">
      <w:pPr>
        <w:pStyle w:val="a4"/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86"/>
        <w:gridCol w:w="2288"/>
        <w:gridCol w:w="2286"/>
        <w:gridCol w:w="2290"/>
      </w:tblGrid>
      <w:tr w:rsidR="000974F1" w:rsidTr="000974F1">
        <w:tc>
          <w:tcPr>
            <w:tcW w:w="2464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465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465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465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0974F1" w:rsidTr="000974F1">
        <w:tc>
          <w:tcPr>
            <w:tcW w:w="2464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Г</w:t>
            </w:r>
          </w:p>
        </w:tc>
        <w:tc>
          <w:tcPr>
            <w:tcW w:w="2465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В</w:t>
            </w:r>
          </w:p>
        </w:tc>
        <w:tc>
          <w:tcPr>
            <w:tcW w:w="2465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Б</w:t>
            </w:r>
          </w:p>
        </w:tc>
        <w:tc>
          <w:tcPr>
            <w:tcW w:w="2465" w:type="dxa"/>
            <w:vAlign w:val="center"/>
          </w:tcPr>
          <w:p w:rsidR="000974F1" w:rsidRDefault="000974F1" w:rsidP="000974F1">
            <w:pPr>
              <w:pStyle w:val="a4"/>
              <w:ind w:left="0"/>
              <w:jc w:val="center"/>
            </w:pPr>
            <w:r>
              <w:t>А</w:t>
            </w:r>
          </w:p>
        </w:tc>
      </w:tr>
    </w:tbl>
    <w:p w:rsidR="007E6032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УК-1.4</w:t>
      </w:r>
      <w:r w:rsidR="00E951D4">
        <w:rPr>
          <w:spacing w:val="-4"/>
        </w:rPr>
        <w:t>)</w:t>
      </w:r>
    </w:p>
    <w:p w:rsidR="007D0948" w:rsidRDefault="007D0948" w:rsidP="005568AF">
      <w:pPr>
        <w:pStyle w:val="a4"/>
        <w:ind w:left="709"/>
        <w:jc w:val="both"/>
        <w:rPr>
          <w:spacing w:val="-4"/>
        </w:rPr>
      </w:pPr>
    </w:p>
    <w:p w:rsidR="006D3D13" w:rsidRPr="002C7FCE" w:rsidRDefault="006D3D13" w:rsidP="00C70FC0">
      <w:pPr>
        <w:pStyle w:val="a4"/>
        <w:numPr>
          <w:ilvl w:val="0"/>
          <w:numId w:val="10"/>
        </w:numPr>
        <w:ind w:left="709" w:hanging="1"/>
        <w:jc w:val="both"/>
        <w:rPr>
          <w:spacing w:val="-4"/>
        </w:rPr>
      </w:pPr>
      <w:r>
        <w:t>Установите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приведенных</w:t>
      </w:r>
      <w:r>
        <w:rPr>
          <w:spacing w:val="-6"/>
        </w:rPr>
        <w:t xml:space="preserve"> </w:t>
      </w:r>
      <w:r>
        <w:t>определений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названиям:</w:t>
      </w:r>
    </w:p>
    <w:tbl>
      <w:tblPr>
        <w:tblStyle w:val="a8"/>
        <w:tblW w:w="986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"/>
        <w:gridCol w:w="4575"/>
        <w:gridCol w:w="1245"/>
        <w:gridCol w:w="2997"/>
      </w:tblGrid>
      <w:tr w:rsidR="00C70FC0" w:rsidRPr="002C7FCE" w:rsidTr="000974F1">
        <w:trPr>
          <w:jc w:val="center"/>
        </w:trPr>
        <w:tc>
          <w:tcPr>
            <w:tcW w:w="1051" w:type="dxa"/>
          </w:tcPr>
          <w:p w:rsidR="00C70FC0" w:rsidRPr="002C7FCE" w:rsidRDefault="00C70FC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C70FC0" w:rsidRPr="002C7FCE" w:rsidRDefault="00C70FC0" w:rsidP="00C70FC0">
            <w:pPr>
              <w:ind w:left="146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1245" w:type="dxa"/>
          </w:tcPr>
          <w:p w:rsidR="00C70FC0" w:rsidRPr="002C7FCE" w:rsidRDefault="00C70FC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C70FC0" w:rsidRPr="002C7FCE" w:rsidRDefault="00C70FC0" w:rsidP="00C70FC0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2C7FCE" w:rsidRPr="002C7FCE" w:rsidTr="000974F1">
        <w:trPr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1)</w:t>
            </w:r>
          </w:p>
        </w:tc>
        <w:tc>
          <w:tcPr>
            <w:tcW w:w="4575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  <w:shd w:val="clear" w:color="auto" w:fill="FFFFFF"/>
              </w:rPr>
              <w:t>Сбор и обработка статистических данных об однородных объектах</w:t>
            </w:r>
          </w:p>
        </w:tc>
        <w:tc>
          <w:tcPr>
            <w:tcW w:w="1245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А)</w:t>
            </w:r>
          </w:p>
        </w:tc>
        <w:tc>
          <w:tcPr>
            <w:tcW w:w="2997" w:type="dxa"/>
          </w:tcPr>
          <w:p w:rsidR="002C7FCE" w:rsidRPr="002C7FCE" w:rsidRDefault="00C70FC0" w:rsidP="00C70FC0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2C7FCE" w:rsidRPr="002C7FCE">
              <w:rPr>
                <w:sz w:val="28"/>
                <w:szCs w:val="28"/>
              </w:rPr>
              <w:t>ксплуатационные наблюдения</w:t>
            </w:r>
          </w:p>
        </w:tc>
      </w:tr>
      <w:tr w:rsidR="002C7FCE" w:rsidRPr="002C7FCE" w:rsidTr="000974F1">
        <w:trPr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2)</w:t>
            </w:r>
          </w:p>
        </w:tc>
        <w:tc>
          <w:tcPr>
            <w:tcW w:w="4575" w:type="dxa"/>
          </w:tcPr>
          <w:p w:rsidR="002C7FCE" w:rsidRPr="002C7FCE" w:rsidRDefault="002C7FCE" w:rsidP="00683A80">
            <w:pPr>
              <w:pStyle w:val="TableParagraph"/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 xml:space="preserve">Форма сбора данных по показателям эксплуатации или рабочего </w:t>
            </w:r>
          </w:p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функционирования объектов</w:t>
            </w:r>
          </w:p>
        </w:tc>
        <w:tc>
          <w:tcPr>
            <w:tcW w:w="1245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Б)</w:t>
            </w:r>
          </w:p>
        </w:tc>
        <w:tc>
          <w:tcPr>
            <w:tcW w:w="2997" w:type="dxa"/>
          </w:tcPr>
          <w:p w:rsidR="002C7FCE" w:rsidRPr="002C7FCE" w:rsidRDefault="00C70FC0" w:rsidP="00C70FC0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FCE" w:rsidRPr="002C7FCE">
              <w:rPr>
                <w:sz w:val="28"/>
                <w:szCs w:val="28"/>
              </w:rPr>
              <w:t>еоретический</w:t>
            </w:r>
            <w:r w:rsidR="002C7FCE" w:rsidRPr="002C7FCE">
              <w:rPr>
                <w:spacing w:val="-3"/>
                <w:sz w:val="28"/>
                <w:szCs w:val="28"/>
              </w:rPr>
              <w:t xml:space="preserve"> уровень научного исследования</w:t>
            </w:r>
          </w:p>
        </w:tc>
      </w:tr>
      <w:tr w:rsidR="002C7FCE" w:rsidRPr="002C7FCE" w:rsidTr="000974F1">
        <w:trPr>
          <w:trHeight w:val="716"/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3)</w:t>
            </w:r>
          </w:p>
        </w:tc>
        <w:tc>
          <w:tcPr>
            <w:tcW w:w="4575" w:type="dxa"/>
          </w:tcPr>
          <w:p w:rsidR="002C7FCE" w:rsidRPr="002C7FCE" w:rsidRDefault="002C7FCE" w:rsidP="00683A80">
            <w:pPr>
              <w:pStyle w:val="TableParagraph"/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Научное исследование, когда устанавливаются новые факты науки и на основе их формулируются эмпирические зависимости</w:t>
            </w:r>
          </w:p>
        </w:tc>
        <w:tc>
          <w:tcPr>
            <w:tcW w:w="1245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В)</w:t>
            </w:r>
          </w:p>
        </w:tc>
        <w:tc>
          <w:tcPr>
            <w:tcW w:w="2997" w:type="dxa"/>
          </w:tcPr>
          <w:p w:rsidR="002C7FCE" w:rsidRPr="002C7FCE" w:rsidRDefault="00C70FC0" w:rsidP="00C70FC0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C7FCE" w:rsidRPr="002C7FCE">
              <w:rPr>
                <w:sz w:val="28"/>
                <w:szCs w:val="28"/>
              </w:rPr>
              <w:t>татическое исследование</w:t>
            </w:r>
          </w:p>
        </w:tc>
      </w:tr>
      <w:tr w:rsidR="002C7FCE" w:rsidRPr="002C7FCE" w:rsidTr="000974F1">
        <w:trPr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4)</w:t>
            </w:r>
          </w:p>
        </w:tc>
        <w:tc>
          <w:tcPr>
            <w:tcW w:w="4575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Выдвижение и формулировка общих закономерностей</w:t>
            </w:r>
          </w:p>
        </w:tc>
        <w:tc>
          <w:tcPr>
            <w:tcW w:w="1245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Г)</w:t>
            </w:r>
          </w:p>
        </w:tc>
        <w:tc>
          <w:tcPr>
            <w:tcW w:w="2997" w:type="dxa"/>
          </w:tcPr>
          <w:p w:rsidR="002C7FCE" w:rsidRPr="002C7FCE" w:rsidRDefault="00C70FC0" w:rsidP="00C70FC0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Э</w:t>
            </w:r>
            <w:r w:rsidR="002C7FCE" w:rsidRPr="002C7FCE">
              <w:rPr>
                <w:spacing w:val="-3"/>
                <w:sz w:val="28"/>
                <w:szCs w:val="28"/>
              </w:rPr>
              <w:t>мпирический уровень научного исследования</w:t>
            </w:r>
          </w:p>
        </w:tc>
      </w:tr>
    </w:tbl>
    <w:p w:rsidR="000974F1" w:rsidRDefault="00362D20" w:rsidP="005568AF">
      <w:pPr>
        <w:pStyle w:val="a4"/>
        <w:ind w:left="709"/>
        <w:jc w:val="both"/>
      </w:pPr>
      <w:r>
        <w:lastRenderedPageBreak/>
        <w:t>Правильный</w:t>
      </w:r>
      <w:r>
        <w:rPr>
          <w:spacing w:val="-9"/>
        </w:rPr>
        <w:t xml:space="preserve"> </w:t>
      </w:r>
      <w:r>
        <w:t>ответ: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88"/>
        <w:gridCol w:w="2290"/>
        <w:gridCol w:w="2286"/>
        <w:gridCol w:w="2286"/>
      </w:tblGrid>
      <w:tr w:rsidR="000974F1" w:rsidTr="008F42E3">
        <w:tc>
          <w:tcPr>
            <w:tcW w:w="2464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0974F1" w:rsidTr="008F42E3">
        <w:tc>
          <w:tcPr>
            <w:tcW w:w="2464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В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А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Г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Б</w:t>
            </w:r>
          </w:p>
        </w:tc>
      </w:tr>
    </w:tbl>
    <w:p w:rsidR="00362D20" w:rsidRDefault="00362D20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УК-1.4</w:t>
      </w:r>
      <w:r w:rsidR="00E951D4">
        <w:rPr>
          <w:spacing w:val="-4"/>
        </w:rPr>
        <w:t>)</w:t>
      </w:r>
    </w:p>
    <w:p w:rsidR="000974F1" w:rsidRDefault="000974F1" w:rsidP="005568AF">
      <w:pPr>
        <w:pStyle w:val="a4"/>
        <w:ind w:left="709"/>
        <w:jc w:val="both"/>
        <w:rPr>
          <w:spacing w:val="-4"/>
        </w:rPr>
      </w:pPr>
    </w:p>
    <w:p w:rsidR="002B35B9" w:rsidRPr="002C7FCE" w:rsidRDefault="002B35B9" w:rsidP="00C70FC0">
      <w:pPr>
        <w:pStyle w:val="a4"/>
        <w:numPr>
          <w:ilvl w:val="0"/>
          <w:numId w:val="10"/>
        </w:numPr>
        <w:ind w:left="709" w:firstLine="0"/>
        <w:jc w:val="both"/>
        <w:rPr>
          <w:spacing w:val="-4"/>
        </w:rPr>
      </w:pPr>
      <w:r>
        <w:t>Установите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приведенных</w:t>
      </w:r>
      <w:r>
        <w:rPr>
          <w:spacing w:val="-6"/>
        </w:rPr>
        <w:t xml:space="preserve"> </w:t>
      </w:r>
      <w:r>
        <w:t>определений</w:t>
      </w:r>
      <w:r>
        <w:rPr>
          <w:spacing w:val="-11"/>
        </w:rPr>
        <w:t xml:space="preserve"> </w:t>
      </w:r>
      <w:r w:rsidR="00A25575">
        <w:rPr>
          <w:spacing w:val="-11"/>
        </w:rPr>
        <w:t xml:space="preserve">основных функций теории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названиям:</w:t>
      </w:r>
    </w:p>
    <w:tbl>
      <w:tblPr>
        <w:tblStyle w:val="a8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"/>
        <w:gridCol w:w="4340"/>
        <w:gridCol w:w="1221"/>
        <w:gridCol w:w="2982"/>
      </w:tblGrid>
      <w:tr w:rsidR="00C70FC0" w:rsidRPr="002C7FCE" w:rsidTr="000974F1">
        <w:trPr>
          <w:jc w:val="center"/>
        </w:trPr>
        <w:tc>
          <w:tcPr>
            <w:tcW w:w="1051" w:type="dxa"/>
          </w:tcPr>
          <w:p w:rsidR="00C70FC0" w:rsidRPr="002C7FCE" w:rsidRDefault="00C70FC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C70FC0" w:rsidRPr="002C7FCE" w:rsidRDefault="00C70FC0" w:rsidP="00C70FC0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функции</w:t>
            </w:r>
          </w:p>
        </w:tc>
        <w:tc>
          <w:tcPr>
            <w:tcW w:w="1221" w:type="dxa"/>
          </w:tcPr>
          <w:p w:rsidR="00C70FC0" w:rsidRPr="002C7FCE" w:rsidRDefault="00C70FC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C70FC0" w:rsidRPr="002C7FCE" w:rsidRDefault="00C70FC0" w:rsidP="00C70FC0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2C7FCE" w:rsidRPr="002C7FCE" w:rsidTr="000974F1">
        <w:trPr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2C7FCE" w:rsidRPr="002C7FCE" w:rsidRDefault="002C7FCE" w:rsidP="00683A80">
            <w:pPr>
              <w:ind w:left="112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Объединение отдельных знаний в единую, целостную систему</w:t>
            </w:r>
          </w:p>
        </w:tc>
        <w:tc>
          <w:tcPr>
            <w:tcW w:w="1221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А)</w:t>
            </w:r>
          </w:p>
        </w:tc>
        <w:tc>
          <w:tcPr>
            <w:tcW w:w="2982" w:type="dxa"/>
          </w:tcPr>
          <w:p w:rsidR="002C7FCE" w:rsidRPr="002C7FCE" w:rsidRDefault="002C7FCE" w:rsidP="00C70FC0">
            <w:pPr>
              <w:ind w:left="63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Объяснительная функция</w:t>
            </w:r>
          </w:p>
        </w:tc>
      </w:tr>
      <w:tr w:rsidR="002C7FCE" w:rsidRPr="002C7FCE" w:rsidTr="000974F1">
        <w:trPr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2C7FCE" w:rsidRPr="002C7FCE" w:rsidRDefault="002C7FCE" w:rsidP="00683A80">
            <w:pPr>
              <w:ind w:left="112"/>
              <w:jc w:val="both"/>
              <w:rPr>
                <w:sz w:val="28"/>
                <w:szCs w:val="28"/>
              </w:rPr>
            </w:pPr>
            <w:r w:rsidRPr="002C7FCE">
              <w:rPr>
                <w:spacing w:val="-9"/>
                <w:sz w:val="28"/>
                <w:szCs w:val="28"/>
              </w:rPr>
              <w:t>В</w:t>
            </w:r>
            <w:r w:rsidRPr="002C7FCE">
              <w:rPr>
                <w:sz w:val="28"/>
                <w:szCs w:val="28"/>
              </w:rPr>
              <w:t>ыявление причинных или иных зависимостей, связей данного явления</w:t>
            </w:r>
          </w:p>
        </w:tc>
        <w:tc>
          <w:tcPr>
            <w:tcW w:w="1221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Б)</w:t>
            </w:r>
          </w:p>
        </w:tc>
        <w:tc>
          <w:tcPr>
            <w:tcW w:w="2982" w:type="dxa"/>
          </w:tcPr>
          <w:p w:rsidR="002C7FCE" w:rsidRPr="002C7FCE" w:rsidRDefault="002C7FCE" w:rsidP="00C70FC0">
            <w:pPr>
              <w:ind w:left="63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Методологическая функция</w:t>
            </w:r>
          </w:p>
        </w:tc>
      </w:tr>
      <w:tr w:rsidR="002C7FCE" w:rsidRPr="002C7FCE" w:rsidTr="000974F1">
        <w:trPr>
          <w:trHeight w:val="716"/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2C7FCE" w:rsidRPr="002C7FCE" w:rsidRDefault="002C7FCE" w:rsidP="00683A80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Формулировка на базе теории многообразных специфических методов, способов и приемов решения задач</w:t>
            </w:r>
          </w:p>
        </w:tc>
        <w:tc>
          <w:tcPr>
            <w:tcW w:w="1221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В)</w:t>
            </w:r>
          </w:p>
        </w:tc>
        <w:tc>
          <w:tcPr>
            <w:tcW w:w="2982" w:type="dxa"/>
          </w:tcPr>
          <w:p w:rsidR="002C7FCE" w:rsidRPr="002C7FCE" w:rsidRDefault="002C7FCE" w:rsidP="00C70FC0">
            <w:pPr>
              <w:ind w:left="63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Синтетическая функция</w:t>
            </w:r>
          </w:p>
        </w:tc>
      </w:tr>
      <w:tr w:rsidR="002C7FCE" w:rsidRPr="002C7FCE" w:rsidTr="000974F1">
        <w:trPr>
          <w:jc w:val="center"/>
        </w:trPr>
        <w:tc>
          <w:tcPr>
            <w:tcW w:w="1051" w:type="dxa"/>
          </w:tcPr>
          <w:p w:rsidR="002C7FCE" w:rsidRPr="002C7FCE" w:rsidRDefault="002C7FCE" w:rsidP="00683A80">
            <w:pPr>
              <w:ind w:left="601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4)</w:t>
            </w:r>
          </w:p>
        </w:tc>
        <w:tc>
          <w:tcPr>
            <w:tcW w:w="4340" w:type="dxa"/>
          </w:tcPr>
          <w:p w:rsidR="002C7FCE" w:rsidRPr="002C7FCE" w:rsidRDefault="002C7FCE" w:rsidP="00683A80">
            <w:pPr>
              <w:ind w:left="112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Функция, позволяющая оценить силу теории</w:t>
            </w:r>
          </w:p>
        </w:tc>
        <w:tc>
          <w:tcPr>
            <w:tcW w:w="1221" w:type="dxa"/>
          </w:tcPr>
          <w:p w:rsidR="002C7FCE" w:rsidRPr="002C7FCE" w:rsidRDefault="002C7FCE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Г)</w:t>
            </w:r>
          </w:p>
        </w:tc>
        <w:tc>
          <w:tcPr>
            <w:tcW w:w="2982" w:type="dxa"/>
          </w:tcPr>
          <w:p w:rsidR="002C7FCE" w:rsidRPr="002C7FCE" w:rsidRDefault="002C7FCE" w:rsidP="00C70FC0">
            <w:pPr>
              <w:ind w:left="63"/>
              <w:jc w:val="both"/>
              <w:rPr>
                <w:sz w:val="28"/>
                <w:szCs w:val="28"/>
              </w:rPr>
            </w:pPr>
            <w:r w:rsidRPr="002C7FCE">
              <w:rPr>
                <w:sz w:val="28"/>
                <w:szCs w:val="28"/>
              </w:rPr>
              <w:t>Предсказательная функция</w:t>
            </w:r>
          </w:p>
        </w:tc>
      </w:tr>
    </w:tbl>
    <w:p w:rsidR="000974F1" w:rsidRDefault="002B35B9" w:rsidP="005568AF">
      <w:pPr>
        <w:pStyle w:val="a4"/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88"/>
        <w:gridCol w:w="2290"/>
        <w:gridCol w:w="2286"/>
        <w:gridCol w:w="2286"/>
      </w:tblGrid>
      <w:tr w:rsidR="000974F1" w:rsidTr="008F42E3">
        <w:tc>
          <w:tcPr>
            <w:tcW w:w="2464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0974F1" w:rsidTr="008F42E3">
        <w:tc>
          <w:tcPr>
            <w:tcW w:w="2464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В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А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Б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Г</w:t>
            </w:r>
          </w:p>
        </w:tc>
      </w:tr>
    </w:tbl>
    <w:p w:rsidR="002B35B9" w:rsidRDefault="002B35B9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УК-1.5</w:t>
      </w:r>
      <w:r w:rsidR="00E951D4">
        <w:rPr>
          <w:spacing w:val="-4"/>
        </w:rPr>
        <w:t>)</w:t>
      </w:r>
    </w:p>
    <w:p w:rsidR="0003718A" w:rsidRDefault="0003718A" w:rsidP="005568AF">
      <w:pPr>
        <w:pStyle w:val="a4"/>
        <w:ind w:left="709"/>
        <w:jc w:val="both"/>
      </w:pPr>
    </w:p>
    <w:p w:rsidR="002B35B9" w:rsidRPr="0003718A" w:rsidRDefault="002B35B9" w:rsidP="00C70FC0">
      <w:pPr>
        <w:pStyle w:val="a4"/>
        <w:numPr>
          <w:ilvl w:val="0"/>
          <w:numId w:val="10"/>
        </w:numPr>
        <w:ind w:left="709" w:firstLine="0"/>
        <w:jc w:val="both"/>
        <w:rPr>
          <w:spacing w:val="-4"/>
        </w:rPr>
      </w:pPr>
      <w:r>
        <w:t>Установите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 w:rsidR="000167D0">
        <w:rPr>
          <w:spacing w:val="-8"/>
        </w:rPr>
        <w:t>видов экспериментальных</w:t>
      </w:r>
      <w:r w:rsidR="00185EEE">
        <w:rPr>
          <w:spacing w:val="-8"/>
        </w:rPr>
        <w:t xml:space="preserve"> </w:t>
      </w:r>
      <w:r w:rsidR="000167D0">
        <w:rPr>
          <w:spacing w:val="-8"/>
        </w:rPr>
        <w:t>исследований</w:t>
      </w:r>
      <w:r w:rsidR="0003718A">
        <w:rPr>
          <w:spacing w:val="-8"/>
        </w:rPr>
        <w:t xml:space="preserve"> и их названиям</w:t>
      </w:r>
      <w:r>
        <w:rPr>
          <w:spacing w:val="-2"/>
        </w:rPr>
        <w:t>:</w:t>
      </w:r>
    </w:p>
    <w:tbl>
      <w:tblPr>
        <w:tblStyle w:val="a8"/>
        <w:tblW w:w="986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653"/>
        <w:gridCol w:w="1221"/>
        <w:gridCol w:w="2828"/>
      </w:tblGrid>
      <w:tr w:rsidR="00683A80" w:rsidRPr="0003718A" w:rsidTr="000974F1">
        <w:trPr>
          <w:jc w:val="center"/>
        </w:trPr>
        <w:tc>
          <w:tcPr>
            <w:tcW w:w="1159" w:type="dxa"/>
          </w:tcPr>
          <w:p w:rsidR="00683A80" w:rsidRPr="0003718A" w:rsidRDefault="00683A8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83A80" w:rsidRPr="0003718A" w:rsidRDefault="00683A80" w:rsidP="00683A80">
            <w:pPr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исследований</w:t>
            </w:r>
          </w:p>
        </w:tc>
        <w:tc>
          <w:tcPr>
            <w:tcW w:w="1221" w:type="dxa"/>
          </w:tcPr>
          <w:p w:rsidR="00683A80" w:rsidRPr="0003718A" w:rsidRDefault="00683A80" w:rsidP="005568AF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683A80" w:rsidRPr="0003718A" w:rsidRDefault="00683A80" w:rsidP="0068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</w:tr>
      <w:tr w:rsidR="0003718A" w:rsidRPr="0003718A" w:rsidTr="000974F1">
        <w:trPr>
          <w:jc w:val="center"/>
        </w:trPr>
        <w:tc>
          <w:tcPr>
            <w:tcW w:w="1159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1)</w:t>
            </w:r>
          </w:p>
        </w:tc>
        <w:tc>
          <w:tcPr>
            <w:tcW w:w="4653" w:type="dxa"/>
          </w:tcPr>
          <w:p w:rsidR="0003718A" w:rsidRPr="0003718A" w:rsidRDefault="0003718A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Восприятие информации по приборам или органами чувств человека, обеспечивающее его объективность и контролируемость (в том числе за счет его повторения)</w:t>
            </w:r>
          </w:p>
        </w:tc>
        <w:tc>
          <w:tcPr>
            <w:tcW w:w="1221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А)</w:t>
            </w:r>
          </w:p>
        </w:tc>
        <w:tc>
          <w:tcPr>
            <w:tcW w:w="2828" w:type="dxa"/>
          </w:tcPr>
          <w:p w:rsidR="0003718A" w:rsidRPr="0003718A" w:rsidRDefault="0003718A" w:rsidP="00C70FC0">
            <w:pPr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Испытания</w:t>
            </w:r>
          </w:p>
        </w:tc>
      </w:tr>
      <w:tr w:rsidR="0003718A" w:rsidRPr="0003718A" w:rsidTr="000974F1">
        <w:trPr>
          <w:jc w:val="center"/>
        </w:trPr>
        <w:tc>
          <w:tcPr>
            <w:tcW w:w="1159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2)</w:t>
            </w:r>
          </w:p>
        </w:tc>
        <w:tc>
          <w:tcPr>
            <w:tcW w:w="4653" w:type="dxa"/>
          </w:tcPr>
          <w:p w:rsidR="0003718A" w:rsidRPr="0003718A" w:rsidRDefault="0003718A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Техническая процедура определения одной или нескольких характеристик технических объектов в реальных или смоделированных условиях согласно установленным требованиям, в том числе путем реального применения технического объекта по назначению</w:t>
            </w:r>
          </w:p>
        </w:tc>
        <w:tc>
          <w:tcPr>
            <w:tcW w:w="1221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Б)</w:t>
            </w:r>
          </w:p>
        </w:tc>
        <w:tc>
          <w:tcPr>
            <w:tcW w:w="2828" w:type="dxa"/>
          </w:tcPr>
          <w:p w:rsidR="0003718A" w:rsidRPr="0003718A" w:rsidRDefault="0003718A" w:rsidP="00C70FC0">
            <w:pPr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Наблюдения</w:t>
            </w:r>
          </w:p>
        </w:tc>
      </w:tr>
      <w:tr w:rsidR="0003718A" w:rsidRPr="0003718A" w:rsidTr="000974F1">
        <w:trPr>
          <w:trHeight w:val="716"/>
          <w:jc w:val="center"/>
        </w:trPr>
        <w:tc>
          <w:tcPr>
            <w:tcW w:w="1159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4653" w:type="dxa"/>
          </w:tcPr>
          <w:p w:rsidR="0003718A" w:rsidRPr="0003718A" w:rsidRDefault="0003718A" w:rsidP="00C70FC0">
            <w:pPr>
              <w:pStyle w:val="TableParagraph"/>
              <w:ind w:left="146" w:right="9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Сбор и обработка статистических данных об однородных объектах, выявление статистических связей в их структуре, функционировании и информационном обмене</w:t>
            </w:r>
          </w:p>
        </w:tc>
        <w:tc>
          <w:tcPr>
            <w:tcW w:w="1221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В)</w:t>
            </w:r>
          </w:p>
        </w:tc>
        <w:tc>
          <w:tcPr>
            <w:tcW w:w="2828" w:type="dxa"/>
          </w:tcPr>
          <w:p w:rsidR="0003718A" w:rsidRPr="0003718A" w:rsidRDefault="0003718A" w:rsidP="00C70FC0">
            <w:pPr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Судебная экспертиза</w:t>
            </w:r>
          </w:p>
        </w:tc>
      </w:tr>
      <w:tr w:rsidR="0003718A" w:rsidRPr="0003718A" w:rsidTr="000974F1">
        <w:trPr>
          <w:jc w:val="center"/>
        </w:trPr>
        <w:tc>
          <w:tcPr>
            <w:tcW w:w="1159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4)</w:t>
            </w:r>
          </w:p>
        </w:tc>
        <w:tc>
          <w:tcPr>
            <w:tcW w:w="4653" w:type="dxa"/>
          </w:tcPr>
          <w:p w:rsidR="0003718A" w:rsidRPr="0003718A" w:rsidRDefault="0003718A" w:rsidP="00C70FC0">
            <w:pPr>
              <w:ind w:left="146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Проводимое на основании постановления суда исследование специалистом (экспертом) вопросов, решение которых требует специальных познаний в области науки, техники, искусства, ремесла, проводимое в порядке и в сроки, установленные действующими процессуальными нормативно-правовыми актами</w:t>
            </w:r>
          </w:p>
        </w:tc>
        <w:tc>
          <w:tcPr>
            <w:tcW w:w="1221" w:type="dxa"/>
          </w:tcPr>
          <w:p w:rsidR="0003718A" w:rsidRPr="0003718A" w:rsidRDefault="0003718A" w:rsidP="005568AF">
            <w:pPr>
              <w:ind w:left="709"/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Г)</w:t>
            </w:r>
          </w:p>
        </w:tc>
        <w:tc>
          <w:tcPr>
            <w:tcW w:w="2828" w:type="dxa"/>
          </w:tcPr>
          <w:p w:rsidR="0003718A" w:rsidRPr="0003718A" w:rsidRDefault="0003718A" w:rsidP="00C70FC0">
            <w:pPr>
              <w:jc w:val="both"/>
              <w:rPr>
                <w:sz w:val="28"/>
                <w:szCs w:val="28"/>
              </w:rPr>
            </w:pPr>
            <w:r w:rsidRPr="0003718A">
              <w:rPr>
                <w:sz w:val="28"/>
                <w:szCs w:val="28"/>
              </w:rPr>
              <w:t>Статистические исследования</w:t>
            </w:r>
          </w:p>
        </w:tc>
      </w:tr>
    </w:tbl>
    <w:p w:rsidR="000974F1" w:rsidRDefault="002B35B9" w:rsidP="005568AF">
      <w:pPr>
        <w:pStyle w:val="a4"/>
        <w:ind w:left="709"/>
        <w:jc w:val="both"/>
        <w:rPr>
          <w:spacing w:val="-2"/>
        </w:rPr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86"/>
        <w:gridCol w:w="2290"/>
        <w:gridCol w:w="2286"/>
        <w:gridCol w:w="2288"/>
      </w:tblGrid>
      <w:tr w:rsidR="000974F1" w:rsidTr="008F42E3">
        <w:tc>
          <w:tcPr>
            <w:tcW w:w="2464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4</w:t>
            </w:r>
          </w:p>
        </w:tc>
      </w:tr>
      <w:tr w:rsidR="000974F1" w:rsidTr="008F42E3">
        <w:tc>
          <w:tcPr>
            <w:tcW w:w="2464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Б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А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Г</w:t>
            </w:r>
          </w:p>
        </w:tc>
        <w:tc>
          <w:tcPr>
            <w:tcW w:w="2465" w:type="dxa"/>
            <w:vAlign w:val="center"/>
          </w:tcPr>
          <w:p w:rsidR="000974F1" w:rsidRDefault="000974F1" w:rsidP="008F42E3">
            <w:pPr>
              <w:pStyle w:val="a4"/>
              <w:ind w:left="0"/>
              <w:jc w:val="center"/>
            </w:pPr>
            <w:r>
              <w:t>В</w:t>
            </w:r>
          </w:p>
        </w:tc>
      </w:tr>
    </w:tbl>
    <w:p w:rsidR="002B35B9" w:rsidRDefault="002B35B9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УК-1.5</w:t>
      </w:r>
      <w:r w:rsidR="00E951D4">
        <w:rPr>
          <w:spacing w:val="-4"/>
        </w:rPr>
        <w:t>)</w:t>
      </w:r>
    </w:p>
    <w:p w:rsidR="0003718A" w:rsidRDefault="0003718A" w:rsidP="005568AF">
      <w:pPr>
        <w:pStyle w:val="a4"/>
        <w:ind w:left="709"/>
        <w:jc w:val="both"/>
      </w:pPr>
    </w:p>
    <w:p w:rsidR="00683A80" w:rsidRPr="00683A80" w:rsidRDefault="00683A80" w:rsidP="00683A80">
      <w:pPr>
        <w:pStyle w:val="4"/>
        <w:spacing w:after="240"/>
        <w:ind w:left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A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:rsidR="00CA17C9" w:rsidRPr="00683A80" w:rsidRDefault="00CA17C9" w:rsidP="005568AF">
      <w:pPr>
        <w:ind w:left="709"/>
        <w:jc w:val="both"/>
        <w:rPr>
          <w:i/>
          <w:sz w:val="28"/>
        </w:rPr>
      </w:pPr>
      <w:r w:rsidRPr="00683A80">
        <w:rPr>
          <w:i/>
          <w:sz w:val="28"/>
        </w:rPr>
        <w:t>Установите правильную последовательность</w:t>
      </w:r>
      <w:r w:rsidR="00683A80">
        <w:rPr>
          <w:i/>
          <w:sz w:val="28"/>
        </w:rPr>
        <w:t>.</w:t>
      </w:r>
    </w:p>
    <w:p w:rsidR="00CA17C9" w:rsidRDefault="00CA17C9" w:rsidP="005568AF">
      <w:pPr>
        <w:ind w:left="709"/>
        <w:jc w:val="both"/>
        <w:rPr>
          <w:i/>
          <w:sz w:val="28"/>
        </w:rPr>
      </w:pPr>
      <w:r w:rsidRPr="00CA17C9">
        <w:rPr>
          <w:i/>
          <w:sz w:val="28"/>
        </w:rPr>
        <w:t>Запишите правильную последовательность букв слева направо.</w:t>
      </w:r>
    </w:p>
    <w:p w:rsidR="00683A80" w:rsidRPr="00CA17C9" w:rsidRDefault="00683A80" w:rsidP="005568AF">
      <w:pPr>
        <w:ind w:left="709"/>
        <w:jc w:val="both"/>
        <w:rPr>
          <w:i/>
          <w:sz w:val="28"/>
        </w:rPr>
      </w:pPr>
    </w:p>
    <w:p w:rsidR="002C35E9" w:rsidRPr="00E7361D" w:rsidRDefault="006323C2" w:rsidP="00683A80">
      <w:pPr>
        <w:pStyle w:val="a5"/>
        <w:numPr>
          <w:ilvl w:val="0"/>
          <w:numId w:val="11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Основными компонентами научного исследования являются</w:t>
      </w:r>
      <w:r w:rsidR="002C35E9" w:rsidRPr="00E7361D">
        <w:rPr>
          <w:sz w:val="28"/>
        </w:rPr>
        <w:t>:</w:t>
      </w:r>
    </w:p>
    <w:p w:rsidR="002C35E9" w:rsidRPr="00E7361D" w:rsidRDefault="002C35E9" w:rsidP="00683A80">
      <w:pPr>
        <w:pStyle w:val="a4"/>
        <w:ind w:left="709"/>
        <w:jc w:val="both"/>
      </w:pPr>
      <w:r w:rsidRPr="00E7361D">
        <w:t xml:space="preserve">А) </w:t>
      </w:r>
      <w:r w:rsidR="006323C2">
        <w:t>предварительный анализ имеющейся информации, условий и методов решения задач данного класса</w:t>
      </w:r>
    </w:p>
    <w:p w:rsidR="002C35E9" w:rsidRPr="00E7361D" w:rsidRDefault="002C35E9" w:rsidP="00683A80">
      <w:pPr>
        <w:pStyle w:val="a4"/>
        <w:ind w:left="709"/>
        <w:jc w:val="both"/>
      </w:pPr>
      <w:r w:rsidRPr="00E7361D">
        <w:t xml:space="preserve">Б) </w:t>
      </w:r>
      <w:r w:rsidR="006323C2">
        <w:t>постановка задачи</w:t>
      </w:r>
    </w:p>
    <w:p w:rsidR="002C35E9" w:rsidRPr="00E7361D" w:rsidRDefault="002C35E9" w:rsidP="00683A80">
      <w:pPr>
        <w:pStyle w:val="a4"/>
        <w:ind w:left="709" w:right="612"/>
        <w:jc w:val="both"/>
      </w:pPr>
      <w:r w:rsidRPr="00E7361D">
        <w:t xml:space="preserve">В) </w:t>
      </w:r>
      <w:r w:rsidR="006323C2">
        <w:t>планирование, организация и проведение эксперимента</w:t>
      </w:r>
    </w:p>
    <w:p w:rsidR="002C35E9" w:rsidRDefault="002C35E9" w:rsidP="00683A80">
      <w:pPr>
        <w:pStyle w:val="a4"/>
        <w:ind w:left="709"/>
        <w:jc w:val="both"/>
      </w:pPr>
      <w:r w:rsidRPr="00E7361D">
        <w:t xml:space="preserve">Г) </w:t>
      </w:r>
      <w:r w:rsidR="006323C2">
        <w:t>формулировка исходных гипотез, теоретический анализ гипотез</w:t>
      </w:r>
    </w:p>
    <w:p w:rsidR="006323C2" w:rsidRPr="00E7361D" w:rsidRDefault="006323C2" w:rsidP="00683A80">
      <w:pPr>
        <w:pStyle w:val="a4"/>
        <w:ind w:left="709"/>
        <w:jc w:val="both"/>
      </w:pPr>
      <w:r>
        <w:t>Д) анализ и обобщение полученных результатов</w:t>
      </w:r>
    </w:p>
    <w:p w:rsidR="002C35E9" w:rsidRDefault="002C35E9" w:rsidP="00683A80">
      <w:pPr>
        <w:pStyle w:val="a4"/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proofErr w:type="gramStart"/>
      <w:r w:rsidR="006323C2">
        <w:rPr>
          <w:spacing w:val="-10"/>
        </w:rPr>
        <w:t>Б</w:t>
      </w:r>
      <w:proofErr w:type="gramEnd"/>
      <w:r w:rsidR="006323C2">
        <w:rPr>
          <w:spacing w:val="-10"/>
        </w:rPr>
        <w:t>, А, Г, В, Д</w:t>
      </w:r>
    </w:p>
    <w:p w:rsidR="002C35E9" w:rsidRDefault="002C35E9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УК-1.5</w:t>
      </w:r>
      <w:r w:rsidR="00E951D4">
        <w:rPr>
          <w:spacing w:val="-4"/>
        </w:rPr>
        <w:t>)</w:t>
      </w:r>
    </w:p>
    <w:p w:rsidR="00985E48" w:rsidRDefault="00985E48" w:rsidP="005568AF">
      <w:pPr>
        <w:pStyle w:val="a4"/>
        <w:ind w:left="709"/>
        <w:jc w:val="both"/>
        <w:rPr>
          <w:spacing w:val="-4"/>
        </w:rPr>
      </w:pPr>
    </w:p>
    <w:p w:rsidR="00D31C1F" w:rsidRPr="00E7361D" w:rsidRDefault="00281480" w:rsidP="00683A80">
      <w:pPr>
        <w:pStyle w:val="a5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>Приведите этапы инженерной деятельности</w:t>
      </w:r>
      <w:r w:rsidR="00D31C1F" w:rsidRPr="00E7361D">
        <w:rPr>
          <w:sz w:val="28"/>
        </w:rPr>
        <w:t>:</w:t>
      </w:r>
    </w:p>
    <w:p w:rsidR="00D31C1F" w:rsidRPr="00E7361D" w:rsidRDefault="00D31C1F" w:rsidP="005568AF">
      <w:pPr>
        <w:pStyle w:val="a4"/>
        <w:ind w:left="709"/>
        <w:jc w:val="both"/>
      </w:pPr>
      <w:r w:rsidRPr="00E7361D">
        <w:t xml:space="preserve">А) </w:t>
      </w:r>
      <w:r w:rsidR="00281480">
        <w:t>Проектирование</w:t>
      </w:r>
    </w:p>
    <w:p w:rsidR="00D31C1F" w:rsidRPr="00E7361D" w:rsidRDefault="00D31C1F" w:rsidP="005568AF">
      <w:pPr>
        <w:pStyle w:val="a4"/>
        <w:ind w:left="709"/>
        <w:jc w:val="both"/>
      </w:pPr>
      <w:r w:rsidRPr="00E7361D">
        <w:t xml:space="preserve">Б) </w:t>
      </w:r>
      <w:r w:rsidR="00281480">
        <w:t>Изобретение</w:t>
      </w:r>
    </w:p>
    <w:p w:rsidR="00D31C1F" w:rsidRPr="00E7361D" w:rsidRDefault="00D31C1F" w:rsidP="005568AF">
      <w:pPr>
        <w:pStyle w:val="a4"/>
        <w:ind w:left="709" w:right="612"/>
        <w:jc w:val="both"/>
      </w:pPr>
      <w:r w:rsidRPr="00E7361D">
        <w:t xml:space="preserve">В) </w:t>
      </w:r>
      <w:r w:rsidR="00281480">
        <w:t>Промышленное освоение и внедрение в производство</w:t>
      </w:r>
    </w:p>
    <w:p w:rsidR="00D31C1F" w:rsidRPr="00E7361D" w:rsidRDefault="00D31C1F" w:rsidP="005568AF">
      <w:pPr>
        <w:pStyle w:val="a4"/>
        <w:ind w:left="709"/>
        <w:jc w:val="both"/>
      </w:pPr>
      <w:r w:rsidRPr="00E7361D">
        <w:t xml:space="preserve">Г) </w:t>
      </w:r>
      <w:r w:rsidR="00281480">
        <w:t xml:space="preserve">Конструирование </w:t>
      </w:r>
    </w:p>
    <w:p w:rsidR="00281480" w:rsidRDefault="00D31C1F" w:rsidP="005568AF">
      <w:pPr>
        <w:pStyle w:val="a4"/>
        <w:ind w:left="709"/>
        <w:jc w:val="both"/>
        <w:rPr>
          <w:spacing w:val="-10"/>
        </w:rPr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proofErr w:type="gramStart"/>
      <w:r w:rsidR="00281480">
        <w:rPr>
          <w:spacing w:val="-10"/>
        </w:rPr>
        <w:t>Б</w:t>
      </w:r>
      <w:proofErr w:type="gramEnd"/>
      <w:r w:rsidR="00281480">
        <w:rPr>
          <w:spacing w:val="-10"/>
        </w:rPr>
        <w:t>, А, Г, В</w:t>
      </w:r>
    </w:p>
    <w:p w:rsidR="00D31C1F" w:rsidRDefault="00D31C1F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УК-1.5)</w:t>
      </w:r>
    </w:p>
    <w:p w:rsidR="00683A80" w:rsidRDefault="00683A80" w:rsidP="00683A80">
      <w:pPr>
        <w:pStyle w:val="a4"/>
        <w:ind w:left="1131"/>
        <w:jc w:val="both"/>
      </w:pPr>
    </w:p>
    <w:p w:rsidR="00683A80" w:rsidRPr="00683A80" w:rsidRDefault="00683A80" w:rsidP="00683A80">
      <w:pPr>
        <w:pStyle w:val="3"/>
        <w:spacing w:after="240"/>
        <w:ind w:left="1131" w:hanging="113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A8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Задания открытого типа</w:t>
      </w:r>
    </w:p>
    <w:p w:rsidR="00683A80" w:rsidRPr="00683A80" w:rsidRDefault="00683A80" w:rsidP="00683A80">
      <w:pPr>
        <w:pStyle w:val="4"/>
        <w:spacing w:after="240"/>
        <w:ind w:left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A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683A80" w:rsidRPr="00683A80" w:rsidRDefault="00683A80" w:rsidP="00683A80">
      <w:pPr>
        <w:pStyle w:val="a5"/>
        <w:spacing w:before="240" w:after="240"/>
        <w:ind w:left="709" w:firstLine="0"/>
        <w:jc w:val="both"/>
        <w:rPr>
          <w:i/>
          <w:sz w:val="28"/>
          <w:szCs w:val="28"/>
        </w:rPr>
      </w:pPr>
      <w:r w:rsidRPr="00683A80">
        <w:rPr>
          <w:i/>
          <w:sz w:val="28"/>
          <w:szCs w:val="28"/>
        </w:rPr>
        <w:t>Напишите пропущенное слово (словосочетание).</w:t>
      </w:r>
    </w:p>
    <w:p w:rsidR="007E6032" w:rsidRDefault="00EC74B7" w:rsidP="00683A80">
      <w:pPr>
        <w:pStyle w:val="a5"/>
        <w:numPr>
          <w:ilvl w:val="0"/>
          <w:numId w:val="1"/>
        </w:numPr>
        <w:ind w:left="709" w:firstLine="0"/>
        <w:jc w:val="both"/>
        <w:rPr>
          <w:sz w:val="28"/>
        </w:rPr>
      </w:pPr>
      <w:r>
        <w:rPr>
          <w:sz w:val="28"/>
          <w:szCs w:val="28"/>
        </w:rPr>
        <w:t>Э</w:t>
      </w:r>
      <w:r w:rsidRPr="00EC74B7">
        <w:rPr>
          <w:sz w:val="28"/>
          <w:szCs w:val="28"/>
        </w:rPr>
        <w:t>мпирический, теоретический, философский</w:t>
      </w:r>
      <w:r>
        <w:rPr>
          <w:sz w:val="28"/>
        </w:rPr>
        <w:t xml:space="preserve"> три уровня научного _______________.</w:t>
      </w:r>
    </w:p>
    <w:p w:rsidR="003A5A31" w:rsidRDefault="007E22A3" w:rsidP="005568AF">
      <w:pPr>
        <w:pStyle w:val="a4"/>
        <w:ind w:left="709"/>
        <w:jc w:val="both"/>
      </w:pPr>
      <w:r>
        <w:t xml:space="preserve">Правильный ответ: </w:t>
      </w:r>
      <w:r w:rsidR="003A5A31">
        <w:t>знания</w:t>
      </w:r>
    </w:p>
    <w:p w:rsidR="007E6032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4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</w:p>
    <w:p w:rsidR="00EC74B7" w:rsidRDefault="00EC74B7" w:rsidP="005568AF">
      <w:pPr>
        <w:pStyle w:val="a4"/>
        <w:ind w:left="709"/>
        <w:jc w:val="both"/>
      </w:pPr>
    </w:p>
    <w:p w:rsidR="007E6032" w:rsidRDefault="00EC74B7" w:rsidP="00683A80">
      <w:pPr>
        <w:pStyle w:val="a5"/>
        <w:numPr>
          <w:ilvl w:val="0"/>
          <w:numId w:val="1"/>
        </w:numPr>
        <w:ind w:left="709" w:right="143" w:firstLine="0"/>
        <w:jc w:val="both"/>
        <w:rPr>
          <w:sz w:val="28"/>
        </w:rPr>
      </w:pPr>
      <w:r>
        <w:rPr>
          <w:sz w:val="28"/>
        </w:rPr>
        <w:t xml:space="preserve">Эксплуатационные </w:t>
      </w:r>
      <w:r w:rsidRPr="00EC74B7">
        <w:rPr>
          <w:sz w:val="28"/>
          <w:szCs w:val="28"/>
        </w:rPr>
        <w:t>цели, реализация исследований</w:t>
      </w:r>
      <w:r>
        <w:rPr>
          <w:sz w:val="28"/>
        </w:rPr>
        <w:t xml:space="preserve"> – это _______________</w:t>
      </w:r>
      <w:r w:rsidR="00BD55CE">
        <w:rPr>
          <w:sz w:val="28"/>
        </w:rPr>
        <w:t xml:space="preserve"> транспортной науки</w:t>
      </w:r>
      <w:r>
        <w:rPr>
          <w:sz w:val="28"/>
        </w:rPr>
        <w:t>.</w:t>
      </w:r>
    </w:p>
    <w:p w:rsidR="00BD55CE" w:rsidRDefault="007E22A3" w:rsidP="005568AF">
      <w:pPr>
        <w:pStyle w:val="a4"/>
        <w:ind w:left="709" w:right="612"/>
        <w:jc w:val="both"/>
      </w:pPr>
      <w:r>
        <w:t xml:space="preserve">Правильный ответ: </w:t>
      </w:r>
      <w:r w:rsidR="00EC74B7">
        <w:t>методология</w:t>
      </w:r>
      <w:r w:rsidR="00BD55CE">
        <w:t xml:space="preserve"> </w:t>
      </w:r>
    </w:p>
    <w:p w:rsidR="007E6032" w:rsidRDefault="007E22A3" w:rsidP="005568AF">
      <w:pPr>
        <w:pStyle w:val="a4"/>
        <w:ind w:left="709" w:right="612"/>
        <w:jc w:val="both"/>
        <w:rPr>
          <w:spacing w:val="-4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</w:p>
    <w:p w:rsidR="003A5A31" w:rsidRDefault="003A5A31" w:rsidP="005568AF">
      <w:pPr>
        <w:pStyle w:val="a4"/>
        <w:ind w:left="709" w:right="612"/>
        <w:jc w:val="both"/>
      </w:pPr>
    </w:p>
    <w:p w:rsidR="007E6032" w:rsidRPr="00112837" w:rsidRDefault="00EC74B7" w:rsidP="00683A80">
      <w:pPr>
        <w:pStyle w:val="a5"/>
        <w:numPr>
          <w:ilvl w:val="0"/>
          <w:numId w:val="1"/>
        </w:numPr>
        <w:ind w:left="709" w:right="141" w:firstLine="0"/>
        <w:jc w:val="both"/>
        <w:rPr>
          <w:sz w:val="28"/>
        </w:rPr>
      </w:pPr>
      <w:r>
        <w:rPr>
          <w:sz w:val="28"/>
        </w:rPr>
        <w:t xml:space="preserve">Измерение </w:t>
      </w:r>
      <w:r w:rsidR="00112837" w:rsidRPr="00112837">
        <w:rPr>
          <w:sz w:val="28"/>
        </w:rPr>
        <w:t xml:space="preserve">- </w:t>
      </w:r>
      <w:r w:rsidR="00112837">
        <w:rPr>
          <w:sz w:val="28"/>
        </w:rPr>
        <w:t xml:space="preserve">это </w:t>
      </w:r>
      <w:r w:rsidR="00112837" w:rsidRPr="00112837">
        <w:rPr>
          <w:sz w:val="28"/>
        </w:rPr>
        <w:t xml:space="preserve">совокупность операций, выполненных для определения количественного значения </w:t>
      </w:r>
      <w:r>
        <w:rPr>
          <w:sz w:val="28"/>
        </w:rPr>
        <w:t>_____________</w:t>
      </w:r>
      <w:proofErr w:type="gramStart"/>
      <w:r w:rsidR="00355259">
        <w:rPr>
          <w:sz w:val="28"/>
        </w:rPr>
        <w:t xml:space="preserve"> .</w:t>
      </w:r>
      <w:proofErr w:type="gramEnd"/>
    </w:p>
    <w:p w:rsidR="00112837" w:rsidRDefault="007E22A3" w:rsidP="005568AF">
      <w:pPr>
        <w:pStyle w:val="a4"/>
        <w:ind w:left="709" w:right="264"/>
        <w:jc w:val="both"/>
        <w:rPr>
          <w:spacing w:val="-4"/>
        </w:rPr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4"/>
        </w:rPr>
        <w:t xml:space="preserve"> </w:t>
      </w:r>
      <w:r w:rsidR="00EC74B7">
        <w:rPr>
          <w:spacing w:val="-4"/>
        </w:rPr>
        <w:t>величины</w:t>
      </w:r>
    </w:p>
    <w:p w:rsidR="007E6032" w:rsidRDefault="007E22A3" w:rsidP="00683A80">
      <w:pPr>
        <w:pStyle w:val="a4"/>
        <w:ind w:left="709" w:right="4"/>
        <w:jc w:val="both"/>
      </w:pPr>
      <w:r>
        <w:t xml:space="preserve">Компетенции (индикаторы):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</w:p>
    <w:p w:rsidR="007E6032" w:rsidRDefault="007E6032" w:rsidP="005568AF">
      <w:pPr>
        <w:pStyle w:val="a4"/>
        <w:ind w:left="709"/>
        <w:jc w:val="both"/>
      </w:pPr>
    </w:p>
    <w:p w:rsidR="007E6032" w:rsidRPr="00112837" w:rsidRDefault="00EC74B7" w:rsidP="00683A80">
      <w:pPr>
        <w:pStyle w:val="a5"/>
        <w:numPr>
          <w:ilvl w:val="0"/>
          <w:numId w:val="1"/>
        </w:numPr>
        <w:ind w:left="709" w:right="4" w:firstLine="0"/>
        <w:jc w:val="both"/>
        <w:rPr>
          <w:sz w:val="28"/>
        </w:rPr>
      </w:pPr>
      <w:r>
        <w:rPr>
          <w:sz w:val="28"/>
        </w:rPr>
        <w:t xml:space="preserve">Погрешность измерения </w:t>
      </w:r>
      <w:r w:rsidR="007E22A3" w:rsidRPr="00112837">
        <w:rPr>
          <w:sz w:val="28"/>
        </w:rPr>
        <w:t xml:space="preserve">это </w:t>
      </w:r>
      <w:r>
        <w:rPr>
          <w:sz w:val="28"/>
        </w:rPr>
        <w:t xml:space="preserve">_______________ </w:t>
      </w:r>
      <w:r w:rsidR="00112837" w:rsidRPr="00112837">
        <w:rPr>
          <w:sz w:val="28"/>
        </w:rPr>
        <w:t>результата измерения от истинного значения измеряемой величины</w:t>
      </w:r>
      <w:r w:rsidR="007E22A3" w:rsidRPr="00112837">
        <w:rPr>
          <w:sz w:val="28"/>
        </w:rPr>
        <w:t>.</w:t>
      </w:r>
    </w:p>
    <w:p w:rsidR="007E6032" w:rsidRDefault="007E22A3" w:rsidP="005568AF">
      <w:pPr>
        <w:pStyle w:val="a4"/>
        <w:ind w:left="709"/>
        <w:jc w:val="both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EC74B7">
        <w:rPr>
          <w:spacing w:val="-5"/>
        </w:rPr>
        <w:t>отклонение</w:t>
      </w:r>
    </w:p>
    <w:p w:rsidR="007E6032" w:rsidRDefault="007E22A3" w:rsidP="005568AF">
      <w:pPr>
        <w:pStyle w:val="a4"/>
        <w:ind w:left="709"/>
        <w:jc w:val="both"/>
        <w:rPr>
          <w:spacing w:val="-4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</w:p>
    <w:p w:rsidR="00355259" w:rsidRDefault="00355259" w:rsidP="005568AF">
      <w:pPr>
        <w:pStyle w:val="a4"/>
        <w:ind w:left="709"/>
        <w:jc w:val="both"/>
      </w:pPr>
    </w:p>
    <w:p w:rsidR="00683A80" w:rsidRPr="00683A80" w:rsidRDefault="00683A80" w:rsidP="00683A80">
      <w:pPr>
        <w:pStyle w:val="4"/>
        <w:spacing w:after="240"/>
        <w:ind w:left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3A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7E6032" w:rsidRDefault="007E22A3" w:rsidP="005568AF">
      <w:pPr>
        <w:ind w:left="709"/>
        <w:jc w:val="both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355259" w:rsidRDefault="00355259" w:rsidP="00683A80">
      <w:pPr>
        <w:ind w:left="709"/>
        <w:jc w:val="both"/>
        <w:rPr>
          <w:i/>
          <w:sz w:val="28"/>
        </w:rPr>
      </w:pPr>
    </w:p>
    <w:p w:rsidR="00122D8B" w:rsidRPr="007569CC" w:rsidRDefault="007569CC" w:rsidP="007569CC">
      <w:pPr>
        <w:pStyle w:val="a5"/>
        <w:numPr>
          <w:ilvl w:val="0"/>
          <w:numId w:val="13"/>
        </w:numPr>
        <w:ind w:left="709" w:hanging="1"/>
        <w:jc w:val="both"/>
        <w:rPr>
          <w:sz w:val="28"/>
          <w:szCs w:val="28"/>
        </w:rPr>
      </w:pPr>
      <w:r w:rsidRPr="007569CC">
        <w:rPr>
          <w:sz w:val="28"/>
          <w:szCs w:val="28"/>
        </w:rPr>
        <w:t>______________</w:t>
      </w:r>
      <w:r w:rsidR="007E22A3" w:rsidRPr="007569CC">
        <w:rPr>
          <w:sz w:val="28"/>
          <w:szCs w:val="28"/>
        </w:rPr>
        <w:t xml:space="preserve"> </w:t>
      </w:r>
      <w:r w:rsidR="00122D8B" w:rsidRPr="007569CC">
        <w:rPr>
          <w:sz w:val="28"/>
          <w:szCs w:val="28"/>
        </w:rPr>
        <w:t>это форма духовной деятельности людей, направленная на производство знаний о природе, обществе и самом познании, имеющая непосредственной целью постижение истины и открытие объективных законов на основе обобщения реальных фактов и их взаимосвязи</w:t>
      </w:r>
    </w:p>
    <w:p w:rsidR="00355259" w:rsidRDefault="007E22A3" w:rsidP="00683A80">
      <w:pPr>
        <w:pStyle w:val="a5"/>
        <w:tabs>
          <w:tab w:val="left" w:pos="1326"/>
          <w:tab w:val="left" w:pos="3911"/>
        </w:tabs>
        <w:ind w:left="709" w:firstLine="0"/>
        <w:jc w:val="both"/>
        <w:rPr>
          <w:sz w:val="28"/>
          <w:szCs w:val="28"/>
        </w:rPr>
      </w:pPr>
      <w:r w:rsidRPr="00122D8B">
        <w:rPr>
          <w:sz w:val="28"/>
          <w:szCs w:val="28"/>
        </w:rPr>
        <w:t xml:space="preserve">Правильный ответ: </w:t>
      </w:r>
      <w:r w:rsidR="00122D8B" w:rsidRPr="00122D8B">
        <w:rPr>
          <w:sz w:val="28"/>
          <w:szCs w:val="28"/>
        </w:rPr>
        <w:t>наука</w:t>
      </w:r>
      <w:r w:rsidRPr="00122D8B">
        <w:rPr>
          <w:sz w:val="28"/>
          <w:szCs w:val="28"/>
        </w:rPr>
        <w:t xml:space="preserve"> /</w:t>
      </w:r>
      <w:r w:rsidR="00122D8B" w:rsidRPr="00122D8B">
        <w:rPr>
          <w:sz w:val="28"/>
          <w:szCs w:val="28"/>
        </w:rPr>
        <w:t>естествознание</w:t>
      </w:r>
      <w:r w:rsidR="00355259">
        <w:rPr>
          <w:sz w:val="28"/>
          <w:szCs w:val="28"/>
        </w:rPr>
        <w:t>/</w:t>
      </w:r>
    </w:p>
    <w:p w:rsidR="007E6032" w:rsidRPr="00122D8B" w:rsidRDefault="007E22A3" w:rsidP="005568AF">
      <w:pPr>
        <w:pStyle w:val="a5"/>
        <w:tabs>
          <w:tab w:val="left" w:pos="1326"/>
          <w:tab w:val="left" w:pos="3911"/>
        </w:tabs>
        <w:ind w:left="709" w:right="145" w:firstLine="0"/>
        <w:jc w:val="both"/>
        <w:rPr>
          <w:sz w:val="28"/>
          <w:szCs w:val="28"/>
        </w:rPr>
      </w:pPr>
      <w:r w:rsidRPr="00122D8B">
        <w:rPr>
          <w:sz w:val="28"/>
          <w:szCs w:val="28"/>
        </w:rPr>
        <w:t>Компетенции</w:t>
      </w:r>
      <w:r w:rsidRPr="00122D8B">
        <w:rPr>
          <w:spacing w:val="-7"/>
          <w:sz w:val="28"/>
          <w:szCs w:val="28"/>
        </w:rPr>
        <w:t xml:space="preserve"> </w:t>
      </w:r>
      <w:r w:rsidRPr="00122D8B">
        <w:rPr>
          <w:sz w:val="28"/>
          <w:szCs w:val="28"/>
        </w:rPr>
        <w:t>(индикаторы</w:t>
      </w:r>
      <w:r w:rsidRPr="00355259">
        <w:rPr>
          <w:sz w:val="28"/>
          <w:szCs w:val="28"/>
        </w:rPr>
        <w:t>):</w:t>
      </w:r>
      <w:r w:rsidRPr="00355259">
        <w:rPr>
          <w:spacing w:val="-7"/>
          <w:sz w:val="28"/>
          <w:szCs w:val="28"/>
        </w:rPr>
        <w:t xml:space="preserve"> </w:t>
      </w:r>
      <w:r w:rsidR="00E951D4" w:rsidRPr="00355259">
        <w:rPr>
          <w:sz w:val="28"/>
          <w:szCs w:val="28"/>
        </w:rPr>
        <w:t>УК-1</w:t>
      </w:r>
      <w:r w:rsidR="00E951D4" w:rsidRPr="006F61A3">
        <w:rPr>
          <w:spacing w:val="-8"/>
          <w:sz w:val="28"/>
          <w:szCs w:val="28"/>
        </w:rPr>
        <w:t xml:space="preserve"> </w:t>
      </w:r>
      <w:r w:rsidR="00E951D4" w:rsidRPr="006F61A3">
        <w:rPr>
          <w:sz w:val="28"/>
          <w:szCs w:val="28"/>
        </w:rPr>
        <w:t>(</w:t>
      </w:r>
      <w:r w:rsidR="0022709D" w:rsidRPr="006F61A3">
        <w:rPr>
          <w:sz w:val="28"/>
          <w:szCs w:val="28"/>
        </w:rPr>
        <w:t>УК-1.6</w:t>
      </w:r>
      <w:r w:rsidR="00E951D4" w:rsidRPr="006F61A3">
        <w:rPr>
          <w:spacing w:val="-4"/>
          <w:sz w:val="28"/>
          <w:szCs w:val="28"/>
        </w:rPr>
        <w:t>)</w:t>
      </w:r>
    </w:p>
    <w:p w:rsidR="007E6032" w:rsidRDefault="007E6032" w:rsidP="005568AF">
      <w:pPr>
        <w:pStyle w:val="a4"/>
        <w:ind w:left="709"/>
        <w:jc w:val="both"/>
      </w:pPr>
    </w:p>
    <w:p w:rsidR="007E6032" w:rsidRPr="00D31C1F" w:rsidRDefault="007569CC" w:rsidP="007569CC">
      <w:pPr>
        <w:pStyle w:val="a5"/>
        <w:numPr>
          <w:ilvl w:val="0"/>
          <w:numId w:val="13"/>
        </w:numPr>
        <w:ind w:left="709" w:right="4" w:firstLine="0"/>
        <w:jc w:val="both"/>
        <w:rPr>
          <w:sz w:val="28"/>
          <w:szCs w:val="28"/>
        </w:rPr>
      </w:pPr>
      <w:r w:rsidRPr="007569CC">
        <w:rPr>
          <w:sz w:val="28"/>
        </w:rPr>
        <w:t>_______________</w:t>
      </w:r>
      <w:r>
        <w:rPr>
          <w:sz w:val="28"/>
          <w:szCs w:val="28"/>
        </w:rPr>
        <w:t>__</w:t>
      </w:r>
      <w:r w:rsidR="00D31C1F" w:rsidRPr="00D31C1F">
        <w:rPr>
          <w:sz w:val="28"/>
          <w:szCs w:val="28"/>
        </w:rPr>
        <w:t>форма знания, содержащая предположение, сформулированное на ряде фактов, истинное значение которого не определено и нуждается в доказательстве</w:t>
      </w:r>
      <w:r w:rsidR="007E22A3" w:rsidRPr="00D31C1F">
        <w:rPr>
          <w:sz w:val="28"/>
          <w:szCs w:val="28"/>
        </w:rPr>
        <w:t>.</w:t>
      </w:r>
    </w:p>
    <w:p w:rsidR="00737667" w:rsidRDefault="00D31C1F" w:rsidP="00683A80">
      <w:pPr>
        <w:pStyle w:val="a4"/>
        <w:ind w:left="709" w:right="4"/>
        <w:jc w:val="both"/>
        <w:rPr>
          <w:spacing w:val="40"/>
        </w:rPr>
      </w:pPr>
      <w:r>
        <w:t>Правильный ответ: гипотеза</w:t>
      </w:r>
      <w:r w:rsidR="007E22A3">
        <w:t>/</w:t>
      </w:r>
      <w:r>
        <w:t>догадка/</w:t>
      </w:r>
      <w:proofErr w:type="gramStart"/>
      <w:r>
        <w:t>домысел</w:t>
      </w:r>
      <w:proofErr w:type="gramEnd"/>
      <w:r w:rsidR="007E22A3">
        <w:t>/</w:t>
      </w:r>
      <w:r w:rsidR="007E22A3">
        <w:rPr>
          <w:spacing w:val="40"/>
        </w:rPr>
        <w:t xml:space="preserve"> </w:t>
      </w:r>
    </w:p>
    <w:p w:rsidR="007E6032" w:rsidRDefault="007E22A3" w:rsidP="00683A80">
      <w:pPr>
        <w:pStyle w:val="a4"/>
        <w:ind w:left="709" w:right="4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</w:p>
    <w:p w:rsidR="00355259" w:rsidRDefault="00355259" w:rsidP="00683A80">
      <w:pPr>
        <w:pStyle w:val="a4"/>
        <w:ind w:left="709" w:right="4"/>
        <w:jc w:val="both"/>
        <w:rPr>
          <w:spacing w:val="-4"/>
        </w:rPr>
      </w:pPr>
    </w:p>
    <w:p w:rsidR="00737667" w:rsidRPr="00737667" w:rsidRDefault="007569CC" w:rsidP="007569CC">
      <w:pPr>
        <w:pStyle w:val="a5"/>
        <w:numPr>
          <w:ilvl w:val="0"/>
          <w:numId w:val="13"/>
        </w:numPr>
        <w:ind w:left="709" w:right="4" w:firstLine="0"/>
        <w:jc w:val="both"/>
        <w:rPr>
          <w:sz w:val="28"/>
          <w:szCs w:val="28"/>
        </w:rPr>
      </w:pPr>
      <w:r w:rsidRPr="007569CC">
        <w:rPr>
          <w:sz w:val="28"/>
        </w:rPr>
        <w:t>_______________</w:t>
      </w:r>
      <w:r w:rsidR="00737667" w:rsidRPr="00737667">
        <w:rPr>
          <w:sz w:val="28"/>
          <w:szCs w:val="28"/>
        </w:rPr>
        <w:t xml:space="preserve">это современная разновидность мысленного </w:t>
      </w:r>
      <w:r w:rsidR="00737667" w:rsidRPr="00737667">
        <w:rPr>
          <w:sz w:val="28"/>
          <w:szCs w:val="28"/>
        </w:rPr>
        <w:lastRenderedPageBreak/>
        <w:t>эксперимента, при котором возможные последствия варьирования условий в математической модели просчитываются на компьютерах.</w:t>
      </w:r>
    </w:p>
    <w:p w:rsidR="00737667" w:rsidRDefault="00737667" w:rsidP="00683A80">
      <w:pPr>
        <w:pStyle w:val="a4"/>
        <w:ind w:left="709" w:right="4"/>
        <w:jc w:val="both"/>
        <w:rPr>
          <w:spacing w:val="40"/>
        </w:rPr>
      </w:pPr>
      <w:r>
        <w:t>Правильный ответ: математический эксперимент/математическое моделирование/вычислительный эксперимент/</w:t>
      </w:r>
      <w:r>
        <w:rPr>
          <w:spacing w:val="40"/>
        </w:rPr>
        <w:t xml:space="preserve"> </w:t>
      </w:r>
    </w:p>
    <w:p w:rsidR="00737667" w:rsidRDefault="00737667" w:rsidP="00683A80">
      <w:pPr>
        <w:pStyle w:val="a4"/>
        <w:ind w:left="709" w:right="4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</w:p>
    <w:p w:rsidR="00355259" w:rsidRDefault="00355259" w:rsidP="005568AF">
      <w:pPr>
        <w:pStyle w:val="a4"/>
        <w:ind w:left="709" w:right="871"/>
        <w:jc w:val="both"/>
      </w:pPr>
    </w:p>
    <w:p w:rsidR="007569CC" w:rsidRPr="007569CC" w:rsidRDefault="007569CC" w:rsidP="007569CC">
      <w:pPr>
        <w:pStyle w:val="4"/>
        <w:ind w:left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69C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7569CC" w:rsidRDefault="007569CC" w:rsidP="005568AF">
      <w:pPr>
        <w:pStyle w:val="a4"/>
        <w:ind w:left="709" w:right="871"/>
        <w:jc w:val="both"/>
      </w:pPr>
    </w:p>
    <w:p w:rsidR="007E6032" w:rsidRDefault="00B53C4D" w:rsidP="007569CC">
      <w:pPr>
        <w:pStyle w:val="a5"/>
        <w:numPr>
          <w:ilvl w:val="0"/>
          <w:numId w:val="12"/>
        </w:numPr>
        <w:ind w:left="709" w:right="136" w:firstLine="0"/>
        <w:jc w:val="both"/>
        <w:rPr>
          <w:sz w:val="28"/>
        </w:rPr>
      </w:pPr>
      <w:r w:rsidRPr="00B53C4D">
        <w:rPr>
          <w:sz w:val="28"/>
          <w:szCs w:val="28"/>
        </w:rPr>
        <w:t>Теорией называют совокупность умозаключений, отражающую объективно существующие отношения и связи в об</w:t>
      </w:r>
      <w:r>
        <w:rPr>
          <w:sz w:val="28"/>
          <w:szCs w:val="28"/>
        </w:rPr>
        <w:t>ъекте и между объектом и средой</w:t>
      </w:r>
      <w:r w:rsidRPr="00B53C4D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Назовите, о</w:t>
      </w:r>
      <w:r w:rsidRPr="00B53C4D">
        <w:rPr>
          <w:sz w:val="28"/>
          <w:szCs w:val="28"/>
        </w:rPr>
        <w:t xml:space="preserve">сновной целью абсолютного большинства теоретических исследований является </w:t>
      </w:r>
      <w:proofErr w:type="gramStart"/>
      <w:r w:rsidRPr="00B53C4D">
        <w:rPr>
          <w:sz w:val="28"/>
          <w:szCs w:val="28"/>
        </w:rPr>
        <w:t>решение</w:t>
      </w:r>
      <w:proofErr w:type="gramEnd"/>
      <w:r w:rsidRPr="00B53C4D">
        <w:rPr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Pr="00B53C4D">
        <w:rPr>
          <w:sz w:val="28"/>
          <w:szCs w:val="28"/>
        </w:rPr>
        <w:t xml:space="preserve"> задач</w:t>
      </w:r>
      <w:r w:rsidR="007E22A3">
        <w:rPr>
          <w:sz w:val="28"/>
        </w:rPr>
        <w:t>.</w:t>
      </w:r>
    </w:p>
    <w:p w:rsidR="00C27E01" w:rsidRPr="00C27E01" w:rsidRDefault="00C27E01" w:rsidP="00C27E01">
      <w:pPr>
        <w:adjustRightInd w:val="0"/>
        <w:ind w:left="709" w:firstLine="709"/>
        <w:rPr>
          <w:color w:val="000000"/>
          <w:sz w:val="28"/>
          <w:szCs w:val="28"/>
        </w:rPr>
      </w:pPr>
      <w:r w:rsidRPr="00C27E01">
        <w:rPr>
          <w:color w:val="000000"/>
          <w:sz w:val="28"/>
          <w:szCs w:val="28"/>
        </w:rPr>
        <w:t>Время выполнения – 10 мин.</w:t>
      </w:r>
    </w:p>
    <w:p w:rsidR="00C27E01" w:rsidRPr="00C27E01" w:rsidRDefault="00C27E01" w:rsidP="00C27E01">
      <w:pPr>
        <w:ind w:left="709" w:firstLine="709"/>
        <w:jc w:val="both"/>
        <w:rPr>
          <w:sz w:val="28"/>
          <w:szCs w:val="28"/>
        </w:rPr>
      </w:pPr>
      <w:r w:rsidRPr="00C27E01">
        <w:rPr>
          <w:color w:val="000000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color w:val="000000"/>
          <w:sz w:val="28"/>
          <w:szCs w:val="28"/>
        </w:rPr>
        <w:t>пояснению.</w:t>
      </w:r>
    </w:p>
    <w:p w:rsidR="007E6032" w:rsidRDefault="00C27E01" w:rsidP="005568AF">
      <w:pPr>
        <w:pStyle w:val="a4"/>
        <w:ind w:left="709" w:right="138" w:firstLine="707"/>
        <w:jc w:val="both"/>
      </w:pPr>
      <w:r>
        <w:t>И</w:t>
      </w:r>
      <w:r w:rsidR="00334CDE" w:rsidRPr="00334CDE">
        <w:t>зучение закономерностей исследуемых объектов;</w:t>
      </w:r>
      <w:r w:rsidR="00334CDE">
        <w:t xml:space="preserve"> исследование связей в функционировании, структуре, характеристиках и свойствах исследуемых объектов; моделирование объектов исследований, их характеристик или функционирования; сравнение эквивалентности возможных моделей исследуемого объекта; решение задач анализа, синтеза и оптимизации параметров исследуемых объектов</w:t>
      </w:r>
      <w:r w:rsidR="007E22A3">
        <w:t>.</w:t>
      </w:r>
    </w:p>
    <w:p w:rsidR="007E6032" w:rsidRDefault="007E22A3" w:rsidP="005568AF">
      <w:pPr>
        <w:pStyle w:val="a4"/>
        <w:ind w:left="709"/>
        <w:jc w:val="both"/>
        <w:rPr>
          <w:spacing w:val="-2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951D4">
        <w:t>УК-1</w:t>
      </w:r>
      <w:r w:rsidR="00E951D4">
        <w:rPr>
          <w:spacing w:val="-8"/>
        </w:rPr>
        <w:t xml:space="preserve"> </w:t>
      </w:r>
      <w:r w:rsidR="00E951D4">
        <w:t>(</w:t>
      </w:r>
      <w:r w:rsidR="0022709D">
        <w:t>УК-1.6</w:t>
      </w:r>
      <w:r w:rsidR="00E951D4">
        <w:rPr>
          <w:spacing w:val="-4"/>
        </w:rPr>
        <w:t>)</w:t>
      </w:r>
      <w:r>
        <w:rPr>
          <w:spacing w:val="-2"/>
        </w:rPr>
        <w:t>.</w:t>
      </w:r>
    </w:p>
    <w:p w:rsidR="007200D9" w:rsidRDefault="007200D9" w:rsidP="005568AF">
      <w:pPr>
        <w:pStyle w:val="a4"/>
        <w:ind w:left="709"/>
        <w:jc w:val="both"/>
      </w:pPr>
    </w:p>
    <w:p w:rsidR="00237C69" w:rsidRDefault="00237C69" w:rsidP="007569CC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right="300" w:firstLine="0"/>
        <w:jc w:val="both"/>
        <w:rPr>
          <w:sz w:val="28"/>
          <w:szCs w:val="28"/>
        </w:rPr>
      </w:pPr>
      <w:r w:rsidRPr="00237C69">
        <w:rPr>
          <w:sz w:val="28"/>
          <w:szCs w:val="28"/>
        </w:rPr>
        <w:t>Наука – это система знаний человечества об объективных законах развития природы и общества и одновременно это деятельность людей по накоплению, систематизации и использованию полученных знаний.</w:t>
      </w:r>
      <w:r>
        <w:rPr>
          <w:sz w:val="28"/>
          <w:szCs w:val="28"/>
        </w:rPr>
        <w:t xml:space="preserve"> Рассматривают </w:t>
      </w:r>
      <w:r w:rsidRPr="00237C69">
        <w:rPr>
          <w:iCs/>
          <w:sz w:val="28"/>
          <w:szCs w:val="28"/>
        </w:rPr>
        <w:t xml:space="preserve">четыре тенденции </w:t>
      </w:r>
      <w:r w:rsidRPr="00237C69">
        <w:rPr>
          <w:sz w:val="28"/>
          <w:szCs w:val="28"/>
        </w:rPr>
        <w:t>развития транспортной науки</w:t>
      </w:r>
      <w:r>
        <w:rPr>
          <w:sz w:val="28"/>
          <w:szCs w:val="28"/>
        </w:rPr>
        <w:t>. Назовите эти тенденции.</w:t>
      </w:r>
    </w:p>
    <w:p w:rsidR="00C27E01" w:rsidRPr="00C27E01" w:rsidRDefault="00C27E01" w:rsidP="00C27E01">
      <w:pPr>
        <w:adjustRightInd w:val="0"/>
        <w:ind w:left="709" w:firstLine="709"/>
        <w:rPr>
          <w:color w:val="000000"/>
          <w:sz w:val="28"/>
          <w:szCs w:val="28"/>
        </w:rPr>
      </w:pPr>
      <w:r w:rsidRPr="00C27E01">
        <w:rPr>
          <w:color w:val="000000"/>
          <w:sz w:val="28"/>
          <w:szCs w:val="28"/>
        </w:rPr>
        <w:t>Время выполнения – 10 мин.</w:t>
      </w:r>
    </w:p>
    <w:p w:rsidR="00C27E01" w:rsidRPr="00C27E01" w:rsidRDefault="00C27E01" w:rsidP="00C27E01">
      <w:pPr>
        <w:ind w:left="709" w:firstLine="709"/>
        <w:jc w:val="both"/>
        <w:rPr>
          <w:sz w:val="28"/>
          <w:szCs w:val="28"/>
        </w:rPr>
      </w:pPr>
      <w:r w:rsidRPr="00C27E01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237C69" w:rsidRDefault="00C27E01" w:rsidP="005568AF">
      <w:pPr>
        <w:pStyle w:val="a4"/>
        <w:ind w:left="709" w:right="138" w:firstLine="707"/>
        <w:jc w:val="both"/>
      </w:pPr>
      <w:r>
        <w:t>Т</w:t>
      </w:r>
      <w:r w:rsidR="00237C69" w:rsidRPr="00237C69">
        <w:rPr>
          <w:shd w:val="clear" w:color="auto" w:fill="FFFFFF"/>
        </w:rPr>
        <w:t>енденция интеграции науки с прогрессом транспортной техники и транспортного производства; тенденция индустриализации науки в транспортной отрасли; тенденция углубления разделения научного труда; тенденция сближения наук о природе (естествознание) и обществе через их связующее звено – науку о технике, включая ее организацию (технологию) в широком смысле</w:t>
      </w:r>
      <w:r w:rsidR="00237C69" w:rsidRPr="00237C69">
        <w:t>.</w:t>
      </w:r>
    </w:p>
    <w:p w:rsidR="00237C69" w:rsidRDefault="00237C69" w:rsidP="005568AF">
      <w:pPr>
        <w:pStyle w:val="a4"/>
        <w:ind w:left="709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УК-1</w:t>
      </w:r>
      <w:r>
        <w:rPr>
          <w:spacing w:val="-8"/>
        </w:rPr>
        <w:t xml:space="preserve"> </w:t>
      </w:r>
      <w:r>
        <w:t>(</w:t>
      </w:r>
      <w:r w:rsidR="0022709D">
        <w:t>УК-1.6</w:t>
      </w:r>
      <w:r>
        <w:rPr>
          <w:spacing w:val="-4"/>
        </w:rPr>
        <w:t>)</w:t>
      </w:r>
      <w:r>
        <w:rPr>
          <w:spacing w:val="-2"/>
        </w:rPr>
        <w:t>.</w:t>
      </w:r>
    </w:p>
    <w:p w:rsidR="007E6032" w:rsidRDefault="007E6032" w:rsidP="005568AF">
      <w:pPr>
        <w:pStyle w:val="a4"/>
        <w:ind w:left="709"/>
      </w:pPr>
    </w:p>
    <w:p w:rsidR="00237C69" w:rsidRDefault="00237C69" w:rsidP="005568AF">
      <w:pPr>
        <w:pStyle w:val="a4"/>
        <w:ind w:left="709"/>
      </w:pPr>
    </w:p>
    <w:p w:rsidR="00237C69" w:rsidRDefault="00237C69" w:rsidP="00ED2336">
      <w:pPr>
        <w:pStyle w:val="a4"/>
      </w:pPr>
    </w:p>
    <w:p w:rsidR="007E6032" w:rsidRDefault="007E6032" w:rsidP="007D2FE5">
      <w:pPr>
        <w:spacing w:before="72"/>
        <w:ind w:left="3652"/>
      </w:pPr>
      <w:bookmarkStart w:id="0" w:name="_GoBack"/>
      <w:bookmarkEnd w:id="0"/>
    </w:p>
    <w:sectPr w:rsidR="007E6032">
      <w:footerReference w:type="default" r:id="rId8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3D" w:rsidRDefault="0079533D">
      <w:r>
        <w:separator/>
      </w:r>
    </w:p>
  </w:endnote>
  <w:endnote w:type="continuationSeparator" w:id="0">
    <w:p w:rsidR="0079533D" w:rsidRDefault="0079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F3" w:rsidRDefault="003459F3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76205890" wp14:editId="51F2882B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59F3" w:rsidRDefault="003459F3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D2FE5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3459F3" w:rsidRDefault="003459F3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D2FE5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3D" w:rsidRDefault="0079533D">
      <w:r>
        <w:separator/>
      </w:r>
    </w:p>
  </w:footnote>
  <w:footnote w:type="continuationSeparator" w:id="0">
    <w:p w:rsidR="0079533D" w:rsidRDefault="0079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444"/>
    <w:multiLevelType w:val="hybridMultilevel"/>
    <w:tmpl w:val="737CED76"/>
    <w:lvl w:ilvl="0" w:tplc="DAE63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640BF"/>
    <w:multiLevelType w:val="hybridMultilevel"/>
    <w:tmpl w:val="DDE67D86"/>
    <w:lvl w:ilvl="0" w:tplc="9434157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8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9">
    <w:nsid w:val="656E7A30"/>
    <w:multiLevelType w:val="hybridMultilevel"/>
    <w:tmpl w:val="22F43554"/>
    <w:lvl w:ilvl="0" w:tplc="D27A0B34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>
    <w:nsid w:val="6B8236C5"/>
    <w:multiLevelType w:val="hybridMultilevel"/>
    <w:tmpl w:val="F5820BA2"/>
    <w:lvl w:ilvl="0" w:tplc="03924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CC49FA"/>
    <w:multiLevelType w:val="hybridMultilevel"/>
    <w:tmpl w:val="41780596"/>
    <w:lvl w:ilvl="0" w:tplc="CCA8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704083"/>
    <w:multiLevelType w:val="hybridMultilevel"/>
    <w:tmpl w:val="8856EAEE"/>
    <w:lvl w:ilvl="0" w:tplc="F2123C9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32"/>
    <w:rsid w:val="000167D0"/>
    <w:rsid w:val="0002285D"/>
    <w:rsid w:val="0003718A"/>
    <w:rsid w:val="00047A70"/>
    <w:rsid w:val="00075C53"/>
    <w:rsid w:val="00084597"/>
    <w:rsid w:val="000974F1"/>
    <w:rsid w:val="000B6DAE"/>
    <w:rsid w:val="000C4FAC"/>
    <w:rsid w:val="000E03E2"/>
    <w:rsid w:val="000E68B9"/>
    <w:rsid w:val="000F2713"/>
    <w:rsid w:val="001002C5"/>
    <w:rsid w:val="00112837"/>
    <w:rsid w:val="00122D8B"/>
    <w:rsid w:val="00135581"/>
    <w:rsid w:val="0014014C"/>
    <w:rsid w:val="00143930"/>
    <w:rsid w:val="001442BC"/>
    <w:rsid w:val="00152A73"/>
    <w:rsid w:val="001778AF"/>
    <w:rsid w:val="001821A7"/>
    <w:rsid w:val="00185A0C"/>
    <w:rsid w:val="00185EEE"/>
    <w:rsid w:val="001B2A5D"/>
    <w:rsid w:val="001D0B33"/>
    <w:rsid w:val="00220FCC"/>
    <w:rsid w:val="00223B86"/>
    <w:rsid w:val="0022709D"/>
    <w:rsid w:val="002367E3"/>
    <w:rsid w:val="00237C69"/>
    <w:rsid w:val="002627EE"/>
    <w:rsid w:val="0027385F"/>
    <w:rsid w:val="00280473"/>
    <w:rsid w:val="00281480"/>
    <w:rsid w:val="00285CC2"/>
    <w:rsid w:val="00296362"/>
    <w:rsid w:val="002B35B9"/>
    <w:rsid w:val="002C35E9"/>
    <w:rsid w:val="002C7FCE"/>
    <w:rsid w:val="00321B66"/>
    <w:rsid w:val="00334CDE"/>
    <w:rsid w:val="003459F3"/>
    <w:rsid w:val="00355259"/>
    <w:rsid w:val="00362D20"/>
    <w:rsid w:val="00373581"/>
    <w:rsid w:val="00390CA2"/>
    <w:rsid w:val="00390E85"/>
    <w:rsid w:val="003A5A31"/>
    <w:rsid w:val="003D713C"/>
    <w:rsid w:val="003D7245"/>
    <w:rsid w:val="003F60DF"/>
    <w:rsid w:val="00415FFE"/>
    <w:rsid w:val="0049513E"/>
    <w:rsid w:val="004976CD"/>
    <w:rsid w:val="004C3B23"/>
    <w:rsid w:val="004C78B1"/>
    <w:rsid w:val="004E5C03"/>
    <w:rsid w:val="005218D9"/>
    <w:rsid w:val="005434CB"/>
    <w:rsid w:val="005568AF"/>
    <w:rsid w:val="00566AFC"/>
    <w:rsid w:val="005B3541"/>
    <w:rsid w:val="005D00DD"/>
    <w:rsid w:val="00611E78"/>
    <w:rsid w:val="006323C2"/>
    <w:rsid w:val="00683A80"/>
    <w:rsid w:val="00686E63"/>
    <w:rsid w:val="006D3D13"/>
    <w:rsid w:val="006E7224"/>
    <w:rsid w:val="006F61A3"/>
    <w:rsid w:val="007016F9"/>
    <w:rsid w:val="00706CF3"/>
    <w:rsid w:val="007200D9"/>
    <w:rsid w:val="00737667"/>
    <w:rsid w:val="007462C0"/>
    <w:rsid w:val="007569CC"/>
    <w:rsid w:val="007931B3"/>
    <w:rsid w:val="0079533D"/>
    <w:rsid w:val="007C2293"/>
    <w:rsid w:val="007D0948"/>
    <w:rsid w:val="007D2FE5"/>
    <w:rsid w:val="007E22A3"/>
    <w:rsid w:val="007E6032"/>
    <w:rsid w:val="007E7537"/>
    <w:rsid w:val="00812E76"/>
    <w:rsid w:val="00866342"/>
    <w:rsid w:val="008E3288"/>
    <w:rsid w:val="008E3DE6"/>
    <w:rsid w:val="00970CF4"/>
    <w:rsid w:val="00985E48"/>
    <w:rsid w:val="009D0A10"/>
    <w:rsid w:val="009D1503"/>
    <w:rsid w:val="009E09A6"/>
    <w:rsid w:val="00A2491B"/>
    <w:rsid w:val="00A25575"/>
    <w:rsid w:val="00A301BB"/>
    <w:rsid w:val="00A40965"/>
    <w:rsid w:val="00A6231E"/>
    <w:rsid w:val="00A74961"/>
    <w:rsid w:val="00A878DF"/>
    <w:rsid w:val="00AA3393"/>
    <w:rsid w:val="00AC1F95"/>
    <w:rsid w:val="00AD54CD"/>
    <w:rsid w:val="00B53C4D"/>
    <w:rsid w:val="00B9062D"/>
    <w:rsid w:val="00BD2EB5"/>
    <w:rsid w:val="00BD55CE"/>
    <w:rsid w:val="00BE7D1E"/>
    <w:rsid w:val="00C27E01"/>
    <w:rsid w:val="00C70FC0"/>
    <w:rsid w:val="00C8645E"/>
    <w:rsid w:val="00CA17C9"/>
    <w:rsid w:val="00CC4945"/>
    <w:rsid w:val="00CD0BB8"/>
    <w:rsid w:val="00CF7338"/>
    <w:rsid w:val="00D25BD3"/>
    <w:rsid w:val="00D310DF"/>
    <w:rsid w:val="00D31C1F"/>
    <w:rsid w:val="00D53CA4"/>
    <w:rsid w:val="00DE0631"/>
    <w:rsid w:val="00E15186"/>
    <w:rsid w:val="00E22564"/>
    <w:rsid w:val="00E45EE9"/>
    <w:rsid w:val="00E7361D"/>
    <w:rsid w:val="00E73DF9"/>
    <w:rsid w:val="00E951D4"/>
    <w:rsid w:val="00EC74B7"/>
    <w:rsid w:val="00ED1526"/>
    <w:rsid w:val="00ED2336"/>
    <w:rsid w:val="00EE1FEE"/>
    <w:rsid w:val="00F368AF"/>
    <w:rsid w:val="00F64E41"/>
    <w:rsid w:val="00F84014"/>
    <w:rsid w:val="00F91406"/>
    <w:rsid w:val="00F94DC6"/>
    <w:rsid w:val="00FF216B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ED23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styleId="a7">
    <w:name w:val="Normal (Web)"/>
    <w:basedOn w:val="a"/>
    <w:uiPriority w:val="99"/>
    <w:semiHidden/>
    <w:unhideWhenUsed/>
    <w:rsid w:val="00237C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D71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D2336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ED2336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ED23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1"/>
    <w:link w:val="4"/>
    <w:uiPriority w:val="9"/>
    <w:semiHidden/>
    <w:rsid w:val="00ED233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8">
    <w:name w:val="Table Grid"/>
    <w:basedOn w:val="a2"/>
    <w:uiPriority w:val="39"/>
    <w:rsid w:val="007D0948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ED23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styleId="a7">
    <w:name w:val="Normal (Web)"/>
    <w:basedOn w:val="a"/>
    <w:uiPriority w:val="99"/>
    <w:semiHidden/>
    <w:unhideWhenUsed/>
    <w:rsid w:val="00237C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D71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D2336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ED2336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ED23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1"/>
    <w:link w:val="4"/>
    <w:uiPriority w:val="9"/>
    <w:semiHidden/>
    <w:rsid w:val="00ED233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8">
    <w:name w:val="Table Grid"/>
    <w:basedOn w:val="a2"/>
    <w:uiPriority w:val="39"/>
    <w:rsid w:val="007D0948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HP</cp:lastModifiedBy>
  <cp:revision>54</cp:revision>
  <dcterms:created xsi:type="dcterms:W3CDTF">2025-02-20T11:01:00Z</dcterms:created>
  <dcterms:modified xsi:type="dcterms:W3CDTF">2025-03-21T11:33:00Z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